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854"/>
      </w:tblGrid>
      <w:tr w:rsidR="008F7C69" w:rsidTr="00E77C9C">
        <w:tc>
          <w:tcPr>
            <w:tcW w:w="9854" w:type="dxa"/>
            <w:tcBorders>
              <w:top w:val="nil"/>
              <w:left w:val="nil"/>
              <w:bottom w:val="single" w:sz="12" w:space="0" w:color="17365D" w:themeColor="text2" w:themeShade="BF"/>
              <w:right w:val="nil"/>
            </w:tcBorders>
            <w:shd w:val="clear" w:color="auto" w:fill="auto"/>
            <w:vAlign w:val="center"/>
          </w:tcPr>
          <w:p w:rsidR="008F7C69" w:rsidRPr="00D97E43" w:rsidRDefault="008F7C69" w:rsidP="00E77C9C">
            <w:pPr>
              <w:spacing w:before="240"/>
              <w:jc w:val="center"/>
              <w:rPr>
                <w:rFonts w:cs="Arial"/>
                <w:color w:val="FFFFFF" w:themeColor="background1"/>
                <w:sz w:val="56"/>
                <w:szCs w:val="56"/>
              </w:rPr>
            </w:pPr>
            <w:r w:rsidRPr="00D97E43">
              <w:rPr>
                <w:rFonts w:cs="Arial"/>
                <w:noProof/>
                <w:color w:val="FFFFFF" w:themeColor="background1"/>
                <w:sz w:val="56"/>
                <w:szCs w:val="56"/>
                <w:lang w:eastAsia="en-GB"/>
              </w:rPr>
              <w:drawing>
                <wp:inline distT="0" distB="0" distL="0" distR="0">
                  <wp:extent cx="2019300" cy="704850"/>
                  <wp:effectExtent l="19050" t="0" r="0" b="0"/>
                  <wp:docPr id="9" name="Picture 4" descr="torbaycounci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rbaycounc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5BF1" w:rsidRPr="00745BF1">
              <w:rPr>
                <w:rFonts w:cs="Arial"/>
                <w:noProof/>
                <w:color w:val="FFFFFF" w:themeColor="background1"/>
                <w:sz w:val="56"/>
                <w:szCs w:val="56"/>
                <w:lang w:eastAsia="en-GB"/>
              </w:rPr>
              <w:drawing>
                <wp:inline distT="0" distB="0" distL="0" distR="0">
                  <wp:extent cx="1914525" cy="704850"/>
                  <wp:effectExtent l="19050" t="0" r="9525" b="0"/>
                  <wp:docPr id="1" name="Picture 1" descr="leaflogo_transparen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leaflogo_transparent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C69" w:rsidTr="00E77C9C">
        <w:tc>
          <w:tcPr>
            <w:tcW w:w="9854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8F7C69" w:rsidRPr="00A26B6C" w:rsidRDefault="00A56CAB" w:rsidP="00A56CAB">
            <w:pPr>
              <w:spacing w:before="240"/>
              <w:jc w:val="center"/>
              <w:rPr>
                <w:rFonts w:cs="Arial"/>
                <w:b/>
                <w:color w:val="FFFFFF" w:themeColor="background1"/>
                <w:sz w:val="52"/>
                <w:szCs w:val="52"/>
              </w:rPr>
            </w:pPr>
            <w:r>
              <w:rPr>
                <w:rFonts w:cs="Arial"/>
                <w:b/>
                <w:color w:val="FFFFFF" w:themeColor="background1"/>
                <w:sz w:val="56"/>
                <w:szCs w:val="56"/>
              </w:rPr>
              <w:t>Appendix 2 – Service Interest</w:t>
            </w:r>
          </w:p>
        </w:tc>
      </w:tr>
      <w:tr w:rsidR="008F7C69" w:rsidTr="00E77C9C">
        <w:tc>
          <w:tcPr>
            <w:tcW w:w="9854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12" w:space="0" w:color="17365D" w:themeColor="text2" w:themeShade="BF"/>
            </w:tcBorders>
            <w:vAlign w:val="center"/>
          </w:tcPr>
          <w:p w:rsidR="008F7C69" w:rsidRPr="00A56CAB" w:rsidRDefault="008F7C69" w:rsidP="00E77C9C">
            <w:pPr>
              <w:spacing w:before="120" w:after="120"/>
              <w:jc w:val="center"/>
              <w:rPr>
                <w:rFonts w:cs="Arial"/>
                <w:b/>
                <w:color w:val="000000"/>
                <w:sz w:val="40"/>
                <w:szCs w:val="40"/>
              </w:rPr>
            </w:pPr>
            <w:r w:rsidRPr="00A56CAB">
              <w:rPr>
                <w:rFonts w:cs="Arial"/>
                <w:b/>
                <w:color w:val="000000"/>
                <w:sz w:val="40"/>
                <w:szCs w:val="40"/>
              </w:rPr>
              <w:t>Contract Reference</w:t>
            </w:r>
          </w:p>
          <w:p w:rsidR="000E3099" w:rsidRPr="00A56CAB" w:rsidRDefault="008F2E4A" w:rsidP="00A56CAB">
            <w:pPr>
              <w:spacing w:before="120" w:after="120"/>
              <w:jc w:val="center"/>
              <w:rPr>
                <w:b/>
                <w:color w:val="0070C0"/>
                <w:sz w:val="40"/>
                <w:szCs w:val="40"/>
              </w:rPr>
            </w:pPr>
            <w:r w:rsidRPr="00A56CAB">
              <w:rPr>
                <w:b/>
                <w:color w:val="0070C0"/>
                <w:sz w:val="40"/>
                <w:szCs w:val="40"/>
              </w:rPr>
              <w:t>T00</w:t>
            </w:r>
            <w:r w:rsidR="00A56CAB" w:rsidRPr="00A56CAB">
              <w:rPr>
                <w:b/>
                <w:color w:val="0070C0"/>
                <w:sz w:val="40"/>
                <w:szCs w:val="40"/>
              </w:rPr>
              <w:t>3</w:t>
            </w:r>
            <w:r w:rsidRPr="00A56CAB">
              <w:rPr>
                <w:b/>
                <w:color w:val="0070C0"/>
                <w:sz w:val="40"/>
                <w:szCs w:val="40"/>
              </w:rPr>
              <w:t>15PH</w:t>
            </w:r>
          </w:p>
        </w:tc>
      </w:tr>
      <w:tr w:rsidR="008F7C69" w:rsidTr="00E77C9C">
        <w:tc>
          <w:tcPr>
            <w:tcW w:w="9854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12" w:space="0" w:color="17365D" w:themeColor="text2" w:themeShade="BF"/>
            </w:tcBorders>
            <w:vAlign w:val="center"/>
          </w:tcPr>
          <w:p w:rsidR="008F7C69" w:rsidRPr="00A56CAB" w:rsidRDefault="008F7C69" w:rsidP="00E77C9C">
            <w:pPr>
              <w:spacing w:before="120" w:after="120"/>
              <w:jc w:val="center"/>
              <w:rPr>
                <w:rFonts w:cs="Arial"/>
                <w:b/>
                <w:color w:val="000000"/>
                <w:sz w:val="40"/>
                <w:szCs w:val="40"/>
              </w:rPr>
            </w:pPr>
            <w:r w:rsidRPr="00A56CAB">
              <w:rPr>
                <w:rFonts w:cs="Arial"/>
                <w:b/>
                <w:color w:val="000000"/>
                <w:sz w:val="40"/>
                <w:szCs w:val="40"/>
              </w:rPr>
              <w:t>Contract Title</w:t>
            </w:r>
          </w:p>
          <w:p w:rsidR="000E3099" w:rsidRPr="00A56CAB" w:rsidRDefault="003826C2" w:rsidP="00132106">
            <w:pPr>
              <w:spacing w:before="120" w:after="120"/>
              <w:jc w:val="center"/>
              <w:rPr>
                <w:b/>
                <w:color w:val="0070C0"/>
                <w:sz w:val="40"/>
                <w:szCs w:val="40"/>
              </w:rPr>
            </w:pPr>
            <w:r w:rsidRPr="00A56CAB">
              <w:rPr>
                <w:b/>
                <w:color w:val="0070C0"/>
                <w:sz w:val="40"/>
                <w:szCs w:val="40"/>
              </w:rPr>
              <w:t xml:space="preserve">Standing List of Approved Providers for </w:t>
            </w:r>
            <w:r w:rsidR="00132106" w:rsidRPr="00A56CAB">
              <w:rPr>
                <w:b/>
                <w:color w:val="0070C0"/>
                <w:sz w:val="40"/>
                <w:szCs w:val="40"/>
              </w:rPr>
              <w:t>General Practice</w:t>
            </w:r>
            <w:r w:rsidRPr="00A56CAB">
              <w:rPr>
                <w:b/>
                <w:color w:val="0070C0"/>
                <w:sz w:val="40"/>
                <w:szCs w:val="40"/>
              </w:rPr>
              <w:t xml:space="preserve"> Based Public Health Services</w:t>
            </w:r>
          </w:p>
        </w:tc>
      </w:tr>
      <w:tr w:rsidR="000E3099" w:rsidTr="00E77C9C">
        <w:tc>
          <w:tcPr>
            <w:tcW w:w="9854" w:type="dxa"/>
            <w:tcBorders>
              <w:left w:val="single" w:sz="12" w:space="0" w:color="17365D" w:themeColor="text2" w:themeShade="BF"/>
              <w:bottom w:val="nil"/>
              <w:right w:val="single" w:sz="12" w:space="0" w:color="17365D" w:themeColor="text2" w:themeShade="BF"/>
            </w:tcBorders>
            <w:vAlign w:val="center"/>
          </w:tcPr>
          <w:p w:rsidR="000E3099" w:rsidRPr="00A56CAB" w:rsidRDefault="000E3099" w:rsidP="00E77C9C">
            <w:pPr>
              <w:spacing w:before="120" w:after="120"/>
              <w:jc w:val="center"/>
              <w:rPr>
                <w:rFonts w:cs="Arial"/>
                <w:b/>
                <w:color w:val="000000"/>
                <w:sz w:val="40"/>
                <w:szCs w:val="40"/>
              </w:rPr>
            </w:pPr>
            <w:r w:rsidRPr="00A56CAB">
              <w:rPr>
                <w:rFonts w:cs="Arial"/>
                <w:b/>
                <w:color w:val="000000"/>
                <w:sz w:val="40"/>
                <w:szCs w:val="40"/>
              </w:rPr>
              <w:t>Maximum Period of Contract</w:t>
            </w:r>
          </w:p>
          <w:p w:rsidR="000E3099" w:rsidRPr="00A56CAB" w:rsidRDefault="00132106" w:rsidP="00132106">
            <w:pPr>
              <w:spacing w:before="120" w:after="120"/>
              <w:jc w:val="center"/>
              <w:rPr>
                <w:b/>
                <w:color w:val="0070C0"/>
                <w:sz w:val="40"/>
                <w:szCs w:val="40"/>
              </w:rPr>
            </w:pPr>
            <w:r w:rsidRPr="00A56CAB">
              <w:rPr>
                <w:b/>
                <w:color w:val="0070C0"/>
                <w:sz w:val="40"/>
                <w:szCs w:val="40"/>
              </w:rPr>
              <w:t>Four</w:t>
            </w:r>
            <w:r w:rsidR="008F2E4A" w:rsidRPr="00A56CAB">
              <w:rPr>
                <w:b/>
                <w:color w:val="0070C0"/>
                <w:sz w:val="40"/>
                <w:szCs w:val="40"/>
              </w:rPr>
              <w:t xml:space="preserve"> (</w:t>
            </w:r>
            <w:r w:rsidRPr="00A56CAB">
              <w:rPr>
                <w:b/>
                <w:color w:val="0070C0"/>
                <w:sz w:val="40"/>
                <w:szCs w:val="40"/>
              </w:rPr>
              <w:t>4</w:t>
            </w:r>
            <w:r w:rsidR="008F2E4A" w:rsidRPr="00A56CAB">
              <w:rPr>
                <w:b/>
                <w:color w:val="0070C0"/>
                <w:sz w:val="40"/>
                <w:szCs w:val="40"/>
              </w:rPr>
              <w:t>) Years</w:t>
            </w:r>
          </w:p>
        </w:tc>
      </w:tr>
      <w:tr w:rsidR="008F7C69" w:rsidTr="00E77C9C">
        <w:tc>
          <w:tcPr>
            <w:tcW w:w="9854" w:type="dxa"/>
            <w:tcBorders>
              <w:left w:val="single" w:sz="12" w:space="0" w:color="17365D" w:themeColor="text2" w:themeShade="BF"/>
              <w:bottom w:val="nil"/>
              <w:right w:val="single" w:sz="12" w:space="0" w:color="17365D" w:themeColor="text2" w:themeShade="BF"/>
            </w:tcBorders>
            <w:vAlign w:val="center"/>
          </w:tcPr>
          <w:p w:rsidR="008F7C69" w:rsidRPr="00A56CAB" w:rsidRDefault="008F7C69" w:rsidP="00E77C9C">
            <w:pPr>
              <w:spacing w:before="120" w:after="120"/>
              <w:jc w:val="center"/>
              <w:rPr>
                <w:rFonts w:cs="Arial"/>
                <w:b/>
                <w:color w:val="000000"/>
                <w:sz w:val="40"/>
                <w:szCs w:val="40"/>
              </w:rPr>
            </w:pPr>
            <w:r w:rsidRPr="00A56CAB">
              <w:rPr>
                <w:rFonts w:cs="Arial"/>
                <w:b/>
                <w:color w:val="000000"/>
                <w:sz w:val="40"/>
                <w:szCs w:val="40"/>
              </w:rPr>
              <w:t>Return Date</w:t>
            </w:r>
          </w:p>
        </w:tc>
      </w:tr>
      <w:tr w:rsidR="008F7C69" w:rsidTr="00E77C9C">
        <w:tc>
          <w:tcPr>
            <w:tcW w:w="9854" w:type="dxa"/>
            <w:tcBorders>
              <w:top w:val="nil"/>
              <w:left w:val="single" w:sz="12" w:space="0" w:color="17365D" w:themeColor="text2" w:themeShade="BF"/>
              <w:bottom w:val="single" w:sz="4" w:space="0" w:color="auto"/>
              <w:right w:val="single" w:sz="12" w:space="0" w:color="17365D" w:themeColor="text2" w:themeShade="BF"/>
            </w:tcBorders>
            <w:vAlign w:val="center"/>
          </w:tcPr>
          <w:p w:rsidR="008F7C69" w:rsidRPr="00A56CAB" w:rsidRDefault="00132106" w:rsidP="00132106">
            <w:pPr>
              <w:spacing w:before="120" w:after="120"/>
              <w:jc w:val="center"/>
              <w:rPr>
                <w:b/>
                <w:color w:val="0070C0"/>
                <w:sz w:val="40"/>
                <w:szCs w:val="40"/>
              </w:rPr>
            </w:pPr>
            <w:r w:rsidRPr="00A56CAB">
              <w:rPr>
                <w:b/>
                <w:color w:val="0070C0"/>
                <w:sz w:val="40"/>
                <w:szCs w:val="40"/>
              </w:rPr>
              <w:t>Monday 01 February 2016</w:t>
            </w:r>
          </w:p>
        </w:tc>
      </w:tr>
      <w:tr w:rsidR="008F7C69" w:rsidTr="00E77C9C">
        <w:tc>
          <w:tcPr>
            <w:tcW w:w="9854" w:type="dxa"/>
            <w:tcBorders>
              <w:left w:val="single" w:sz="12" w:space="0" w:color="17365D" w:themeColor="text2" w:themeShade="BF"/>
              <w:bottom w:val="nil"/>
              <w:right w:val="single" w:sz="12" w:space="0" w:color="17365D" w:themeColor="text2" w:themeShade="BF"/>
            </w:tcBorders>
            <w:vAlign w:val="center"/>
          </w:tcPr>
          <w:p w:rsidR="008F7C69" w:rsidRPr="00A56CAB" w:rsidRDefault="008F7C69" w:rsidP="00E77C9C">
            <w:pPr>
              <w:spacing w:before="120" w:after="120"/>
              <w:jc w:val="center"/>
              <w:rPr>
                <w:rFonts w:cs="Arial"/>
                <w:b/>
                <w:color w:val="000000"/>
                <w:sz w:val="40"/>
                <w:szCs w:val="40"/>
              </w:rPr>
            </w:pPr>
            <w:r w:rsidRPr="00A56CAB">
              <w:rPr>
                <w:rFonts w:cs="Arial"/>
                <w:b/>
                <w:color w:val="000000"/>
                <w:sz w:val="40"/>
                <w:szCs w:val="40"/>
              </w:rPr>
              <w:t>Return Time</w:t>
            </w:r>
          </w:p>
          <w:p w:rsidR="000E3099" w:rsidRPr="00A56CAB" w:rsidRDefault="000E3099" w:rsidP="00E77C9C">
            <w:pPr>
              <w:spacing w:before="120" w:after="120"/>
              <w:jc w:val="center"/>
              <w:rPr>
                <w:b/>
                <w:color w:val="0070C0"/>
                <w:sz w:val="40"/>
                <w:szCs w:val="40"/>
              </w:rPr>
            </w:pPr>
            <w:r w:rsidRPr="00A56CAB">
              <w:rPr>
                <w:b/>
                <w:color w:val="0070C0"/>
                <w:sz w:val="40"/>
                <w:szCs w:val="40"/>
              </w:rPr>
              <w:t>12:00 Noon</w:t>
            </w:r>
          </w:p>
        </w:tc>
      </w:tr>
      <w:tr w:rsidR="008F7C69" w:rsidTr="00E77C9C">
        <w:tc>
          <w:tcPr>
            <w:tcW w:w="9854" w:type="dxa"/>
            <w:tcBorders>
              <w:left w:val="single" w:sz="12" w:space="0" w:color="17365D" w:themeColor="text2" w:themeShade="BF"/>
              <w:bottom w:val="nil"/>
              <w:right w:val="single" w:sz="12" w:space="0" w:color="17365D" w:themeColor="text2" w:themeShade="BF"/>
            </w:tcBorders>
            <w:vAlign w:val="center"/>
          </w:tcPr>
          <w:p w:rsidR="008F7C69" w:rsidRPr="00A56CAB" w:rsidRDefault="008F7C69" w:rsidP="00E77C9C">
            <w:pPr>
              <w:spacing w:before="120" w:after="120"/>
              <w:jc w:val="center"/>
              <w:rPr>
                <w:rFonts w:cs="Arial"/>
                <w:b/>
                <w:color w:val="000000"/>
                <w:sz w:val="40"/>
                <w:szCs w:val="40"/>
              </w:rPr>
            </w:pPr>
            <w:r w:rsidRPr="00A56CAB">
              <w:rPr>
                <w:rFonts w:cs="Arial"/>
                <w:b/>
                <w:color w:val="000000"/>
                <w:sz w:val="40"/>
                <w:szCs w:val="40"/>
              </w:rPr>
              <w:t>Return To</w:t>
            </w:r>
          </w:p>
          <w:p w:rsidR="000E3099" w:rsidRPr="00A56CAB" w:rsidRDefault="004572E9" w:rsidP="00E77C9C">
            <w:pPr>
              <w:spacing w:before="120" w:after="120"/>
              <w:jc w:val="center"/>
              <w:rPr>
                <w:rFonts w:cs="Arial"/>
                <w:color w:val="000000"/>
                <w:sz w:val="40"/>
                <w:szCs w:val="40"/>
              </w:rPr>
            </w:pPr>
            <w:hyperlink r:id="rId10" w:history="1">
              <w:r w:rsidR="000E3099" w:rsidRPr="00A56CAB">
                <w:rPr>
                  <w:rFonts w:cs="Arial"/>
                  <w:color w:val="0000FF"/>
                  <w:sz w:val="40"/>
                  <w:szCs w:val="40"/>
                </w:rPr>
                <w:t>www.supplyingthesouthwest.org.uk</w:t>
              </w:r>
            </w:hyperlink>
          </w:p>
        </w:tc>
      </w:tr>
      <w:tr w:rsidR="008F7C69" w:rsidTr="00E77C9C">
        <w:tc>
          <w:tcPr>
            <w:tcW w:w="9854" w:type="dxa"/>
            <w:tcBorders>
              <w:left w:val="single" w:sz="12" w:space="0" w:color="17365D" w:themeColor="text2" w:themeShade="BF"/>
              <w:bottom w:val="nil"/>
              <w:right w:val="single" w:sz="12" w:space="0" w:color="17365D" w:themeColor="text2" w:themeShade="BF"/>
            </w:tcBorders>
            <w:vAlign w:val="center"/>
          </w:tcPr>
          <w:p w:rsidR="008F7C69" w:rsidRPr="00A56CAB" w:rsidRDefault="008F7C69" w:rsidP="00E77C9C">
            <w:pPr>
              <w:spacing w:before="120" w:after="120"/>
              <w:jc w:val="center"/>
              <w:rPr>
                <w:sz w:val="40"/>
                <w:szCs w:val="40"/>
              </w:rPr>
            </w:pPr>
            <w:r w:rsidRPr="00A56CAB">
              <w:rPr>
                <w:rFonts w:cs="Arial"/>
                <w:b/>
                <w:color w:val="000000"/>
                <w:sz w:val="40"/>
                <w:szCs w:val="40"/>
              </w:rPr>
              <w:t>Applicant Name</w:t>
            </w:r>
          </w:p>
        </w:tc>
      </w:tr>
      <w:tr w:rsidR="008F7C69" w:rsidTr="00E77C9C">
        <w:tc>
          <w:tcPr>
            <w:tcW w:w="9854" w:type="dxa"/>
            <w:tcBorders>
              <w:top w:val="nil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</w:tcPr>
          <w:p w:rsidR="008F7C69" w:rsidRPr="00A56CAB" w:rsidRDefault="008F7C69" w:rsidP="00E118C0">
            <w:pPr>
              <w:spacing w:before="120" w:after="120"/>
              <w:jc w:val="center"/>
              <w:rPr>
                <w:b/>
                <w:color w:val="0070C0"/>
                <w:sz w:val="40"/>
                <w:szCs w:val="40"/>
              </w:rPr>
            </w:pPr>
          </w:p>
        </w:tc>
      </w:tr>
    </w:tbl>
    <w:p w:rsidR="008F7C69" w:rsidRDefault="008F7C69" w:rsidP="007B3CC3">
      <w:pPr>
        <w:spacing w:after="0" w:line="240" w:lineRule="auto"/>
        <w:rPr>
          <w:rFonts w:cs="Arial"/>
          <w:sz w:val="48"/>
          <w:szCs w:val="48"/>
        </w:rPr>
      </w:pPr>
    </w:p>
    <w:p w:rsidR="003D054F" w:rsidRPr="003D51A6" w:rsidRDefault="003D054F" w:rsidP="003D054F">
      <w:pPr>
        <w:rPr>
          <w:rFonts w:cs="Arial"/>
        </w:rPr>
        <w:sectPr w:rsidR="003D054F" w:rsidRPr="003D51A6" w:rsidSect="003D054F">
          <w:footerReference w:type="first" r:id="rId11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3D054F" w:rsidRPr="00334333" w:rsidRDefault="00A56CAB" w:rsidP="00A56CAB">
      <w:pPr>
        <w:pStyle w:val="Heading1"/>
        <w:keepNext w:val="0"/>
        <w:numPr>
          <w:ilvl w:val="0"/>
          <w:numId w:val="0"/>
        </w:numPr>
        <w:pBdr>
          <w:bottom w:val="none" w:sz="0" w:space="0" w:color="auto"/>
        </w:pBdr>
        <w:shd w:val="clear" w:color="auto" w:fill="17365D" w:themeFill="text2" w:themeFillShade="BF"/>
        <w:spacing w:before="120" w:after="12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All Applicants are Required to Complete and Submit this Document</w:t>
      </w:r>
    </w:p>
    <w:p w:rsidR="00334333" w:rsidRPr="00F04BCA" w:rsidRDefault="00A56CAB" w:rsidP="00843E38">
      <w:pPr>
        <w:jc w:val="center"/>
        <w:rPr>
          <w:color w:val="000000" w:themeColor="text1"/>
        </w:rPr>
      </w:pPr>
      <w:r>
        <w:rPr>
          <w:b/>
          <w:color w:val="FF0000"/>
          <w:sz w:val="28"/>
          <w:szCs w:val="28"/>
        </w:rPr>
        <w:t>Should an Applicant fail to fully complete and submit this document this may result in their bid being rejected.</w:t>
      </w:r>
    </w:p>
    <w:p w:rsidR="00FB4FF0" w:rsidRPr="00F04BCA" w:rsidRDefault="00FB4FF0" w:rsidP="00A56CAB">
      <w:pPr>
        <w:pStyle w:val="Heading1"/>
        <w:keepNext w:val="0"/>
        <w:numPr>
          <w:ilvl w:val="0"/>
          <w:numId w:val="33"/>
        </w:numPr>
        <w:pBdr>
          <w:bottom w:val="none" w:sz="0" w:space="0" w:color="auto"/>
        </w:pBdr>
        <w:spacing w:before="120" w:after="120" w:line="240" w:lineRule="auto"/>
        <w:ind w:left="567" w:hanging="567"/>
        <w:rPr>
          <w:b w:val="0"/>
          <w:color w:val="000000" w:themeColor="text1"/>
          <w:sz w:val="22"/>
        </w:rPr>
      </w:pPr>
      <w:r w:rsidRPr="00F04BCA">
        <w:rPr>
          <w:b w:val="0"/>
          <w:color w:val="000000" w:themeColor="text1"/>
          <w:sz w:val="22"/>
        </w:rPr>
        <w:t xml:space="preserve">Please complete </w:t>
      </w:r>
      <w:r w:rsidR="007B471D" w:rsidRPr="00F04BCA">
        <w:rPr>
          <w:b w:val="0"/>
          <w:color w:val="000000" w:themeColor="text1"/>
          <w:sz w:val="22"/>
        </w:rPr>
        <w:t xml:space="preserve">the </w:t>
      </w:r>
      <w:r w:rsidR="00A56CAB">
        <w:rPr>
          <w:b w:val="0"/>
          <w:color w:val="000000" w:themeColor="text1"/>
          <w:sz w:val="22"/>
        </w:rPr>
        <w:t>two</w:t>
      </w:r>
      <w:r w:rsidRPr="00F04BCA">
        <w:rPr>
          <w:b w:val="0"/>
          <w:color w:val="000000" w:themeColor="text1"/>
          <w:sz w:val="22"/>
        </w:rPr>
        <w:t xml:space="preserve"> tables below in respect of each of the </w:t>
      </w:r>
      <w:r w:rsidR="00132106" w:rsidRPr="00F04BCA">
        <w:rPr>
          <w:b w:val="0"/>
          <w:color w:val="000000" w:themeColor="text1"/>
          <w:sz w:val="22"/>
        </w:rPr>
        <w:t>General Practice site</w:t>
      </w:r>
      <w:r w:rsidRPr="00F04BCA">
        <w:rPr>
          <w:b w:val="0"/>
          <w:color w:val="000000" w:themeColor="text1"/>
          <w:sz w:val="22"/>
        </w:rPr>
        <w:t>s you wish to register, providing details of:</w:t>
      </w:r>
    </w:p>
    <w:p w:rsidR="00A56CAB" w:rsidRPr="00A56CAB" w:rsidRDefault="00A56CAB" w:rsidP="00A56CAB">
      <w:pPr>
        <w:ind w:left="1843" w:hanging="1276"/>
        <w:rPr>
          <w:color w:val="000000" w:themeColor="text1"/>
        </w:rPr>
      </w:pPr>
      <w:r>
        <w:rPr>
          <w:color w:val="000000" w:themeColor="text1"/>
        </w:rPr>
        <w:t xml:space="preserve">Table One – </w:t>
      </w:r>
      <w:r w:rsidRPr="00A56CAB">
        <w:rPr>
          <w:color w:val="000000" w:themeColor="text1"/>
        </w:rPr>
        <w:t>the name and full postal address for each General Practice site y</w:t>
      </w:r>
      <w:r w:rsidR="0080490A">
        <w:rPr>
          <w:color w:val="000000" w:themeColor="text1"/>
        </w:rPr>
        <w:t>ou wish to register</w:t>
      </w:r>
      <w:r>
        <w:rPr>
          <w:color w:val="000000" w:themeColor="text1"/>
        </w:rPr>
        <w:t>;</w:t>
      </w:r>
    </w:p>
    <w:p w:rsidR="00A56CAB" w:rsidRDefault="00A56CAB" w:rsidP="00A56CAB">
      <w:pPr>
        <w:ind w:left="1843" w:hanging="1276"/>
        <w:rPr>
          <w:color w:val="000000" w:themeColor="text1"/>
        </w:rPr>
      </w:pPr>
      <w:r>
        <w:rPr>
          <w:color w:val="000000" w:themeColor="text1"/>
        </w:rPr>
        <w:t>Table Two – t</w:t>
      </w:r>
      <w:r w:rsidR="00FB4FF0" w:rsidRPr="00A56CAB">
        <w:rPr>
          <w:color w:val="000000" w:themeColor="text1"/>
        </w:rPr>
        <w:t>he Services you will be able to provide at each of the locations listed</w:t>
      </w:r>
    </w:p>
    <w:p w:rsidR="00A56CAB" w:rsidRPr="00F04BCA" w:rsidRDefault="00FB4FF0" w:rsidP="00A56CAB">
      <w:pPr>
        <w:ind w:left="567"/>
        <w:rPr>
          <w:color w:val="000000" w:themeColor="text1"/>
        </w:rPr>
      </w:pPr>
      <w:r w:rsidRPr="00A56CAB">
        <w:rPr>
          <w:color w:val="FF0000"/>
        </w:rPr>
        <w:t xml:space="preserve">Applicants should note they do not have to offer the same Services at all of their </w:t>
      </w:r>
      <w:r w:rsidR="00132106" w:rsidRPr="00A56CAB">
        <w:rPr>
          <w:color w:val="FF0000"/>
        </w:rPr>
        <w:t>sites</w:t>
      </w:r>
    </w:p>
    <w:p w:rsidR="00FB4FF0" w:rsidRPr="00A56CAB" w:rsidRDefault="00A56CAB" w:rsidP="00A56CAB">
      <w:pPr>
        <w:pStyle w:val="Heading1"/>
        <w:keepNext w:val="0"/>
        <w:numPr>
          <w:ilvl w:val="0"/>
          <w:numId w:val="33"/>
        </w:numPr>
        <w:pBdr>
          <w:bottom w:val="none" w:sz="0" w:space="0" w:color="auto"/>
        </w:pBdr>
        <w:spacing w:before="120" w:after="120" w:line="240" w:lineRule="auto"/>
        <w:ind w:left="567" w:hanging="567"/>
        <w:rPr>
          <w:color w:val="000000" w:themeColor="text1"/>
          <w:sz w:val="28"/>
          <w:szCs w:val="28"/>
        </w:rPr>
      </w:pPr>
      <w:r w:rsidRPr="00A56CAB">
        <w:rPr>
          <w:color w:val="000000" w:themeColor="text1"/>
          <w:sz w:val="28"/>
          <w:szCs w:val="28"/>
        </w:rPr>
        <w:t>Table One</w:t>
      </w:r>
      <w:r w:rsidR="00FB4FF0" w:rsidRPr="00A56CAB">
        <w:rPr>
          <w:color w:val="000000" w:themeColor="text1"/>
          <w:sz w:val="28"/>
          <w:szCs w:val="28"/>
        </w:rPr>
        <w:t xml:space="preserve"> –</w:t>
      </w:r>
      <w:r w:rsidR="00F04BCA" w:rsidRPr="00A56CAB">
        <w:rPr>
          <w:color w:val="000000" w:themeColor="text1"/>
          <w:sz w:val="28"/>
          <w:szCs w:val="28"/>
        </w:rPr>
        <w:t xml:space="preserve"> </w:t>
      </w:r>
      <w:r w:rsidR="00132106" w:rsidRPr="00A56CAB">
        <w:rPr>
          <w:color w:val="000000" w:themeColor="text1"/>
          <w:sz w:val="28"/>
          <w:szCs w:val="28"/>
        </w:rPr>
        <w:t>General Practice Site</w:t>
      </w:r>
      <w:r w:rsidR="00F04BCA" w:rsidRPr="00A56CAB">
        <w:rPr>
          <w:color w:val="000000" w:themeColor="text1"/>
          <w:sz w:val="28"/>
          <w:szCs w:val="28"/>
        </w:rPr>
        <w:t xml:space="preserve"> </w:t>
      </w:r>
      <w:r w:rsidR="00FB4FF0" w:rsidRPr="00A56CAB">
        <w:rPr>
          <w:color w:val="000000" w:themeColor="text1"/>
          <w:sz w:val="28"/>
          <w:szCs w:val="28"/>
        </w:rPr>
        <w:t>Details</w:t>
      </w:r>
    </w:p>
    <w:p w:rsidR="00FB4FF0" w:rsidRPr="00A56CAB" w:rsidRDefault="00FB4FF0" w:rsidP="00A56CAB">
      <w:pPr>
        <w:pStyle w:val="Heading1"/>
        <w:keepNext w:val="0"/>
        <w:numPr>
          <w:ilvl w:val="0"/>
          <w:numId w:val="0"/>
        </w:numPr>
        <w:pBdr>
          <w:bottom w:val="none" w:sz="0" w:space="0" w:color="auto"/>
        </w:pBdr>
        <w:spacing w:before="120" w:after="120" w:line="240" w:lineRule="auto"/>
        <w:ind w:left="567"/>
        <w:rPr>
          <w:b w:val="0"/>
          <w:i/>
          <w:color w:val="000000" w:themeColor="text1"/>
          <w:sz w:val="22"/>
        </w:rPr>
      </w:pPr>
      <w:r w:rsidRPr="00A56CAB">
        <w:rPr>
          <w:b w:val="0"/>
          <w:i/>
          <w:color w:val="000000" w:themeColor="text1"/>
          <w:sz w:val="22"/>
        </w:rPr>
        <w:t xml:space="preserve">Please </w:t>
      </w:r>
      <w:r w:rsidR="007B471D" w:rsidRPr="00A56CAB">
        <w:rPr>
          <w:b w:val="0"/>
          <w:i/>
          <w:color w:val="000000" w:themeColor="text1"/>
          <w:sz w:val="22"/>
        </w:rPr>
        <w:t>insert</w:t>
      </w:r>
      <w:r w:rsidR="00A56CAB">
        <w:rPr>
          <w:b w:val="0"/>
          <w:i/>
          <w:color w:val="000000" w:themeColor="text1"/>
          <w:sz w:val="22"/>
        </w:rPr>
        <w:t xml:space="preserve"> additional rows if required</w:t>
      </w:r>
    </w:p>
    <w:tbl>
      <w:tblPr>
        <w:tblStyle w:val="TableGrid"/>
        <w:tblW w:w="0" w:type="auto"/>
        <w:tblLook w:val="04A0"/>
      </w:tblPr>
      <w:tblGrid>
        <w:gridCol w:w="9597"/>
      </w:tblGrid>
      <w:tr w:rsidR="00132106" w:rsidRPr="004D1756" w:rsidTr="00132106">
        <w:trPr>
          <w:cantSplit/>
          <w:trHeight w:val="714"/>
          <w:tblHeader/>
        </w:trPr>
        <w:tc>
          <w:tcPr>
            <w:tcW w:w="9597" w:type="dxa"/>
            <w:shd w:val="clear" w:color="auto" w:fill="548DD4" w:themeFill="text2" w:themeFillTint="99"/>
            <w:vAlign w:val="center"/>
          </w:tcPr>
          <w:p w:rsidR="00132106" w:rsidRPr="00777E89" w:rsidRDefault="00132106" w:rsidP="00FB4FF0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 w:rsidRPr="00F04BCA">
              <w:rPr>
                <w:b/>
                <w:color w:val="FFFFFF" w:themeColor="background1"/>
                <w:sz w:val="24"/>
                <w:szCs w:val="24"/>
              </w:rPr>
              <w:t xml:space="preserve">General Practice Site </w:t>
            </w:r>
            <w:r w:rsidRPr="00777E89">
              <w:rPr>
                <w:b/>
                <w:color w:val="FFFFFF" w:themeColor="background1"/>
                <w:sz w:val="24"/>
                <w:szCs w:val="24"/>
              </w:rPr>
              <w:t>Name and Full Postal Address</w:t>
            </w:r>
          </w:p>
        </w:tc>
      </w:tr>
      <w:tr w:rsidR="00132106" w:rsidRPr="004D1756" w:rsidTr="00132106">
        <w:trPr>
          <w:trHeight w:val="552"/>
        </w:trPr>
        <w:tc>
          <w:tcPr>
            <w:tcW w:w="9597" w:type="dxa"/>
          </w:tcPr>
          <w:p w:rsidR="00132106" w:rsidRPr="004D1756" w:rsidRDefault="00132106" w:rsidP="00FB4FF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132106" w:rsidRPr="004D1756" w:rsidTr="00132106">
        <w:trPr>
          <w:trHeight w:val="540"/>
        </w:trPr>
        <w:tc>
          <w:tcPr>
            <w:tcW w:w="9597" w:type="dxa"/>
          </w:tcPr>
          <w:p w:rsidR="00132106" w:rsidRPr="004D1756" w:rsidRDefault="00132106" w:rsidP="00FB4FF0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</w:tbl>
    <w:p w:rsidR="00FB4FF0" w:rsidRDefault="00FB4FF0" w:rsidP="00FB4FF0">
      <w:pPr>
        <w:pStyle w:val="Heading1"/>
        <w:keepNext w:val="0"/>
        <w:numPr>
          <w:ilvl w:val="1"/>
          <w:numId w:val="9"/>
        </w:numPr>
        <w:pBdr>
          <w:bottom w:val="none" w:sz="0" w:space="0" w:color="auto"/>
        </w:pBdr>
        <w:spacing w:before="120" w:after="120" w:line="240" w:lineRule="auto"/>
        <w:ind w:left="709" w:hanging="709"/>
        <w:rPr>
          <w:color w:val="000000" w:themeColor="text1"/>
          <w:sz w:val="24"/>
          <w:szCs w:val="24"/>
        </w:rPr>
        <w:sectPr w:rsidR="00FB4FF0" w:rsidSect="00FB4FF0">
          <w:footerReference w:type="default" r:id="rId12"/>
          <w:headerReference w:type="first" r:id="rId13"/>
          <w:footerReference w:type="first" r:id="rId14"/>
          <w:pgSz w:w="11907" w:h="16840" w:code="9"/>
          <w:pgMar w:top="1134" w:right="1134" w:bottom="1134" w:left="1134" w:header="992" w:footer="992" w:gutter="0"/>
          <w:cols w:space="720"/>
          <w:titlePg/>
          <w:docGrid w:linePitch="299"/>
        </w:sectPr>
      </w:pPr>
    </w:p>
    <w:p w:rsidR="00FB4FF0" w:rsidRPr="00A56CAB" w:rsidRDefault="00A56CAB" w:rsidP="00A56CAB">
      <w:pPr>
        <w:pStyle w:val="Heading1"/>
        <w:keepNext w:val="0"/>
        <w:numPr>
          <w:ilvl w:val="0"/>
          <w:numId w:val="33"/>
        </w:numPr>
        <w:pBdr>
          <w:bottom w:val="none" w:sz="0" w:space="0" w:color="auto"/>
        </w:pBdr>
        <w:spacing w:before="120" w:after="120" w:line="240" w:lineRule="auto"/>
        <w:ind w:left="567" w:hanging="567"/>
        <w:rPr>
          <w:color w:val="000000" w:themeColor="text1"/>
          <w:sz w:val="28"/>
          <w:szCs w:val="28"/>
        </w:rPr>
      </w:pPr>
      <w:r w:rsidRPr="00A56CAB">
        <w:rPr>
          <w:color w:val="000000" w:themeColor="text1"/>
          <w:sz w:val="28"/>
          <w:szCs w:val="28"/>
        </w:rPr>
        <w:lastRenderedPageBreak/>
        <w:t>Table Two</w:t>
      </w:r>
      <w:r w:rsidR="00FB4FF0" w:rsidRPr="00A56CAB">
        <w:rPr>
          <w:color w:val="000000" w:themeColor="text1"/>
          <w:sz w:val="28"/>
          <w:szCs w:val="28"/>
        </w:rPr>
        <w:t xml:space="preserve"> – Service Interest</w:t>
      </w:r>
    </w:p>
    <w:p w:rsidR="007B471D" w:rsidRPr="0080490A" w:rsidRDefault="007B471D" w:rsidP="0080490A">
      <w:pPr>
        <w:pStyle w:val="Heading1"/>
        <w:keepNext w:val="0"/>
        <w:numPr>
          <w:ilvl w:val="0"/>
          <w:numId w:val="0"/>
        </w:numPr>
        <w:pBdr>
          <w:bottom w:val="none" w:sz="0" w:space="0" w:color="auto"/>
        </w:pBdr>
        <w:spacing w:before="120" w:after="120" w:line="240" w:lineRule="auto"/>
        <w:ind w:left="567"/>
        <w:rPr>
          <w:b w:val="0"/>
          <w:color w:val="000000" w:themeColor="text1"/>
          <w:sz w:val="22"/>
        </w:rPr>
      </w:pPr>
      <w:r w:rsidRPr="0080490A">
        <w:rPr>
          <w:b w:val="0"/>
          <w:color w:val="000000" w:themeColor="text1"/>
          <w:sz w:val="22"/>
        </w:rPr>
        <w:t xml:space="preserve">Applicants should list each </w:t>
      </w:r>
      <w:r w:rsidRPr="0080490A">
        <w:rPr>
          <w:b w:val="0"/>
          <w:sz w:val="22"/>
        </w:rPr>
        <w:t xml:space="preserve">of the </w:t>
      </w:r>
      <w:r w:rsidR="00132106" w:rsidRPr="0080490A">
        <w:rPr>
          <w:b w:val="0"/>
          <w:sz w:val="22"/>
        </w:rPr>
        <w:t>Sites</w:t>
      </w:r>
      <w:r w:rsidRPr="0080490A">
        <w:rPr>
          <w:b w:val="0"/>
          <w:sz w:val="22"/>
        </w:rPr>
        <w:t xml:space="preserve"> detailed </w:t>
      </w:r>
      <w:r w:rsidRPr="0080490A">
        <w:rPr>
          <w:b w:val="0"/>
          <w:color w:val="000000" w:themeColor="text1"/>
          <w:sz w:val="22"/>
        </w:rPr>
        <w:t xml:space="preserve">in Table One above and indicate by marking an X which of the Services they would like to provide from each </w:t>
      </w:r>
      <w:r w:rsidR="00132106" w:rsidRPr="0080490A">
        <w:rPr>
          <w:b w:val="0"/>
          <w:color w:val="000000" w:themeColor="text1"/>
          <w:sz w:val="22"/>
        </w:rPr>
        <w:t>Site.</w:t>
      </w:r>
    </w:p>
    <w:p w:rsidR="00FB4FF0" w:rsidRPr="0080490A" w:rsidRDefault="00FB4FF0" w:rsidP="0080490A">
      <w:pPr>
        <w:pStyle w:val="Heading1"/>
        <w:keepNext w:val="0"/>
        <w:numPr>
          <w:ilvl w:val="0"/>
          <w:numId w:val="0"/>
        </w:numPr>
        <w:pBdr>
          <w:bottom w:val="none" w:sz="0" w:space="0" w:color="auto"/>
        </w:pBdr>
        <w:spacing w:before="120" w:after="120" w:line="240" w:lineRule="auto"/>
        <w:ind w:left="567"/>
        <w:rPr>
          <w:b w:val="0"/>
          <w:i/>
          <w:color w:val="000000" w:themeColor="text1"/>
          <w:sz w:val="22"/>
        </w:rPr>
      </w:pPr>
      <w:r w:rsidRPr="0080490A">
        <w:rPr>
          <w:b w:val="0"/>
          <w:i/>
          <w:color w:val="000000" w:themeColor="text1"/>
          <w:sz w:val="22"/>
        </w:rPr>
        <w:t xml:space="preserve">Please </w:t>
      </w:r>
      <w:r w:rsidR="007B471D" w:rsidRPr="0080490A">
        <w:rPr>
          <w:b w:val="0"/>
          <w:i/>
          <w:color w:val="000000" w:themeColor="text1"/>
          <w:sz w:val="22"/>
        </w:rPr>
        <w:t>insert</w:t>
      </w:r>
      <w:r w:rsidRPr="0080490A">
        <w:rPr>
          <w:b w:val="0"/>
          <w:i/>
          <w:color w:val="000000" w:themeColor="text1"/>
          <w:sz w:val="22"/>
        </w:rPr>
        <w:t xml:space="preserve"> additional rows if required</w:t>
      </w:r>
    </w:p>
    <w:tbl>
      <w:tblPr>
        <w:tblW w:w="14709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1E0"/>
      </w:tblPr>
      <w:tblGrid>
        <w:gridCol w:w="4503"/>
        <w:gridCol w:w="2126"/>
        <w:gridCol w:w="1701"/>
        <w:gridCol w:w="1559"/>
        <w:gridCol w:w="1843"/>
        <w:gridCol w:w="1417"/>
        <w:gridCol w:w="1560"/>
      </w:tblGrid>
      <w:tr w:rsidR="009A7CEC" w:rsidTr="009A7CEC">
        <w:trPr>
          <w:trHeight w:val="211"/>
        </w:trPr>
        <w:tc>
          <w:tcPr>
            <w:tcW w:w="4503" w:type="dxa"/>
            <w:vMerge w:val="restart"/>
            <w:shd w:val="clear" w:color="auto" w:fill="548DD4" w:themeFill="text2" w:themeFillTint="99"/>
            <w:vAlign w:val="center"/>
          </w:tcPr>
          <w:p w:rsidR="009A7CEC" w:rsidRPr="00F04BCA" w:rsidRDefault="00132106" w:rsidP="007B471D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04BCA">
              <w:rPr>
                <w:b/>
                <w:color w:val="FFFFFF" w:themeColor="background1"/>
                <w:sz w:val="24"/>
                <w:szCs w:val="24"/>
              </w:rPr>
              <w:t>General Practice Site</w:t>
            </w:r>
            <w:r w:rsidR="009A7CEC" w:rsidRPr="00F04BCA">
              <w:rPr>
                <w:b/>
                <w:color w:val="FFFFFF" w:themeColor="background1"/>
                <w:sz w:val="24"/>
                <w:szCs w:val="24"/>
              </w:rPr>
              <w:t xml:space="preserve"> Name </w:t>
            </w:r>
          </w:p>
        </w:tc>
        <w:tc>
          <w:tcPr>
            <w:tcW w:w="10206" w:type="dxa"/>
            <w:gridSpan w:val="6"/>
            <w:shd w:val="clear" w:color="auto" w:fill="548DD4" w:themeFill="text2" w:themeFillTint="99"/>
            <w:vAlign w:val="center"/>
          </w:tcPr>
          <w:p w:rsidR="009A7CEC" w:rsidRPr="00F04BCA" w:rsidRDefault="009A7CEC" w:rsidP="007153A3">
            <w:pPr>
              <w:spacing w:before="120" w:after="120" w:line="240" w:lineRule="auto"/>
              <w:jc w:val="center"/>
              <w:rPr>
                <w:rFonts w:eastAsia="Calibri" w:cs="Arial"/>
                <w:b/>
                <w:color w:val="FFFFFF" w:themeColor="background1"/>
              </w:rPr>
            </w:pPr>
            <w:r w:rsidRPr="00F04BCA">
              <w:rPr>
                <w:rFonts w:eastAsia="Calibri" w:cs="Arial"/>
                <w:b/>
                <w:color w:val="FFFFFF" w:themeColor="background1"/>
              </w:rPr>
              <w:t>Service</w:t>
            </w:r>
          </w:p>
        </w:tc>
      </w:tr>
      <w:tr w:rsidR="009A7CEC" w:rsidTr="009A7CEC">
        <w:trPr>
          <w:trHeight w:val="888"/>
        </w:trPr>
        <w:tc>
          <w:tcPr>
            <w:tcW w:w="4503" w:type="dxa"/>
            <w:vMerge/>
            <w:shd w:val="clear" w:color="auto" w:fill="548DD4" w:themeFill="text2" w:themeFillTint="99"/>
            <w:vAlign w:val="center"/>
          </w:tcPr>
          <w:p w:rsidR="009A7CEC" w:rsidRPr="00F04BCA" w:rsidRDefault="009A7CEC" w:rsidP="007500C9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548DD4" w:themeFill="text2" w:themeFillTint="99"/>
            <w:vAlign w:val="center"/>
          </w:tcPr>
          <w:p w:rsidR="009A7CEC" w:rsidRPr="0080490A" w:rsidRDefault="00132106" w:rsidP="0013210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0490A">
              <w:rPr>
                <w:rFonts w:eastAsia="Calibri" w:cs="Arial"/>
                <w:b/>
                <w:color w:val="FFFFFF" w:themeColor="background1"/>
                <w:sz w:val="20"/>
                <w:szCs w:val="20"/>
              </w:rPr>
              <w:t>Sub-dermal Contraceptive Implants Fitting, Management and Removal (contraceptive and non-contraceptive purposes)</w:t>
            </w:r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:rsidR="009A7CEC" w:rsidRPr="0080490A" w:rsidRDefault="00132106" w:rsidP="0013210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0490A">
              <w:rPr>
                <w:rFonts w:eastAsia="Calibri" w:cs="Arial"/>
                <w:b/>
                <w:color w:val="FFFFFF" w:themeColor="background1"/>
                <w:sz w:val="20"/>
                <w:szCs w:val="20"/>
              </w:rPr>
              <w:t>Chlamydia screening</w:t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9A7CEC" w:rsidRPr="0080490A" w:rsidRDefault="00132106" w:rsidP="0080490A">
            <w:pPr>
              <w:ind w:right="34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0490A">
              <w:rPr>
                <w:rFonts w:eastAsia="Calibri" w:cs="Arial"/>
                <w:b/>
                <w:color w:val="FFFFFF" w:themeColor="background1"/>
                <w:sz w:val="20"/>
                <w:szCs w:val="20"/>
              </w:rPr>
              <w:t>IUD/IUS Fitting, Management and Removal</w:t>
            </w:r>
          </w:p>
        </w:tc>
        <w:tc>
          <w:tcPr>
            <w:tcW w:w="1843" w:type="dxa"/>
            <w:shd w:val="clear" w:color="auto" w:fill="548DD4" w:themeFill="text2" w:themeFillTint="99"/>
            <w:vAlign w:val="center"/>
          </w:tcPr>
          <w:p w:rsidR="009A7CEC" w:rsidRPr="0080490A" w:rsidRDefault="00132106" w:rsidP="0080490A">
            <w:pPr>
              <w:ind w:right="34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0490A">
              <w:rPr>
                <w:rFonts w:eastAsia="Calibri" w:cs="Arial"/>
                <w:b/>
                <w:color w:val="FFFFFF" w:themeColor="background1"/>
                <w:sz w:val="20"/>
                <w:szCs w:val="20"/>
              </w:rPr>
              <w:t>NHS Health Checks</w:t>
            </w:r>
          </w:p>
        </w:tc>
        <w:tc>
          <w:tcPr>
            <w:tcW w:w="1417" w:type="dxa"/>
            <w:shd w:val="clear" w:color="auto" w:fill="548DD4" w:themeFill="text2" w:themeFillTint="99"/>
            <w:vAlign w:val="center"/>
          </w:tcPr>
          <w:p w:rsidR="009A7CEC" w:rsidRPr="0080490A" w:rsidRDefault="00132106" w:rsidP="0080490A">
            <w:pPr>
              <w:ind w:right="34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0490A">
              <w:rPr>
                <w:rFonts w:eastAsia="Calibri" w:cs="Arial"/>
                <w:b/>
                <w:color w:val="FFFFFF" w:themeColor="background1"/>
                <w:sz w:val="20"/>
                <w:szCs w:val="20"/>
              </w:rPr>
              <w:t xml:space="preserve">Smoking cessation (including NRT prescribing) </w:t>
            </w:r>
            <w:r w:rsidRPr="0080490A">
              <w:rPr>
                <w:rFonts w:eastAsia="Calibri" w:cs="Arial"/>
                <w:b/>
                <w:color w:val="FF0000"/>
                <w:sz w:val="20"/>
                <w:szCs w:val="20"/>
              </w:rPr>
              <w:t>Devon only</w:t>
            </w:r>
          </w:p>
        </w:tc>
        <w:tc>
          <w:tcPr>
            <w:tcW w:w="1560" w:type="dxa"/>
            <w:shd w:val="clear" w:color="auto" w:fill="548DD4" w:themeFill="text2" w:themeFillTint="99"/>
            <w:vAlign w:val="center"/>
          </w:tcPr>
          <w:p w:rsidR="009A7CEC" w:rsidRPr="0080490A" w:rsidRDefault="00132106" w:rsidP="0080490A">
            <w:pPr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20"/>
                <w:szCs w:val="20"/>
              </w:rPr>
            </w:pPr>
            <w:r w:rsidRPr="0080490A">
              <w:rPr>
                <w:rFonts w:eastAsia="Calibri" w:cs="Arial"/>
                <w:b/>
                <w:color w:val="FFFFFF" w:themeColor="background1"/>
                <w:sz w:val="20"/>
                <w:szCs w:val="20"/>
              </w:rPr>
              <w:t xml:space="preserve">Shared Care (drug misuse) </w:t>
            </w:r>
            <w:r w:rsidRPr="0080490A">
              <w:rPr>
                <w:rFonts w:eastAsia="Calibri" w:cs="Arial"/>
                <w:b/>
                <w:color w:val="FF0000"/>
                <w:sz w:val="20"/>
                <w:szCs w:val="20"/>
              </w:rPr>
              <w:t>Devon Only</w:t>
            </w:r>
          </w:p>
        </w:tc>
      </w:tr>
      <w:tr w:rsidR="009A7CEC" w:rsidRPr="00A87F35" w:rsidTr="009A7CEC">
        <w:trPr>
          <w:trHeight w:val="190"/>
        </w:trPr>
        <w:tc>
          <w:tcPr>
            <w:tcW w:w="4503" w:type="dxa"/>
            <w:shd w:val="clear" w:color="auto" w:fill="auto"/>
            <w:vAlign w:val="center"/>
          </w:tcPr>
          <w:p w:rsidR="009A7CEC" w:rsidRPr="00254BF8" w:rsidRDefault="009A7CEC" w:rsidP="00843E38">
            <w:pPr>
              <w:spacing w:before="120" w:after="120" w:line="240" w:lineRule="auto"/>
              <w:rPr>
                <w:rFonts w:cs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A7CEC" w:rsidRPr="00254BF8" w:rsidRDefault="009A7CEC" w:rsidP="00843E38">
            <w:pPr>
              <w:spacing w:before="120" w:after="12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7CEC" w:rsidRDefault="009A7CEC" w:rsidP="00843E38">
            <w:pPr>
              <w:spacing w:before="120" w:after="120" w:line="240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7CEC" w:rsidRDefault="009A7CEC" w:rsidP="00843E38">
            <w:pPr>
              <w:spacing w:before="120" w:after="12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9A7CEC" w:rsidRDefault="009A7CEC" w:rsidP="00843E38">
            <w:pPr>
              <w:spacing w:before="120" w:after="12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:rsidR="009A7CEC" w:rsidRDefault="009A7CEC" w:rsidP="00843E38">
            <w:pPr>
              <w:spacing w:before="120" w:after="120" w:line="240" w:lineRule="auto"/>
              <w:jc w:val="center"/>
            </w:pPr>
          </w:p>
        </w:tc>
        <w:tc>
          <w:tcPr>
            <w:tcW w:w="1560" w:type="dxa"/>
            <w:vAlign w:val="center"/>
          </w:tcPr>
          <w:p w:rsidR="009A7CEC" w:rsidRDefault="009A7CEC" w:rsidP="00843E38">
            <w:pPr>
              <w:spacing w:before="120" w:after="120" w:line="240" w:lineRule="auto"/>
              <w:jc w:val="center"/>
            </w:pPr>
          </w:p>
        </w:tc>
      </w:tr>
      <w:tr w:rsidR="009A7CEC" w:rsidRPr="00A87F35" w:rsidTr="009A7CEC">
        <w:trPr>
          <w:trHeight w:val="212"/>
        </w:trPr>
        <w:tc>
          <w:tcPr>
            <w:tcW w:w="4503" w:type="dxa"/>
            <w:shd w:val="clear" w:color="auto" w:fill="auto"/>
            <w:vAlign w:val="center"/>
          </w:tcPr>
          <w:p w:rsidR="009A7CEC" w:rsidRPr="00254BF8" w:rsidRDefault="009A7CEC" w:rsidP="00843E38">
            <w:pPr>
              <w:spacing w:before="120" w:after="120" w:line="240" w:lineRule="auto"/>
              <w:rPr>
                <w:rFonts w:cs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A7CEC" w:rsidRDefault="009A7CEC" w:rsidP="00843E38">
            <w:pPr>
              <w:spacing w:before="120" w:after="120" w:line="240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7CEC" w:rsidRDefault="009A7CEC" w:rsidP="00843E38">
            <w:pPr>
              <w:spacing w:before="120" w:after="120" w:line="240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7CEC" w:rsidRDefault="009A7CEC" w:rsidP="00843E38">
            <w:pPr>
              <w:spacing w:before="120" w:after="12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9A7CEC" w:rsidRDefault="009A7CEC" w:rsidP="00843E38">
            <w:pPr>
              <w:spacing w:before="120" w:after="12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:rsidR="009A7CEC" w:rsidRDefault="009A7CEC" w:rsidP="00843E38">
            <w:pPr>
              <w:spacing w:before="120" w:after="120" w:line="240" w:lineRule="auto"/>
              <w:jc w:val="center"/>
            </w:pPr>
          </w:p>
        </w:tc>
        <w:tc>
          <w:tcPr>
            <w:tcW w:w="1560" w:type="dxa"/>
            <w:vAlign w:val="center"/>
          </w:tcPr>
          <w:p w:rsidR="009A7CEC" w:rsidRDefault="009A7CEC" w:rsidP="00843E38">
            <w:pPr>
              <w:spacing w:before="120" w:after="120" w:line="240" w:lineRule="auto"/>
              <w:jc w:val="center"/>
            </w:pPr>
          </w:p>
        </w:tc>
      </w:tr>
    </w:tbl>
    <w:p w:rsidR="003D054F" w:rsidRDefault="003D054F" w:rsidP="007B3CC3">
      <w:pPr>
        <w:spacing w:after="0" w:line="240" w:lineRule="auto"/>
        <w:rPr>
          <w:rFonts w:cs="Arial"/>
        </w:rPr>
      </w:pPr>
    </w:p>
    <w:sectPr w:rsidR="003D054F" w:rsidSect="00546073">
      <w:headerReference w:type="even" r:id="rId15"/>
      <w:headerReference w:type="default" r:id="rId16"/>
      <w:headerReference w:type="first" r:id="rId17"/>
      <w:footerReference w:type="first" r:id="rId18"/>
      <w:pgSz w:w="16838" w:h="11906" w:orient="landscape"/>
      <w:pgMar w:top="1134" w:right="1134" w:bottom="99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CAB" w:rsidRDefault="00A56CAB" w:rsidP="000E2F0F">
      <w:pPr>
        <w:spacing w:after="0" w:line="240" w:lineRule="auto"/>
      </w:pPr>
      <w:r>
        <w:separator/>
      </w:r>
    </w:p>
  </w:endnote>
  <w:endnote w:type="continuationSeparator" w:id="0">
    <w:p w:rsidR="00A56CAB" w:rsidRDefault="00A56CAB" w:rsidP="000E2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pfHumnst Ult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ヒラギノ角ゴ Pro W3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85178"/>
      <w:docPartObj>
        <w:docPartGallery w:val="Page Numbers (Bottom of Page)"/>
        <w:docPartUnique/>
      </w:docPartObj>
    </w:sdtPr>
    <w:sdtContent>
      <w:p w:rsidR="00A56CAB" w:rsidRDefault="00A56CAB">
        <w:pPr>
          <w:pStyle w:val="Footer"/>
          <w:jc w:val="right"/>
        </w:pPr>
        <w:fldSimple w:instr=" PAGE   \* MERGEFORMAT ">
          <w:r w:rsidR="00546073">
            <w:rPr>
              <w:noProof/>
            </w:rPr>
            <w:t>1</w:t>
          </w:r>
        </w:fldSimple>
      </w:p>
    </w:sdtContent>
  </w:sdt>
  <w:p w:rsidR="00A56CAB" w:rsidRDefault="00A56C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85191"/>
      <w:docPartObj>
        <w:docPartGallery w:val="Page Numbers (Bottom of Page)"/>
        <w:docPartUnique/>
      </w:docPartObj>
    </w:sdtPr>
    <w:sdtContent>
      <w:sdt>
        <w:sdtPr>
          <w:id w:val="3277905"/>
          <w:docPartObj>
            <w:docPartGallery w:val="Page Numbers (Bottom of Page)"/>
            <w:docPartUnique/>
          </w:docPartObj>
        </w:sdtPr>
        <w:sdtContent>
          <w:p w:rsidR="00A56CAB" w:rsidRDefault="00A56CAB" w:rsidP="00F55F65">
            <w:pPr>
              <w:pStyle w:val="Footer"/>
              <w:jc w:val="right"/>
            </w:pPr>
            <w:r>
              <w:t>Version 1 15May14</w:t>
            </w:r>
          </w:p>
        </w:sdtContent>
      </w:sdt>
      <w:p w:rsidR="00A56CAB" w:rsidRDefault="00A56CAB" w:rsidP="00F55F65">
        <w:pPr>
          <w:pStyle w:val="Footer"/>
          <w:jc w:val="right"/>
        </w:pPr>
        <w:r>
          <w:t xml:space="preserve"> </w:t>
        </w:r>
        <w:fldSimple w:instr=" PAGE   \* MERGEFORMAT ">
          <w:r w:rsidR="00546073">
            <w:rPr>
              <w:noProof/>
            </w:rPr>
            <w:t>13</w:t>
          </w:r>
        </w:fldSimple>
      </w:p>
    </w:sdtContent>
  </w:sdt>
  <w:p w:rsidR="00A56CAB" w:rsidRDefault="00A56CA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96704"/>
      <w:docPartObj>
        <w:docPartGallery w:val="Page Numbers (Bottom of Page)"/>
        <w:docPartUnique/>
      </w:docPartObj>
    </w:sdtPr>
    <w:sdtContent>
      <w:p w:rsidR="00A56CAB" w:rsidRDefault="00A56CAB" w:rsidP="00F55F65">
        <w:pPr>
          <w:pStyle w:val="Footer"/>
          <w:jc w:val="right"/>
        </w:pPr>
        <w:r>
          <w:t>Version 1 15May14</w:t>
        </w: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17150"/>
      <w:docPartObj>
        <w:docPartGallery w:val="Page Numbers (Bottom of Page)"/>
        <w:docPartUnique/>
      </w:docPartObj>
    </w:sdtPr>
    <w:sdtContent>
      <w:p w:rsidR="00A56CAB" w:rsidRDefault="00A56CAB">
        <w:pPr>
          <w:pStyle w:val="Footer"/>
          <w:jc w:val="right"/>
        </w:pPr>
        <w:fldSimple w:instr=" PAGE   \* MERGEFORMAT ">
          <w:r w:rsidR="00546073">
            <w:rPr>
              <w:noProof/>
            </w:rPr>
            <w:t>3</w:t>
          </w:r>
        </w:fldSimple>
      </w:p>
    </w:sdtContent>
  </w:sdt>
  <w:p w:rsidR="00A56CAB" w:rsidRDefault="00A56C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CAB" w:rsidRDefault="00A56CAB" w:rsidP="000E2F0F">
      <w:pPr>
        <w:spacing w:after="0" w:line="240" w:lineRule="auto"/>
      </w:pPr>
      <w:r>
        <w:separator/>
      </w:r>
    </w:p>
  </w:footnote>
  <w:footnote w:type="continuationSeparator" w:id="0">
    <w:p w:rsidR="00A56CAB" w:rsidRDefault="00A56CAB" w:rsidP="000E2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CAB" w:rsidRPr="00A56CAB" w:rsidRDefault="00A56CAB" w:rsidP="00A56C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CAB" w:rsidRDefault="00A56CA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CAB" w:rsidRDefault="00A56CAB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CAB" w:rsidRDefault="00A56C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9C8608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68D42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8DA478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744D83"/>
    <w:multiLevelType w:val="multilevel"/>
    <w:tmpl w:val="B09C0272"/>
    <w:lvl w:ilvl="0">
      <w:start w:val="1"/>
      <w:numFmt w:val="lowerLetter"/>
      <w:lvlText w:val="(%1)"/>
      <w:lvlJc w:val="left"/>
      <w:pPr>
        <w:ind w:left="822" w:firstLine="0"/>
      </w:pPr>
    </w:lvl>
    <w:lvl w:ilvl="1">
      <w:start w:val="1"/>
      <w:numFmt w:val="lowerLetter"/>
      <w:lvlText w:val="%2."/>
      <w:lvlJc w:val="left"/>
      <w:pPr>
        <w:ind w:left="2982" w:firstLine="0"/>
      </w:pPr>
    </w:lvl>
    <w:lvl w:ilvl="2">
      <w:start w:val="1"/>
      <w:numFmt w:val="lowerRoman"/>
      <w:lvlText w:val="%3."/>
      <w:lvlJc w:val="right"/>
      <w:pPr>
        <w:ind w:left="5322" w:firstLine="0"/>
      </w:pPr>
    </w:lvl>
    <w:lvl w:ilvl="3">
      <w:start w:val="1"/>
      <w:numFmt w:val="decimal"/>
      <w:lvlText w:val="%4."/>
      <w:lvlJc w:val="left"/>
      <w:pPr>
        <w:ind w:left="7302" w:firstLine="0"/>
      </w:pPr>
    </w:lvl>
    <w:lvl w:ilvl="4">
      <w:start w:val="1"/>
      <w:numFmt w:val="lowerLetter"/>
      <w:lvlText w:val="%5."/>
      <w:lvlJc w:val="left"/>
      <w:pPr>
        <w:ind w:left="9462" w:firstLine="0"/>
      </w:pPr>
    </w:lvl>
    <w:lvl w:ilvl="5">
      <w:start w:val="1"/>
      <w:numFmt w:val="lowerRoman"/>
      <w:lvlText w:val="%6."/>
      <w:lvlJc w:val="right"/>
      <w:pPr>
        <w:ind w:left="11802" w:firstLine="0"/>
      </w:pPr>
    </w:lvl>
    <w:lvl w:ilvl="6">
      <w:start w:val="1"/>
      <w:numFmt w:val="decimal"/>
      <w:lvlText w:val="%7."/>
      <w:lvlJc w:val="left"/>
      <w:pPr>
        <w:ind w:left="13782" w:firstLine="0"/>
      </w:pPr>
    </w:lvl>
    <w:lvl w:ilvl="7">
      <w:start w:val="1"/>
      <w:numFmt w:val="lowerLetter"/>
      <w:lvlText w:val="%8."/>
      <w:lvlJc w:val="left"/>
      <w:pPr>
        <w:ind w:left="15942" w:firstLine="0"/>
      </w:pPr>
    </w:lvl>
    <w:lvl w:ilvl="8">
      <w:start w:val="1"/>
      <w:numFmt w:val="lowerRoman"/>
      <w:lvlText w:val="%9."/>
      <w:lvlJc w:val="right"/>
      <w:pPr>
        <w:ind w:left="18282" w:firstLine="0"/>
      </w:pPr>
    </w:lvl>
  </w:abstractNum>
  <w:abstractNum w:abstractNumId="4">
    <w:nsid w:val="04D814E7"/>
    <w:multiLevelType w:val="hybridMultilevel"/>
    <w:tmpl w:val="06B6CDF0"/>
    <w:lvl w:ilvl="0" w:tplc="02D63062">
      <w:start w:val="1"/>
      <w:numFmt w:val="bullet"/>
      <w:pStyle w:val="Bullet"/>
      <w:lvlText w:val=""/>
      <w:lvlJc w:val="left"/>
      <w:pPr>
        <w:tabs>
          <w:tab w:val="num" w:pos="1304"/>
        </w:tabs>
        <w:ind w:left="1304" w:hanging="453"/>
      </w:pPr>
      <w:rPr>
        <w:rFonts w:ascii="Symbol" w:hAnsi="Symbol" w:hint="default"/>
      </w:rPr>
    </w:lvl>
    <w:lvl w:ilvl="1" w:tplc="F9888D98">
      <w:start w:val="1"/>
      <w:numFmt w:val="bullet"/>
      <w:lvlText w:val=""/>
      <w:lvlJc w:val="left"/>
      <w:pPr>
        <w:tabs>
          <w:tab w:val="num" w:pos="1533"/>
        </w:tabs>
        <w:ind w:left="1533" w:hanging="453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C32C1C"/>
    <w:multiLevelType w:val="hybridMultilevel"/>
    <w:tmpl w:val="37868200"/>
    <w:lvl w:ilvl="0" w:tplc="B3F07D52">
      <w:start w:val="1"/>
      <w:numFmt w:val="lowerLetter"/>
      <w:lvlText w:val="(%1)"/>
      <w:lvlJc w:val="left"/>
      <w:pPr>
        <w:ind w:left="394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F71AE"/>
    <w:multiLevelType w:val="hybridMultilevel"/>
    <w:tmpl w:val="D2F485D2"/>
    <w:lvl w:ilvl="0" w:tplc="08090013">
      <w:start w:val="1"/>
      <w:numFmt w:val="upperRoman"/>
      <w:pStyle w:val="Tendertemplate"/>
      <w:lvlText w:val="%1."/>
      <w:lvlJc w:val="righ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0D2861E8"/>
    <w:multiLevelType w:val="hybridMultilevel"/>
    <w:tmpl w:val="41FCDB2A"/>
    <w:lvl w:ilvl="0" w:tplc="B3F07D52">
      <w:start w:val="1"/>
      <w:numFmt w:val="lowerLetter"/>
      <w:lvlText w:val="(%1)"/>
      <w:lvlJc w:val="left"/>
      <w:pPr>
        <w:ind w:left="394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9551C"/>
    <w:multiLevelType w:val="hybridMultilevel"/>
    <w:tmpl w:val="8996AB92"/>
    <w:lvl w:ilvl="0" w:tplc="9C0263D2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185F9F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3414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>
    <w:nsid w:val="125E64B5"/>
    <w:multiLevelType w:val="hybridMultilevel"/>
    <w:tmpl w:val="2F9E1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57D7A"/>
    <w:multiLevelType w:val="hybridMultilevel"/>
    <w:tmpl w:val="7134449C"/>
    <w:lvl w:ilvl="0" w:tplc="23B6619A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906134D"/>
    <w:multiLevelType w:val="hybridMultilevel"/>
    <w:tmpl w:val="675A8120"/>
    <w:lvl w:ilvl="0" w:tplc="8BE425F4">
      <w:start w:val="1"/>
      <w:numFmt w:val="lowerRoman"/>
      <w:lvlText w:val="(%1)"/>
      <w:lvlJc w:val="left"/>
      <w:pPr>
        <w:ind w:left="30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121E6"/>
    <w:multiLevelType w:val="hybridMultilevel"/>
    <w:tmpl w:val="8996AB92"/>
    <w:lvl w:ilvl="0" w:tplc="9C0263D2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A76AC1"/>
    <w:multiLevelType w:val="multilevel"/>
    <w:tmpl w:val="B09C0272"/>
    <w:lvl w:ilvl="0">
      <w:start w:val="1"/>
      <w:numFmt w:val="lowerLetter"/>
      <w:lvlText w:val="(%1)"/>
      <w:lvlJc w:val="left"/>
      <w:pPr>
        <w:ind w:left="822" w:firstLine="0"/>
      </w:pPr>
    </w:lvl>
    <w:lvl w:ilvl="1">
      <w:start w:val="1"/>
      <w:numFmt w:val="lowerLetter"/>
      <w:lvlText w:val="%2."/>
      <w:lvlJc w:val="left"/>
      <w:pPr>
        <w:ind w:left="2982" w:firstLine="0"/>
      </w:pPr>
    </w:lvl>
    <w:lvl w:ilvl="2">
      <w:start w:val="1"/>
      <w:numFmt w:val="lowerRoman"/>
      <w:lvlText w:val="%3."/>
      <w:lvlJc w:val="right"/>
      <w:pPr>
        <w:ind w:left="5322" w:firstLine="0"/>
      </w:pPr>
    </w:lvl>
    <w:lvl w:ilvl="3">
      <w:start w:val="1"/>
      <w:numFmt w:val="decimal"/>
      <w:lvlText w:val="%4."/>
      <w:lvlJc w:val="left"/>
      <w:pPr>
        <w:ind w:left="7302" w:firstLine="0"/>
      </w:pPr>
    </w:lvl>
    <w:lvl w:ilvl="4">
      <w:start w:val="1"/>
      <w:numFmt w:val="lowerLetter"/>
      <w:lvlText w:val="%5."/>
      <w:lvlJc w:val="left"/>
      <w:pPr>
        <w:ind w:left="9462" w:firstLine="0"/>
      </w:pPr>
    </w:lvl>
    <w:lvl w:ilvl="5">
      <w:start w:val="1"/>
      <w:numFmt w:val="lowerRoman"/>
      <w:lvlText w:val="%6."/>
      <w:lvlJc w:val="right"/>
      <w:pPr>
        <w:ind w:left="11802" w:firstLine="0"/>
      </w:pPr>
    </w:lvl>
    <w:lvl w:ilvl="6">
      <w:start w:val="1"/>
      <w:numFmt w:val="decimal"/>
      <w:lvlText w:val="%7."/>
      <w:lvlJc w:val="left"/>
      <w:pPr>
        <w:ind w:left="13782" w:firstLine="0"/>
      </w:pPr>
    </w:lvl>
    <w:lvl w:ilvl="7">
      <w:start w:val="1"/>
      <w:numFmt w:val="lowerLetter"/>
      <w:lvlText w:val="%8."/>
      <w:lvlJc w:val="left"/>
      <w:pPr>
        <w:ind w:left="15942" w:firstLine="0"/>
      </w:pPr>
    </w:lvl>
    <w:lvl w:ilvl="8">
      <w:start w:val="1"/>
      <w:numFmt w:val="lowerRoman"/>
      <w:lvlText w:val="%9."/>
      <w:lvlJc w:val="right"/>
      <w:pPr>
        <w:ind w:left="18282" w:firstLine="0"/>
      </w:pPr>
    </w:lvl>
  </w:abstractNum>
  <w:abstractNum w:abstractNumId="15">
    <w:nsid w:val="355A6DAD"/>
    <w:multiLevelType w:val="multilevel"/>
    <w:tmpl w:val="B09C0272"/>
    <w:lvl w:ilvl="0">
      <w:start w:val="1"/>
      <w:numFmt w:val="lowerLetter"/>
      <w:lvlText w:val="(%1)"/>
      <w:lvlJc w:val="left"/>
      <w:pPr>
        <w:ind w:left="822" w:firstLine="0"/>
      </w:pPr>
    </w:lvl>
    <w:lvl w:ilvl="1">
      <w:start w:val="1"/>
      <w:numFmt w:val="lowerLetter"/>
      <w:lvlText w:val="%2."/>
      <w:lvlJc w:val="left"/>
      <w:pPr>
        <w:ind w:left="2982" w:firstLine="0"/>
      </w:pPr>
    </w:lvl>
    <w:lvl w:ilvl="2">
      <w:start w:val="1"/>
      <w:numFmt w:val="lowerRoman"/>
      <w:lvlText w:val="%3."/>
      <w:lvlJc w:val="right"/>
      <w:pPr>
        <w:ind w:left="5322" w:firstLine="0"/>
      </w:pPr>
    </w:lvl>
    <w:lvl w:ilvl="3">
      <w:start w:val="1"/>
      <w:numFmt w:val="decimal"/>
      <w:lvlText w:val="%4."/>
      <w:lvlJc w:val="left"/>
      <w:pPr>
        <w:ind w:left="7302" w:firstLine="0"/>
      </w:pPr>
    </w:lvl>
    <w:lvl w:ilvl="4">
      <w:start w:val="1"/>
      <w:numFmt w:val="lowerLetter"/>
      <w:lvlText w:val="%5."/>
      <w:lvlJc w:val="left"/>
      <w:pPr>
        <w:ind w:left="9462" w:firstLine="0"/>
      </w:pPr>
    </w:lvl>
    <w:lvl w:ilvl="5">
      <w:start w:val="1"/>
      <w:numFmt w:val="lowerRoman"/>
      <w:lvlText w:val="%6."/>
      <w:lvlJc w:val="right"/>
      <w:pPr>
        <w:ind w:left="11802" w:firstLine="0"/>
      </w:pPr>
    </w:lvl>
    <w:lvl w:ilvl="6">
      <w:start w:val="1"/>
      <w:numFmt w:val="decimal"/>
      <w:lvlText w:val="%7."/>
      <w:lvlJc w:val="left"/>
      <w:pPr>
        <w:ind w:left="13782" w:firstLine="0"/>
      </w:pPr>
    </w:lvl>
    <w:lvl w:ilvl="7">
      <w:start w:val="1"/>
      <w:numFmt w:val="lowerLetter"/>
      <w:lvlText w:val="%8."/>
      <w:lvlJc w:val="left"/>
      <w:pPr>
        <w:ind w:left="15942" w:firstLine="0"/>
      </w:pPr>
    </w:lvl>
    <w:lvl w:ilvl="8">
      <w:start w:val="1"/>
      <w:numFmt w:val="lowerRoman"/>
      <w:lvlText w:val="%9."/>
      <w:lvlJc w:val="right"/>
      <w:pPr>
        <w:ind w:left="18282" w:firstLine="0"/>
      </w:pPr>
    </w:lvl>
  </w:abstractNum>
  <w:abstractNum w:abstractNumId="16">
    <w:nsid w:val="38C051DC"/>
    <w:multiLevelType w:val="hybridMultilevel"/>
    <w:tmpl w:val="D56C5202"/>
    <w:lvl w:ilvl="0" w:tplc="B3F07D52">
      <w:start w:val="1"/>
      <w:numFmt w:val="lowerLetter"/>
      <w:lvlText w:val="(%1)"/>
      <w:lvlJc w:val="left"/>
      <w:pPr>
        <w:ind w:left="394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30F9C"/>
    <w:multiLevelType w:val="hybridMultilevel"/>
    <w:tmpl w:val="6CE292FE"/>
    <w:lvl w:ilvl="0" w:tplc="48185916">
      <w:start w:val="1"/>
      <w:numFmt w:val="lowerLetter"/>
      <w:lvlText w:val="(%1)"/>
      <w:lvlJc w:val="left"/>
      <w:pPr>
        <w:ind w:left="3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F745B"/>
    <w:multiLevelType w:val="hybridMultilevel"/>
    <w:tmpl w:val="45FC233A"/>
    <w:lvl w:ilvl="0" w:tplc="BC64C7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5785F"/>
    <w:multiLevelType w:val="multilevel"/>
    <w:tmpl w:val="2D384D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sz w:val="32"/>
        <w:szCs w:val="3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51BF5527"/>
    <w:multiLevelType w:val="multilevel"/>
    <w:tmpl w:val="2F7054CA"/>
    <w:lvl w:ilvl="0">
      <w:start w:val="1"/>
      <w:numFmt w:val="decimal"/>
      <w:pStyle w:val="NumberList"/>
      <w:isLgl/>
      <w:lvlText w:val="%1.0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aps w:val="0"/>
        <w:vanish w:val="0"/>
        <w:sz w:val="20"/>
      </w:rPr>
    </w:lvl>
    <w:lvl w:ilvl="1">
      <w:start w:val="1"/>
      <w:numFmt w:val="decimal"/>
      <w:pStyle w:val="NumberSub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2">
      <w:start w:val="1"/>
      <w:numFmt w:val="decimal"/>
      <w:pStyle w:val="NumberSub2"/>
      <w:lvlText w:val="%1.%2.%3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21">
    <w:nsid w:val="5E6C20DA"/>
    <w:multiLevelType w:val="hybridMultilevel"/>
    <w:tmpl w:val="675A8120"/>
    <w:lvl w:ilvl="0" w:tplc="8BE425F4">
      <w:start w:val="1"/>
      <w:numFmt w:val="lowerRoman"/>
      <w:lvlText w:val="(%1)"/>
      <w:lvlJc w:val="left"/>
      <w:pPr>
        <w:ind w:left="30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5E0E39"/>
    <w:multiLevelType w:val="hybridMultilevel"/>
    <w:tmpl w:val="8996AB92"/>
    <w:lvl w:ilvl="0" w:tplc="9C0263D2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59F41DE"/>
    <w:multiLevelType w:val="hybridMultilevel"/>
    <w:tmpl w:val="036208F4"/>
    <w:lvl w:ilvl="0" w:tplc="23B6619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B31262"/>
    <w:multiLevelType w:val="hybridMultilevel"/>
    <w:tmpl w:val="675A8120"/>
    <w:lvl w:ilvl="0" w:tplc="8BE425F4">
      <w:start w:val="1"/>
      <w:numFmt w:val="lowerRoman"/>
      <w:lvlText w:val="(%1)"/>
      <w:lvlJc w:val="left"/>
      <w:pPr>
        <w:ind w:left="30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28198C"/>
    <w:multiLevelType w:val="hybridMultilevel"/>
    <w:tmpl w:val="28B6255A"/>
    <w:lvl w:ilvl="0" w:tplc="48185916">
      <w:start w:val="1"/>
      <w:numFmt w:val="lowerLetter"/>
      <w:lvlText w:val="(%1)"/>
      <w:lvlJc w:val="left"/>
      <w:pPr>
        <w:ind w:left="3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E13421"/>
    <w:multiLevelType w:val="hybridMultilevel"/>
    <w:tmpl w:val="7832A25E"/>
    <w:lvl w:ilvl="0" w:tplc="48185916">
      <w:start w:val="1"/>
      <w:numFmt w:val="lowerLetter"/>
      <w:lvlText w:val="(%1)"/>
      <w:lvlJc w:val="left"/>
      <w:pPr>
        <w:ind w:left="3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D813D2"/>
    <w:multiLevelType w:val="hybridMultilevel"/>
    <w:tmpl w:val="9AAC2370"/>
    <w:lvl w:ilvl="0" w:tplc="A43C3C64">
      <w:start w:val="1"/>
      <w:numFmt w:val="bullet"/>
      <w:pStyle w:val="ListBullet4"/>
      <w:lvlText w:val=""/>
      <w:lvlJc w:val="left"/>
      <w:pPr>
        <w:tabs>
          <w:tab w:val="num" w:pos="1843"/>
        </w:tabs>
        <w:ind w:left="1843" w:hanging="425"/>
      </w:pPr>
      <w:rPr>
        <w:rFonts w:ascii="Symbol" w:hAnsi="Symbol" w:hint="default"/>
      </w:rPr>
    </w:lvl>
    <w:lvl w:ilvl="1" w:tplc="1D64E9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29C23D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F2FD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68B8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D4E62D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CAB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4251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8B6C19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2C34E2"/>
    <w:multiLevelType w:val="hybridMultilevel"/>
    <w:tmpl w:val="675A8120"/>
    <w:lvl w:ilvl="0" w:tplc="8BE425F4">
      <w:start w:val="1"/>
      <w:numFmt w:val="lowerRoman"/>
      <w:lvlText w:val="(%1)"/>
      <w:lvlJc w:val="left"/>
      <w:pPr>
        <w:ind w:left="30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7"/>
  </w:num>
  <w:num w:numId="5">
    <w:abstractNumId w:val="4"/>
  </w:num>
  <w:num w:numId="6">
    <w:abstractNumId w:val="20"/>
  </w:num>
  <w:num w:numId="7">
    <w:abstractNumId w:val="6"/>
  </w:num>
  <w:num w:numId="8">
    <w:abstractNumId w:val="9"/>
  </w:num>
  <w:num w:numId="9">
    <w:abstractNumId w:val="19"/>
  </w:num>
  <w:num w:numId="10">
    <w:abstractNumId w:val="23"/>
  </w:num>
  <w:num w:numId="11">
    <w:abstractNumId w:val="15"/>
  </w:num>
  <w:num w:numId="12">
    <w:abstractNumId w:val="14"/>
  </w:num>
  <w:num w:numId="13">
    <w:abstractNumId w:val="12"/>
  </w:num>
  <w:num w:numId="14">
    <w:abstractNumId w:val="24"/>
  </w:num>
  <w:num w:numId="15">
    <w:abstractNumId w:val="3"/>
  </w:num>
  <w:num w:numId="16">
    <w:abstractNumId w:val="28"/>
  </w:num>
  <w:num w:numId="17">
    <w:abstractNumId w:val="21"/>
  </w:num>
  <w:num w:numId="18">
    <w:abstractNumId w:val="11"/>
  </w:num>
  <w:num w:numId="19">
    <w:abstractNumId w:val="22"/>
  </w:num>
  <w:num w:numId="20">
    <w:abstractNumId w:val="17"/>
  </w:num>
  <w:num w:numId="21">
    <w:abstractNumId w:val="26"/>
  </w:num>
  <w:num w:numId="22">
    <w:abstractNumId w:val="25"/>
  </w:num>
  <w:num w:numId="23">
    <w:abstractNumId w:val="7"/>
  </w:num>
  <w:num w:numId="24">
    <w:abstractNumId w:val="5"/>
  </w:num>
  <w:num w:numId="25">
    <w:abstractNumId w:val="16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0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8"/>
  </w:num>
  <w:num w:numId="33">
    <w:abstractNumId w:val="18"/>
  </w:num>
  <w:num w:numId="34">
    <w:abstractNumId w:val="9"/>
  </w:num>
  <w:num w:numId="35">
    <w:abstractNumId w:val="9"/>
  </w:num>
  <w:num w:numId="36">
    <w:abstractNumId w:val="9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595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F0F11"/>
    <w:rsid w:val="00000143"/>
    <w:rsid w:val="0000568D"/>
    <w:rsid w:val="00016005"/>
    <w:rsid w:val="00016CD6"/>
    <w:rsid w:val="00021057"/>
    <w:rsid w:val="000210D7"/>
    <w:rsid w:val="00022408"/>
    <w:rsid w:val="000234C3"/>
    <w:rsid w:val="00025F28"/>
    <w:rsid w:val="00034F4E"/>
    <w:rsid w:val="000354CC"/>
    <w:rsid w:val="0004232B"/>
    <w:rsid w:val="0004663A"/>
    <w:rsid w:val="0005460A"/>
    <w:rsid w:val="00065CE6"/>
    <w:rsid w:val="00067E11"/>
    <w:rsid w:val="00070D0C"/>
    <w:rsid w:val="00071056"/>
    <w:rsid w:val="00076F20"/>
    <w:rsid w:val="000B2A8D"/>
    <w:rsid w:val="000D09EB"/>
    <w:rsid w:val="000D0B1B"/>
    <w:rsid w:val="000D35E5"/>
    <w:rsid w:val="000E2F0F"/>
    <w:rsid w:val="000E3099"/>
    <w:rsid w:val="000E3C8D"/>
    <w:rsid w:val="001034C8"/>
    <w:rsid w:val="00114109"/>
    <w:rsid w:val="00114987"/>
    <w:rsid w:val="00122019"/>
    <w:rsid w:val="001224A9"/>
    <w:rsid w:val="0012536E"/>
    <w:rsid w:val="00132106"/>
    <w:rsid w:val="001427BE"/>
    <w:rsid w:val="00157F98"/>
    <w:rsid w:val="0016483A"/>
    <w:rsid w:val="00164B8C"/>
    <w:rsid w:val="00167934"/>
    <w:rsid w:val="00187EB9"/>
    <w:rsid w:val="001A2901"/>
    <w:rsid w:val="001D7D22"/>
    <w:rsid w:val="001F79F9"/>
    <w:rsid w:val="001F7A0A"/>
    <w:rsid w:val="00210C86"/>
    <w:rsid w:val="00210F9A"/>
    <w:rsid w:val="00227B2D"/>
    <w:rsid w:val="00232609"/>
    <w:rsid w:val="00234730"/>
    <w:rsid w:val="0024320B"/>
    <w:rsid w:val="00243F18"/>
    <w:rsid w:val="00246410"/>
    <w:rsid w:val="00246D36"/>
    <w:rsid w:val="00251A14"/>
    <w:rsid w:val="00251D40"/>
    <w:rsid w:val="00254BF8"/>
    <w:rsid w:val="00276FBB"/>
    <w:rsid w:val="002902AD"/>
    <w:rsid w:val="002929E6"/>
    <w:rsid w:val="00293DBC"/>
    <w:rsid w:val="00293DDE"/>
    <w:rsid w:val="00297BA6"/>
    <w:rsid w:val="002A6A00"/>
    <w:rsid w:val="002C77C3"/>
    <w:rsid w:val="002E1F73"/>
    <w:rsid w:val="003027C4"/>
    <w:rsid w:val="00306940"/>
    <w:rsid w:val="00307139"/>
    <w:rsid w:val="0031539B"/>
    <w:rsid w:val="00322053"/>
    <w:rsid w:val="00324E58"/>
    <w:rsid w:val="00334333"/>
    <w:rsid w:val="00342096"/>
    <w:rsid w:val="00351025"/>
    <w:rsid w:val="003645F5"/>
    <w:rsid w:val="00371F79"/>
    <w:rsid w:val="00374036"/>
    <w:rsid w:val="003823FF"/>
    <w:rsid w:val="003826C2"/>
    <w:rsid w:val="00385F56"/>
    <w:rsid w:val="00392849"/>
    <w:rsid w:val="003B3A9C"/>
    <w:rsid w:val="003B77E5"/>
    <w:rsid w:val="003B7B56"/>
    <w:rsid w:val="003C3E24"/>
    <w:rsid w:val="003C675A"/>
    <w:rsid w:val="003D054F"/>
    <w:rsid w:val="003F0F11"/>
    <w:rsid w:val="00405033"/>
    <w:rsid w:val="004133D2"/>
    <w:rsid w:val="004207CC"/>
    <w:rsid w:val="00424E3D"/>
    <w:rsid w:val="0043703B"/>
    <w:rsid w:val="004505BF"/>
    <w:rsid w:val="004572E9"/>
    <w:rsid w:val="0046518B"/>
    <w:rsid w:val="0046651F"/>
    <w:rsid w:val="00487DA8"/>
    <w:rsid w:val="004902B7"/>
    <w:rsid w:val="00491033"/>
    <w:rsid w:val="004A65F6"/>
    <w:rsid w:val="004B4A0D"/>
    <w:rsid w:val="004B72F4"/>
    <w:rsid w:val="004C0E03"/>
    <w:rsid w:val="004D21BA"/>
    <w:rsid w:val="004E3FA7"/>
    <w:rsid w:val="004E573B"/>
    <w:rsid w:val="004E58BE"/>
    <w:rsid w:val="004F59DB"/>
    <w:rsid w:val="0050748A"/>
    <w:rsid w:val="0051072B"/>
    <w:rsid w:val="005309B8"/>
    <w:rsid w:val="00540EA7"/>
    <w:rsid w:val="00546073"/>
    <w:rsid w:val="00562820"/>
    <w:rsid w:val="00572071"/>
    <w:rsid w:val="00574379"/>
    <w:rsid w:val="00574F9D"/>
    <w:rsid w:val="00581FCF"/>
    <w:rsid w:val="00590DE9"/>
    <w:rsid w:val="00593376"/>
    <w:rsid w:val="00596984"/>
    <w:rsid w:val="005973CD"/>
    <w:rsid w:val="005A55CE"/>
    <w:rsid w:val="005D3C67"/>
    <w:rsid w:val="005E6B93"/>
    <w:rsid w:val="005F03D5"/>
    <w:rsid w:val="005F0DCA"/>
    <w:rsid w:val="005F25C5"/>
    <w:rsid w:val="005F2C12"/>
    <w:rsid w:val="00625EA1"/>
    <w:rsid w:val="00632BB5"/>
    <w:rsid w:val="00637886"/>
    <w:rsid w:val="006546D0"/>
    <w:rsid w:val="00664417"/>
    <w:rsid w:val="00665477"/>
    <w:rsid w:val="00665E21"/>
    <w:rsid w:val="0068051F"/>
    <w:rsid w:val="0068054E"/>
    <w:rsid w:val="00683219"/>
    <w:rsid w:val="006938AF"/>
    <w:rsid w:val="006938BC"/>
    <w:rsid w:val="00697D60"/>
    <w:rsid w:val="006B09CB"/>
    <w:rsid w:val="006B5F66"/>
    <w:rsid w:val="006B6B34"/>
    <w:rsid w:val="006C0956"/>
    <w:rsid w:val="006C1BAC"/>
    <w:rsid w:val="006C1D6D"/>
    <w:rsid w:val="006C4B12"/>
    <w:rsid w:val="006C4B8A"/>
    <w:rsid w:val="006C653F"/>
    <w:rsid w:val="006F1A05"/>
    <w:rsid w:val="007056E3"/>
    <w:rsid w:val="00711347"/>
    <w:rsid w:val="00711C85"/>
    <w:rsid w:val="007153A3"/>
    <w:rsid w:val="007153DF"/>
    <w:rsid w:val="00717FD9"/>
    <w:rsid w:val="00724E89"/>
    <w:rsid w:val="0072591E"/>
    <w:rsid w:val="00725FB2"/>
    <w:rsid w:val="0074101E"/>
    <w:rsid w:val="00741989"/>
    <w:rsid w:val="00741C55"/>
    <w:rsid w:val="00745BF1"/>
    <w:rsid w:val="007500C9"/>
    <w:rsid w:val="00754CA5"/>
    <w:rsid w:val="00771EA0"/>
    <w:rsid w:val="00775C52"/>
    <w:rsid w:val="007820D0"/>
    <w:rsid w:val="007922A2"/>
    <w:rsid w:val="007941D8"/>
    <w:rsid w:val="00796229"/>
    <w:rsid w:val="00797178"/>
    <w:rsid w:val="00797C61"/>
    <w:rsid w:val="007A40FB"/>
    <w:rsid w:val="007A5134"/>
    <w:rsid w:val="007B3CC3"/>
    <w:rsid w:val="007B471D"/>
    <w:rsid w:val="007C1936"/>
    <w:rsid w:val="007C22CF"/>
    <w:rsid w:val="007D0D05"/>
    <w:rsid w:val="007E0F0D"/>
    <w:rsid w:val="007E6768"/>
    <w:rsid w:val="007F3BC9"/>
    <w:rsid w:val="007F4CC2"/>
    <w:rsid w:val="00801DF7"/>
    <w:rsid w:val="0080490A"/>
    <w:rsid w:val="00825BA7"/>
    <w:rsid w:val="00832D28"/>
    <w:rsid w:val="00843E38"/>
    <w:rsid w:val="00854D9E"/>
    <w:rsid w:val="00871807"/>
    <w:rsid w:val="00893A52"/>
    <w:rsid w:val="00895DB2"/>
    <w:rsid w:val="00897CF3"/>
    <w:rsid w:val="008A5DC2"/>
    <w:rsid w:val="008B3F8C"/>
    <w:rsid w:val="008B6BD0"/>
    <w:rsid w:val="008C2F6B"/>
    <w:rsid w:val="008C7620"/>
    <w:rsid w:val="008D1DA4"/>
    <w:rsid w:val="008D3C03"/>
    <w:rsid w:val="008D62FE"/>
    <w:rsid w:val="008E3E0F"/>
    <w:rsid w:val="008E749E"/>
    <w:rsid w:val="008F15CA"/>
    <w:rsid w:val="008F2E4A"/>
    <w:rsid w:val="008F7C69"/>
    <w:rsid w:val="00904FAB"/>
    <w:rsid w:val="0092024F"/>
    <w:rsid w:val="009258E1"/>
    <w:rsid w:val="00925AC7"/>
    <w:rsid w:val="00933689"/>
    <w:rsid w:val="00933A87"/>
    <w:rsid w:val="00947117"/>
    <w:rsid w:val="009661EF"/>
    <w:rsid w:val="009776A0"/>
    <w:rsid w:val="00990103"/>
    <w:rsid w:val="00995870"/>
    <w:rsid w:val="009A0CC8"/>
    <w:rsid w:val="009A7CEC"/>
    <w:rsid w:val="009B5221"/>
    <w:rsid w:val="009C104B"/>
    <w:rsid w:val="009C38FA"/>
    <w:rsid w:val="009C5A5F"/>
    <w:rsid w:val="009C6A3B"/>
    <w:rsid w:val="009D160A"/>
    <w:rsid w:val="009D4F1C"/>
    <w:rsid w:val="009E342F"/>
    <w:rsid w:val="009E3DD9"/>
    <w:rsid w:val="009F2AE9"/>
    <w:rsid w:val="00A02C47"/>
    <w:rsid w:val="00A034B0"/>
    <w:rsid w:val="00A11178"/>
    <w:rsid w:val="00A13DB1"/>
    <w:rsid w:val="00A26B6C"/>
    <w:rsid w:val="00A41E0A"/>
    <w:rsid w:val="00A4430F"/>
    <w:rsid w:val="00A50B3F"/>
    <w:rsid w:val="00A56CAB"/>
    <w:rsid w:val="00A63822"/>
    <w:rsid w:val="00A75E64"/>
    <w:rsid w:val="00A850A2"/>
    <w:rsid w:val="00A85D24"/>
    <w:rsid w:val="00A90D88"/>
    <w:rsid w:val="00A911B0"/>
    <w:rsid w:val="00AA1EFD"/>
    <w:rsid w:val="00AB6619"/>
    <w:rsid w:val="00AC08C7"/>
    <w:rsid w:val="00AC7955"/>
    <w:rsid w:val="00AD42C2"/>
    <w:rsid w:val="00AD6430"/>
    <w:rsid w:val="00AD772B"/>
    <w:rsid w:val="00AE3A0C"/>
    <w:rsid w:val="00AE4B60"/>
    <w:rsid w:val="00AF2C99"/>
    <w:rsid w:val="00AF329C"/>
    <w:rsid w:val="00B21AFC"/>
    <w:rsid w:val="00B22B6D"/>
    <w:rsid w:val="00B30581"/>
    <w:rsid w:val="00B327F6"/>
    <w:rsid w:val="00B37B4C"/>
    <w:rsid w:val="00B40329"/>
    <w:rsid w:val="00B45A62"/>
    <w:rsid w:val="00B60B44"/>
    <w:rsid w:val="00B73D91"/>
    <w:rsid w:val="00B74055"/>
    <w:rsid w:val="00B83513"/>
    <w:rsid w:val="00B85631"/>
    <w:rsid w:val="00B90A62"/>
    <w:rsid w:val="00BA3269"/>
    <w:rsid w:val="00BC2F8E"/>
    <w:rsid w:val="00BD2CD9"/>
    <w:rsid w:val="00BD72E3"/>
    <w:rsid w:val="00BD7F92"/>
    <w:rsid w:val="00BE0439"/>
    <w:rsid w:val="00BE163B"/>
    <w:rsid w:val="00BE555F"/>
    <w:rsid w:val="00BE7E21"/>
    <w:rsid w:val="00C111EC"/>
    <w:rsid w:val="00C12F3B"/>
    <w:rsid w:val="00C1515A"/>
    <w:rsid w:val="00C22DB0"/>
    <w:rsid w:val="00C26415"/>
    <w:rsid w:val="00C30470"/>
    <w:rsid w:val="00C46022"/>
    <w:rsid w:val="00C60082"/>
    <w:rsid w:val="00C66426"/>
    <w:rsid w:val="00C801FE"/>
    <w:rsid w:val="00C806DD"/>
    <w:rsid w:val="00C815BA"/>
    <w:rsid w:val="00C83B47"/>
    <w:rsid w:val="00CB09FB"/>
    <w:rsid w:val="00CC1396"/>
    <w:rsid w:val="00CC2958"/>
    <w:rsid w:val="00CC4F56"/>
    <w:rsid w:val="00CE5A99"/>
    <w:rsid w:val="00CE5E29"/>
    <w:rsid w:val="00CF2CD1"/>
    <w:rsid w:val="00CF33C2"/>
    <w:rsid w:val="00CF3C8D"/>
    <w:rsid w:val="00D03DBA"/>
    <w:rsid w:val="00D15B26"/>
    <w:rsid w:val="00D22B36"/>
    <w:rsid w:val="00D30C1D"/>
    <w:rsid w:val="00D33DF4"/>
    <w:rsid w:val="00D33EB0"/>
    <w:rsid w:val="00D4345D"/>
    <w:rsid w:val="00D43F2F"/>
    <w:rsid w:val="00D60536"/>
    <w:rsid w:val="00D609D8"/>
    <w:rsid w:val="00D67151"/>
    <w:rsid w:val="00D72F8F"/>
    <w:rsid w:val="00D85DA6"/>
    <w:rsid w:val="00D94171"/>
    <w:rsid w:val="00DA7F82"/>
    <w:rsid w:val="00DB0105"/>
    <w:rsid w:val="00DC01E9"/>
    <w:rsid w:val="00DC3600"/>
    <w:rsid w:val="00DC3FAC"/>
    <w:rsid w:val="00DC58E6"/>
    <w:rsid w:val="00DC65E4"/>
    <w:rsid w:val="00DE73C3"/>
    <w:rsid w:val="00E031ED"/>
    <w:rsid w:val="00E07A11"/>
    <w:rsid w:val="00E106B2"/>
    <w:rsid w:val="00E118C0"/>
    <w:rsid w:val="00E11EE5"/>
    <w:rsid w:val="00E22530"/>
    <w:rsid w:val="00E3239F"/>
    <w:rsid w:val="00E36F40"/>
    <w:rsid w:val="00E570B6"/>
    <w:rsid w:val="00E61B85"/>
    <w:rsid w:val="00E650CC"/>
    <w:rsid w:val="00E65CA6"/>
    <w:rsid w:val="00E67C1D"/>
    <w:rsid w:val="00E77C9C"/>
    <w:rsid w:val="00E81E82"/>
    <w:rsid w:val="00E827E9"/>
    <w:rsid w:val="00EA24A2"/>
    <w:rsid w:val="00EB6592"/>
    <w:rsid w:val="00EC4DBE"/>
    <w:rsid w:val="00EE0413"/>
    <w:rsid w:val="00EE4372"/>
    <w:rsid w:val="00EE4C54"/>
    <w:rsid w:val="00EE7C42"/>
    <w:rsid w:val="00F01FA5"/>
    <w:rsid w:val="00F04BCA"/>
    <w:rsid w:val="00F13AD0"/>
    <w:rsid w:val="00F14B13"/>
    <w:rsid w:val="00F1767B"/>
    <w:rsid w:val="00F215DD"/>
    <w:rsid w:val="00F23C1B"/>
    <w:rsid w:val="00F251A4"/>
    <w:rsid w:val="00F45CC5"/>
    <w:rsid w:val="00F47D24"/>
    <w:rsid w:val="00F55299"/>
    <w:rsid w:val="00F55F65"/>
    <w:rsid w:val="00F617A5"/>
    <w:rsid w:val="00F627D0"/>
    <w:rsid w:val="00F71F7F"/>
    <w:rsid w:val="00FA5921"/>
    <w:rsid w:val="00FB4FF0"/>
    <w:rsid w:val="00FC2460"/>
    <w:rsid w:val="00FC3C07"/>
    <w:rsid w:val="00FD05F5"/>
    <w:rsid w:val="00FD2BF2"/>
    <w:rsid w:val="00FE12D3"/>
    <w:rsid w:val="00FE69D7"/>
    <w:rsid w:val="00FF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417"/>
    <w:pPr>
      <w:spacing w:after="240" w:line="300" w:lineRule="atLeast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aliases w:val="Level 1,Section Heading,h1,Heading,level 1,Level 1 Head,H1,Titre 1 SQ,Numbered - 1,CBC Heading 1,A MAJOR/BOLD,Schedheading,Heading 1(Report Only),h1 chapter heading,Attribute Heading 1,Roman 14 B Heading,Roman 14 B Heading1,1st level"/>
    <w:basedOn w:val="Normal"/>
    <w:next w:val="Normal"/>
    <w:qFormat/>
    <w:rsid w:val="00F45CC5"/>
    <w:pPr>
      <w:keepNext/>
      <w:numPr>
        <w:numId w:val="8"/>
      </w:numPr>
      <w:pBdr>
        <w:bottom w:val="single" w:sz="4" w:space="6" w:color="808080"/>
      </w:pBdr>
      <w:spacing w:after="480"/>
      <w:outlineLvl w:val="0"/>
    </w:pPr>
    <w:rPr>
      <w:b/>
      <w:sz w:val="36"/>
    </w:rPr>
  </w:style>
  <w:style w:type="paragraph" w:styleId="Heading2">
    <w:name w:val="heading 2"/>
    <w:aliases w:val="Section,h2,2,headi,heading2,h21,h22,21,Sub Title,h 3,Heading 2a,Numbered - 2,h 4,ICL,Reset numbering,PA Major Section,AppAHeading 2,KJL:1st Level,PARA2,S Heading,S Heading 2,1.1.1 heading,m,Body Text (Reset numbering),H2,TF-Overskrit 2,2m,h 2"/>
    <w:basedOn w:val="Normal"/>
    <w:next w:val="Normal"/>
    <w:qFormat/>
    <w:rsid w:val="00F45CC5"/>
    <w:pPr>
      <w:keepNext/>
      <w:numPr>
        <w:ilvl w:val="1"/>
        <w:numId w:val="8"/>
      </w:numPr>
      <w:spacing w:before="120" w:after="60"/>
      <w:outlineLvl w:val="1"/>
    </w:pPr>
    <w:rPr>
      <w:b/>
      <w:sz w:val="28"/>
    </w:rPr>
  </w:style>
  <w:style w:type="paragraph" w:styleId="Heading3">
    <w:name w:val="heading 3"/>
    <w:aliases w:val="Level 3,Level 1 - 1,Minor1,Para Heading 3,h3,Para Heading 31,h31,Minor,H3,H31,H32,H33,H311,(Alt+3),h32,h311,h33,h312,h34,h313,h35,h314,h36,h315,h37,h316,h38,h317,h39,h318,h310,h319,h3110,h320,h3111,h321,h331,h3121,h341,h3131,h351,h3141,h361,3"/>
    <w:basedOn w:val="Normal"/>
    <w:next w:val="Normal"/>
    <w:qFormat/>
    <w:rsid w:val="00F45CC5"/>
    <w:pPr>
      <w:keepNext/>
      <w:numPr>
        <w:ilvl w:val="2"/>
        <w:numId w:val="8"/>
      </w:numPr>
      <w:spacing w:after="120"/>
      <w:outlineLvl w:val="2"/>
    </w:pPr>
    <w:rPr>
      <w:b/>
      <w:color w:val="000000"/>
      <w:sz w:val="28"/>
    </w:rPr>
  </w:style>
  <w:style w:type="paragraph" w:styleId="Heading4">
    <w:name w:val="heading 4"/>
    <w:basedOn w:val="Normal"/>
    <w:next w:val="Normal"/>
    <w:qFormat/>
    <w:rsid w:val="00F45CC5"/>
    <w:pPr>
      <w:keepNext/>
      <w:numPr>
        <w:ilvl w:val="3"/>
        <w:numId w:val="8"/>
      </w:numPr>
      <w:spacing w:before="120" w:after="0"/>
      <w:outlineLvl w:val="3"/>
    </w:pPr>
    <w:rPr>
      <w:b/>
      <w:color w:val="000000"/>
    </w:rPr>
  </w:style>
  <w:style w:type="paragraph" w:styleId="Heading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,Lev 5,5"/>
    <w:basedOn w:val="Normal"/>
    <w:next w:val="Normal"/>
    <w:qFormat/>
    <w:rsid w:val="00F45CC5"/>
    <w:pPr>
      <w:keepNext/>
      <w:numPr>
        <w:ilvl w:val="4"/>
        <w:numId w:val="8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F45CC5"/>
    <w:pPr>
      <w:keepNext/>
      <w:numPr>
        <w:ilvl w:val="5"/>
        <w:numId w:val="8"/>
      </w:numPr>
      <w:pBdr>
        <w:bottom w:val="single" w:sz="4" w:space="6" w:color="auto"/>
      </w:pBdr>
      <w:spacing w:after="480"/>
      <w:outlineLvl w:val="5"/>
    </w:pPr>
    <w:rPr>
      <w:b/>
      <w:sz w:val="36"/>
    </w:rPr>
  </w:style>
  <w:style w:type="paragraph" w:styleId="Heading7">
    <w:name w:val="heading 7"/>
    <w:basedOn w:val="Normal"/>
    <w:next w:val="Normal"/>
    <w:qFormat/>
    <w:rsid w:val="00F45CC5"/>
    <w:pPr>
      <w:keepNext/>
      <w:numPr>
        <w:ilvl w:val="6"/>
        <w:numId w:val="8"/>
      </w:numPr>
      <w:spacing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F45CC5"/>
    <w:pPr>
      <w:keepNext/>
      <w:numPr>
        <w:ilvl w:val="7"/>
        <w:numId w:val="8"/>
      </w:numPr>
      <w:spacing w:before="8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F45CC5"/>
    <w:pPr>
      <w:numPr>
        <w:ilvl w:val="8"/>
        <w:numId w:val="8"/>
      </w:numPr>
      <w:spacing w:before="240" w:after="60"/>
      <w:jc w:val="both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5CC5"/>
    <w:pPr>
      <w:tabs>
        <w:tab w:val="right" w:pos="9072"/>
      </w:tabs>
      <w:spacing w:after="0" w:line="280" w:lineRule="atLeast"/>
    </w:pPr>
    <w:rPr>
      <w:sz w:val="20"/>
    </w:rPr>
  </w:style>
  <w:style w:type="paragraph" w:styleId="Footer">
    <w:name w:val="footer"/>
    <w:basedOn w:val="Normal"/>
    <w:link w:val="FooterChar"/>
    <w:uiPriority w:val="99"/>
    <w:rsid w:val="00F45CC5"/>
    <w:pPr>
      <w:pBdr>
        <w:top w:val="single" w:sz="4" w:space="16" w:color="808080"/>
      </w:pBdr>
      <w:spacing w:after="120"/>
    </w:pPr>
    <w:rPr>
      <w:sz w:val="20"/>
    </w:rPr>
  </w:style>
  <w:style w:type="character" w:styleId="PageNumber">
    <w:name w:val="page number"/>
    <w:rsid w:val="00F45CC5"/>
    <w:rPr>
      <w:rFonts w:ascii="Arial" w:hAnsi="Arial"/>
      <w:sz w:val="20"/>
      <w:szCs w:val="20"/>
    </w:rPr>
  </w:style>
  <w:style w:type="paragraph" w:styleId="FootnoteText">
    <w:name w:val="footnote text"/>
    <w:basedOn w:val="Normal"/>
    <w:semiHidden/>
    <w:rsid w:val="00F45CC5"/>
    <w:pPr>
      <w:spacing w:after="0" w:line="240" w:lineRule="auto"/>
    </w:pPr>
    <w:rPr>
      <w:color w:val="000080"/>
      <w:sz w:val="20"/>
      <w:szCs w:val="20"/>
    </w:rPr>
  </w:style>
  <w:style w:type="character" w:styleId="Hyperlink">
    <w:name w:val="Hyperlink"/>
    <w:basedOn w:val="DefaultParagraphFont"/>
    <w:uiPriority w:val="99"/>
    <w:rsid w:val="00F45CC5"/>
    <w:rPr>
      <w:rFonts w:ascii="Arial" w:hAnsi="Arial"/>
      <w:color w:val="auto"/>
      <w:sz w:val="22"/>
      <w:u w:val="none"/>
    </w:rPr>
  </w:style>
  <w:style w:type="character" w:customStyle="1" w:styleId="Heading2Char">
    <w:name w:val="Heading 2 Char"/>
    <w:aliases w:val="Section Char,h2 Char,2 Char,headi Char,heading2 Char,h21 Char,h22 Char,21 Char,Sub Title Char,h 3 Char,Heading 2a Char,Numbered - 2 Char,h 4 Char,ICL Char,Reset numbering Char,PA Major Section Char,AppAHeading 2 Char,KJL:1st Level Char"/>
    <w:basedOn w:val="DefaultParagraphFont"/>
    <w:rsid w:val="00F45CC5"/>
    <w:rPr>
      <w:rFonts w:ascii="Arial" w:hAnsi="Arial"/>
      <w:b/>
      <w:sz w:val="28"/>
      <w:szCs w:val="22"/>
      <w:lang w:val="en-GB" w:eastAsia="en-US" w:bidi="ar-SA"/>
    </w:rPr>
  </w:style>
  <w:style w:type="character" w:styleId="LineNumber">
    <w:name w:val="line number"/>
    <w:basedOn w:val="DefaultParagraphFont"/>
    <w:rsid w:val="00F45CC5"/>
  </w:style>
  <w:style w:type="paragraph" w:styleId="BodyText">
    <w:name w:val="Body Text"/>
    <w:basedOn w:val="Normal"/>
    <w:link w:val="BodyTextChar"/>
    <w:rsid w:val="00F45CC5"/>
  </w:style>
  <w:style w:type="paragraph" w:styleId="TOC1">
    <w:name w:val="toc 1"/>
    <w:basedOn w:val="Normal"/>
    <w:next w:val="Normal"/>
    <w:semiHidden/>
    <w:rsid w:val="00F45CC5"/>
    <w:pPr>
      <w:tabs>
        <w:tab w:val="left" w:pos="709"/>
        <w:tab w:val="right" w:leader="dot" w:pos="9072"/>
      </w:tabs>
      <w:spacing w:before="240"/>
    </w:pPr>
    <w:rPr>
      <w:rFonts w:ascii="ZapfHumnst Ult BT" w:hAnsi="ZapfHumnst Ult BT"/>
    </w:rPr>
  </w:style>
  <w:style w:type="paragraph" w:styleId="TOC2">
    <w:name w:val="toc 2"/>
    <w:basedOn w:val="Normal"/>
    <w:next w:val="Normal"/>
    <w:autoRedefine/>
    <w:semiHidden/>
    <w:rsid w:val="00F45CC5"/>
    <w:pPr>
      <w:tabs>
        <w:tab w:val="left" w:pos="960"/>
        <w:tab w:val="left" w:pos="1418"/>
        <w:tab w:val="right" w:leader="dot" w:pos="9062"/>
      </w:tabs>
      <w:ind w:left="709"/>
    </w:pPr>
  </w:style>
  <w:style w:type="table" w:styleId="TableGrid">
    <w:name w:val="Table Grid"/>
    <w:basedOn w:val="TableNormal"/>
    <w:rsid w:val="00F71F7F"/>
    <w:pPr>
      <w:spacing w:after="240"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rsid w:val="00F45CC5"/>
    <w:rPr>
      <w:rFonts w:ascii="Arial" w:hAnsi="Arial"/>
      <w:color w:val="000000"/>
      <w:lang w:val="en-US" w:eastAsia="en-US"/>
    </w:rPr>
  </w:style>
  <w:style w:type="character" w:customStyle="1" w:styleId="Heading1Char">
    <w:name w:val="Heading 1 Char"/>
    <w:basedOn w:val="DefaultParagraphFont"/>
    <w:rsid w:val="00F45CC5"/>
    <w:rPr>
      <w:rFonts w:ascii="Arial" w:hAnsi="Arial"/>
      <w:b/>
      <w:sz w:val="36"/>
      <w:szCs w:val="22"/>
      <w:lang w:val="en-GB" w:eastAsia="en-US" w:bidi="ar-SA"/>
    </w:rPr>
  </w:style>
  <w:style w:type="paragraph" w:customStyle="1" w:styleId="indentbodytext">
    <w:name w:val="indent body text"/>
    <w:basedOn w:val="BodyText"/>
    <w:rsid w:val="00F45CC5"/>
  </w:style>
  <w:style w:type="character" w:customStyle="1" w:styleId="cald-definition1">
    <w:name w:val="cald-definition1"/>
    <w:basedOn w:val="DefaultParagraphFont"/>
    <w:rsid w:val="00F45CC5"/>
    <w:rPr>
      <w:rFonts w:ascii="Verdana" w:hAnsi="Verdana" w:hint="default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rsid w:val="00F45C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BodyTextIndent2">
    <w:name w:val="Body Text Indent 2"/>
    <w:basedOn w:val="Normal"/>
    <w:rsid w:val="00F45CC5"/>
    <w:pPr>
      <w:spacing w:after="120" w:line="480" w:lineRule="auto"/>
      <w:ind w:left="283"/>
    </w:pPr>
  </w:style>
  <w:style w:type="paragraph" w:customStyle="1" w:styleId="Captions">
    <w:name w:val="Captions"/>
    <w:basedOn w:val="Normal"/>
    <w:rsid w:val="00F45CC5"/>
    <w:rPr>
      <w:i/>
      <w:sz w:val="24"/>
      <w:szCs w:val="24"/>
    </w:rPr>
  </w:style>
  <w:style w:type="paragraph" w:styleId="ListBullet2">
    <w:name w:val="List Bullet 2"/>
    <w:basedOn w:val="Normal"/>
    <w:rsid w:val="00F45CC5"/>
    <w:pPr>
      <w:numPr>
        <w:numId w:val="2"/>
      </w:numPr>
      <w:tabs>
        <w:tab w:val="clear" w:pos="643"/>
        <w:tab w:val="left" w:pos="1134"/>
      </w:tabs>
      <w:spacing w:after="120"/>
      <w:ind w:left="1134" w:hanging="425"/>
    </w:pPr>
  </w:style>
  <w:style w:type="paragraph" w:styleId="ListBullet4">
    <w:name w:val="List Bullet 4"/>
    <w:basedOn w:val="Normal"/>
    <w:rsid w:val="00F45CC5"/>
    <w:pPr>
      <w:numPr>
        <w:numId w:val="4"/>
      </w:numPr>
      <w:spacing w:after="120"/>
    </w:pPr>
  </w:style>
  <w:style w:type="paragraph" w:styleId="BodyText2">
    <w:name w:val="Body Text 2"/>
    <w:basedOn w:val="Normal"/>
    <w:rsid w:val="00F45CC5"/>
    <w:pPr>
      <w:tabs>
        <w:tab w:val="left" w:pos="709"/>
      </w:tabs>
      <w:spacing w:after="0" w:line="240" w:lineRule="auto"/>
    </w:pPr>
    <w:rPr>
      <w:rFonts w:ascii="Times New Roman" w:hAnsi="Times New Roman"/>
      <w:sz w:val="20"/>
      <w:szCs w:val="20"/>
      <w:lang w:eastAsia="en-GB"/>
    </w:rPr>
  </w:style>
  <w:style w:type="paragraph" w:styleId="Title">
    <w:name w:val="Title"/>
    <w:basedOn w:val="Normal"/>
    <w:qFormat/>
    <w:rsid w:val="00F45CC5"/>
    <w:pPr>
      <w:tabs>
        <w:tab w:val="left" w:pos="709"/>
      </w:tabs>
      <w:spacing w:after="0" w:line="240" w:lineRule="auto"/>
      <w:jc w:val="center"/>
    </w:pPr>
    <w:rPr>
      <w:rFonts w:ascii="Tahoma" w:hAnsi="Tahoma"/>
      <w:b/>
      <w:sz w:val="28"/>
      <w:szCs w:val="20"/>
      <w:lang w:eastAsia="en-GB"/>
    </w:rPr>
  </w:style>
  <w:style w:type="paragraph" w:styleId="ListBullet">
    <w:name w:val="List Bullet"/>
    <w:basedOn w:val="Normal"/>
    <w:rsid w:val="00F45CC5"/>
    <w:pPr>
      <w:numPr>
        <w:numId w:val="1"/>
      </w:numPr>
      <w:spacing w:after="120"/>
      <w:ind w:left="425" w:hanging="425"/>
    </w:pPr>
  </w:style>
  <w:style w:type="paragraph" w:styleId="BodyTextIndent">
    <w:name w:val="Body Text Indent"/>
    <w:basedOn w:val="Normal"/>
    <w:rsid w:val="00F45CC5"/>
    <w:pPr>
      <w:spacing w:after="120"/>
      <w:ind w:left="283"/>
    </w:pPr>
  </w:style>
  <w:style w:type="paragraph" w:styleId="List">
    <w:name w:val="List"/>
    <w:basedOn w:val="Normal"/>
    <w:rsid w:val="00F45CC5"/>
    <w:pPr>
      <w:spacing w:after="0" w:line="240" w:lineRule="auto"/>
      <w:jc w:val="both"/>
    </w:pPr>
    <w:rPr>
      <w:rFonts w:ascii="Times New Roman" w:hAnsi="Times New Roman"/>
      <w:color w:val="000000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32BB5"/>
    <w:pPr>
      <w:ind w:left="720"/>
      <w:contextualSpacing/>
    </w:pPr>
  </w:style>
  <w:style w:type="paragraph" w:styleId="List2">
    <w:name w:val="List 2"/>
    <w:basedOn w:val="Normal"/>
    <w:rsid w:val="00F45CC5"/>
    <w:pPr>
      <w:spacing w:after="0" w:line="240" w:lineRule="auto"/>
      <w:ind w:left="566" w:hanging="283"/>
      <w:jc w:val="both"/>
    </w:pPr>
    <w:rPr>
      <w:rFonts w:ascii="Times New Roman" w:hAnsi="Times New Roman"/>
      <w:sz w:val="20"/>
      <w:szCs w:val="20"/>
      <w:lang w:eastAsia="en-GB"/>
    </w:rPr>
  </w:style>
  <w:style w:type="paragraph" w:styleId="ListContinue">
    <w:name w:val="List Continue"/>
    <w:basedOn w:val="Normal"/>
    <w:rsid w:val="00F45CC5"/>
    <w:pPr>
      <w:spacing w:after="120" w:line="240" w:lineRule="auto"/>
      <w:ind w:left="283"/>
      <w:jc w:val="both"/>
    </w:pPr>
    <w:rPr>
      <w:rFonts w:ascii="Times New Roman" w:hAnsi="Times New Roman"/>
      <w:sz w:val="24"/>
      <w:szCs w:val="20"/>
      <w:lang w:eastAsia="en-GB"/>
    </w:rPr>
  </w:style>
  <w:style w:type="paragraph" w:styleId="List3">
    <w:name w:val="List 3"/>
    <w:basedOn w:val="Normal"/>
    <w:rsid w:val="00F45CC5"/>
    <w:pPr>
      <w:spacing w:after="0" w:line="240" w:lineRule="auto"/>
      <w:ind w:left="849" w:hanging="283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ListBullet51">
    <w:name w:val="List Bullet 51"/>
    <w:basedOn w:val="ListBullet4"/>
    <w:rsid w:val="00F45CC5"/>
    <w:pPr>
      <w:tabs>
        <w:tab w:val="clear" w:pos="1843"/>
        <w:tab w:val="num" w:pos="2268"/>
      </w:tabs>
      <w:ind w:left="2268"/>
    </w:pPr>
  </w:style>
  <w:style w:type="paragraph" w:styleId="BalloonText">
    <w:name w:val="Balloon Text"/>
    <w:basedOn w:val="Normal"/>
    <w:semiHidden/>
    <w:rsid w:val="00F45CC5"/>
    <w:pPr>
      <w:spacing w:after="0" w:line="240" w:lineRule="auto"/>
      <w:jc w:val="both"/>
    </w:pPr>
    <w:rPr>
      <w:rFonts w:ascii="Tahoma" w:hAnsi="Tahoma" w:cs="Tahoma"/>
      <w:sz w:val="16"/>
      <w:szCs w:val="16"/>
      <w:lang w:eastAsia="en-GB"/>
    </w:rPr>
  </w:style>
  <w:style w:type="paragraph" w:customStyle="1" w:styleId="text">
    <w:name w:val="text"/>
    <w:basedOn w:val="Normal"/>
    <w:rsid w:val="00F45C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rsid w:val="00F45CC5"/>
    <w:rPr>
      <w:rFonts w:ascii="Arial" w:hAnsi="Arial"/>
      <w:sz w:val="24"/>
      <w:szCs w:val="24"/>
      <w:lang w:val="en-GB" w:eastAsia="en-US" w:bidi="ar-SA"/>
    </w:rPr>
  </w:style>
  <w:style w:type="character" w:styleId="FollowedHyperlink">
    <w:name w:val="FollowedHyperlink"/>
    <w:basedOn w:val="DefaultParagraphFont"/>
    <w:rsid w:val="00F45CC5"/>
    <w:rPr>
      <w:rFonts w:ascii="Arial" w:hAnsi="Arial"/>
      <w:color w:val="auto"/>
      <w:sz w:val="22"/>
      <w:u w:val="none"/>
    </w:rPr>
  </w:style>
  <w:style w:type="paragraph" w:styleId="BodyTextIndent3">
    <w:name w:val="Body Text Indent 3"/>
    <w:basedOn w:val="Normal"/>
    <w:rsid w:val="00F45CC5"/>
    <w:pPr>
      <w:spacing w:after="120" w:line="240" w:lineRule="auto"/>
      <w:ind w:left="283"/>
      <w:jc w:val="both"/>
    </w:pPr>
    <w:rPr>
      <w:rFonts w:ascii="Times New Roman" w:hAnsi="Times New Roman"/>
      <w:sz w:val="16"/>
      <w:szCs w:val="16"/>
      <w:lang w:eastAsia="en-GB"/>
    </w:rPr>
  </w:style>
  <w:style w:type="paragraph" w:customStyle="1" w:styleId="indent">
    <w:name w:val="indent"/>
    <w:basedOn w:val="Normal"/>
    <w:rsid w:val="00F45CC5"/>
    <w:pPr>
      <w:widowControl w:val="0"/>
      <w:spacing w:after="0" w:line="240" w:lineRule="auto"/>
      <w:ind w:left="1440" w:hanging="720"/>
    </w:pPr>
    <w:rPr>
      <w:rFonts w:ascii="Times New Roman" w:hAnsi="Times New Roman"/>
      <w:szCs w:val="20"/>
      <w:lang w:eastAsia="en-GB"/>
    </w:rPr>
  </w:style>
  <w:style w:type="character" w:styleId="CommentReference">
    <w:name w:val="annotation reference"/>
    <w:basedOn w:val="DefaultParagraphFont"/>
    <w:semiHidden/>
    <w:rsid w:val="00F45CC5"/>
    <w:rPr>
      <w:sz w:val="16"/>
      <w:szCs w:val="16"/>
    </w:rPr>
  </w:style>
  <w:style w:type="paragraph" w:styleId="BodyText3">
    <w:name w:val="Body Text 3"/>
    <w:basedOn w:val="Normal"/>
    <w:rsid w:val="00F45CC5"/>
    <w:pPr>
      <w:spacing w:after="120"/>
    </w:pPr>
    <w:rPr>
      <w:sz w:val="16"/>
      <w:szCs w:val="16"/>
    </w:rPr>
  </w:style>
  <w:style w:type="paragraph" w:customStyle="1" w:styleId="TableGrid1">
    <w:name w:val="Table Grid1"/>
    <w:rsid w:val="00F45CC5"/>
    <w:pPr>
      <w:spacing w:after="240" w:line="300" w:lineRule="atLeast"/>
    </w:pPr>
    <w:rPr>
      <w:rFonts w:eastAsia="ヒラギノ角ゴ Pro W3"/>
      <w:color w:val="000000"/>
    </w:rPr>
  </w:style>
  <w:style w:type="paragraph" w:customStyle="1" w:styleId="Bullet">
    <w:name w:val="Bullet"/>
    <w:basedOn w:val="Normal"/>
    <w:rsid w:val="00F45CC5"/>
    <w:pPr>
      <w:numPr>
        <w:numId w:val="5"/>
      </w:numPr>
      <w:spacing w:after="0" w:line="240" w:lineRule="auto"/>
    </w:pPr>
    <w:rPr>
      <w:rFonts w:eastAsia="Arial Unicode MS"/>
      <w:color w:val="000000"/>
      <w:w w:val="0"/>
      <w:sz w:val="20"/>
      <w:szCs w:val="24"/>
    </w:rPr>
  </w:style>
  <w:style w:type="paragraph" w:customStyle="1" w:styleId="NumberSub2">
    <w:name w:val="Number Sub 2"/>
    <w:basedOn w:val="Normal"/>
    <w:rsid w:val="00F45CC5"/>
    <w:pPr>
      <w:numPr>
        <w:ilvl w:val="2"/>
        <w:numId w:val="6"/>
      </w:numPr>
      <w:tabs>
        <w:tab w:val="left" w:pos="1440"/>
        <w:tab w:val="left" w:pos="2160"/>
        <w:tab w:val="left" w:pos="2880"/>
        <w:tab w:val="left" w:pos="3600"/>
        <w:tab w:val="decimal" w:pos="5722"/>
        <w:tab w:val="left" w:pos="6638"/>
        <w:tab w:val="decimal" w:pos="6924"/>
        <w:tab w:val="left" w:pos="7920"/>
        <w:tab w:val="left" w:pos="8640"/>
      </w:tabs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0"/>
      <w:szCs w:val="20"/>
    </w:rPr>
  </w:style>
  <w:style w:type="paragraph" w:customStyle="1" w:styleId="NumberSub">
    <w:name w:val="Number Sub"/>
    <w:basedOn w:val="Normal"/>
    <w:rsid w:val="00F45CC5"/>
    <w:pPr>
      <w:numPr>
        <w:ilvl w:val="1"/>
        <w:numId w:val="6"/>
      </w:num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0"/>
      <w:szCs w:val="20"/>
    </w:rPr>
  </w:style>
  <w:style w:type="paragraph" w:customStyle="1" w:styleId="NumberList">
    <w:name w:val="Number List"/>
    <w:basedOn w:val="ListNumber"/>
    <w:next w:val="NumberSub"/>
    <w:rsid w:val="00F45CC5"/>
    <w:pPr>
      <w:numPr>
        <w:numId w:val="6"/>
      </w:num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b/>
      <w:caps/>
      <w:sz w:val="20"/>
      <w:szCs w:val="20"/>
    </w:rPr>
  </w:style>
  <w:style w:type="paragraph" w:styleId="ListNumber">
    <w:name w:val="List Number"/>
    <w:basedOn w:val="Normal"/>
    <w:rsid w:val="00F45CC5"/>
    <w:pPr>
      <w:numPr>
        <w:numId w:val="3"/>
      </w:numPr>
    </w:pPr>
  </w:style>
  <w:style w:type="paragraph" w:customStyle="1" w:styleId="Table">
    <w:name w:val="Table"/>
    <w:basedOn w:val="Header"/>
    <w:autoRedefine/>
    <w:rsid w:val="00F45CC5"/>
    <w:pPr>
      <w:tabs>
        <w:tab w:val="clear" w:pos="9072"/>
        <w:tab w:val="center" w:pos="4153"/>
        <w:tab w:val="right" w:pos="8306"/>
      </w:tabs>
      <w:spacing w:line="240" w:lineRule="auto"/>
      <w:ind w:left="57"/>
    </w:pPr>
    <w:rPr>
      <w:szCs w:val="20"/>
    </w:rPr>
  </w:style>
  <w:style w:type="character" w:customStyle="1" w:styleId="DeltaViewDeletion">
    <w:name w:val="DeltaView Deletion"/>
    <w:rsid w:val="00F45CC5"/>
    <w:rPr>
      <w:strike/>
      <w:color w:val="FF0000"/>
      <w:spacing w:val="0"/>
    </w:rPr>
  </w:style>
  <w:style w:type="character" w:styleId="Strong">
    <w:name w:val="Strong"/>
    <w:basedOn w:val="DefaultParagraphFont"/>
    <w:qFormat/>
    <w:rsid w:val="00F45CC5"/>
    <w:rPr>
      <w:b/>
      <w:bCs/>
    </w:rPr>
  </w:style>
  <w:style w:type="character" w:customStyle="1" w:styleId="BodyTextChar">
    <w:name w:val="Body Text Char"/>
    <w:basedOn w:val="DefaultParagraphFont"/>
    <w:link w:val="BodyText"/>
    <w:rsid w:val="00F215DD"/>
    <w:rPr>
      <w:rFonts w:ascii="Arial" w:hAnsi="Arial"/>
      <w:sz w:val="22"/>
      <w:szCs w:val="22"/>
      <w:lang w:eastAsia="en-US"/>
    </w:rPr>
  </w:style>
  <w:style w:type="paragraph" w:customStyle="1" w:styleId="Tendertemplate">
    <w:name w:val="Tender template"/>
    <w:basedOn w:val="Heading1"/>
    <w:qFormat/>
    <w:rsid w:val="006B5F66"/>
    <w:pPr>
      <w:numPr>
        <w:numId w:val="7"/>
      </w:numPr>
      <w:pBdr>
        <w:bottom w:val="none" w:sz="0" w:space="0" w:color="auto"/>
      </w:pBdr>
      <w:jc w:val="center"/>
    </w:pPr>
    <w:rPr>
      <w:bCs/>
      <w:color w:val="FFFFFF" w:themeColor="background1"/>
      <w:sz w:val="48"/>
      <w:szCs w:val="48"/>
    </w:rPr>
  </w:style>
  <w:style w:type="character" w:customStyle="1" w:styleId="HeaderChar">
    <w:name w:val="Header Char"/>
    <w:basedOn w:val="DefaultParagraphFont"/>
    <w:link w:val="Header"/>
    <w:uiPriority w:val="99"/>
    <w:rsid w:val="00C815BA"/>
    <w:rPr>
      <w:rFonts w:ascii="Arial" w:hAnsi="Arial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26B6C"/>
    <w:rPr>
      <w:rFonts w:ascii="Arial" w:hAnsi="Arial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B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B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BA6"/>
    <w:rPr>
      <w:rFonts w:ascii="Arial" w:hAnsi="Arial"/>
      <w:b/>
      <w:bCs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B471D"/>
    <w:rPr>
      <w:vertAlign w:val="superscript"/>
    </w:rPr>
  </w:style>
  <w:style w:type="paragraph" w:customStyle="1" w:styleId="Default">
    <w:name w:val="Default"/>
    <w:rsid w:val="00D605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417"/>
    <w:pPr>
      <w:spacing w:after="240" w:line="300" w:lineRule="atLeast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aliases w:val="Level 1,Section Heading,h1,Heading,level 1,Level 1 Head,H1,Titre 1 SQ,Numbered - 1,CBC Heading 1,A MAJOR/BOLD,Schedheading,Heading 1(Report Only),h1 chapter heading,Attribute Heading 1,Roman 14 B Heading,Roman 14 B Heading1,1st level"/>
    <w:basedOn w:val="Normal"/>
    <w:next w:val="Normal"/>
    <w:qFormat/>
    <w:rsid w:val="00F45CC5"/>
    <w:pPr>
      <w:keepNext/>
      <w:numPr>
        <w:numId w:val="8"/>
      </w:numPr>
      <w:pBdr>
        <w:bottom w:val="single" w:sz="4" w:space="6" w:color="808080"/>
      </w:pBdr>
      <w:spacing w:after="480"/>
      <w:outlineLvl w:val="0"/>
    </w:pPr>
    <w:rPr>
      <w:b/>
      <w:sz w:val="36"/>
    </w:rPr>
  </w:style>
  <w:style w:type="paragraph" w:styleId="Heading2">
    <w:name w:val="heading 2"/>
    <w:aliases w:val="Section,h2,2,headi,heading2,h21,h22,21,Sub Title,h 3,Heading 2a,Numbered - 2,h 4,ICL,Reset numbering,PA Major Section,AppAHeading 2,KJL:1st Level,PARA2,S Heading,S Heading 2,1.1.1 heading,m,Body Text (Reset numbering),H2,TF-Overskrit 2,2m,h 2"/>
    <w:basedOn w:val="Normal"/>
    <w:next w:val="Normal"/>
    <w:qFormat/>
    <w:rsid w:val="00F45CC5"/>
    <w:pPr>
      <w:keepNext/>
      <w:numPr>
        <w:ilvl w:val="1"/>
        <w:numId w:val="8"/>
      </w:numPr>
      <w:spacing w:before="120" w:after="60"/>
      <w:outlineLvl w:val="1"/>
    </w:pPr>
    <w:rPr>
      <w:b/>
      <w:sz w:val="28"/>
    </w:rPr>
  </w:style>
  <w:style w:type="paragraph" w:styleId="Heading3">
    <w:name w:val="heading 3"/>
    <w:aliases w:val="Level 3,Level 1 - 1,Minor1,Para Heading 3,h3,Para Heading 31,h31,Minor,H3,H31,H32,H33,H311,(Alt+3),h32,h311,h33,h312,h34,h313,h35,h314,h36,h315,h37,h316,h38,h317,h39,h318,h310,h319,h3110,h320,h3111,h321,h331,h3121,h341,h3131,h351,h3141,h361,3"/>
    <w:basedOn w:val="Normal"/>
    <w:next w:val="Normal"/>
    <w:qFormat/>
    <w:rsid w:val="00F45CC5"/>
    <w:pPr>
      <w:keepNext/>
      <w:numPr>
        <w:ilvl w:val="2"/>
        <w:numId w:val="8"/>
      </w:numPr>
      <w:spacing w:after="120"/>
      <w:outlineLvl w:val="2"/>
    </w:pPr>
    <w:rPr>
      <w:b/>
      <w:color w:val="000000"/>
      <w:sz w:val="28"/>
    </w:rPr>
  </w:style>
  <w:style w:type="paragraph" w:styleId="Heading4">
    <w:name w:val="heading 4"/>
    <w:basedOn w:val="Normal"/>
    <w:next w:val="Normal"/>
    <w:qFormat/>
    <w:rsid w:val="00F45CC5"/>
    <w:pPr>
      <w:keepNext/>
      <w:numPr>
        <w:ilvl w:val="3"/>
        <w:numId w:val="8"/>
      </w:numPr>
      <w:spacing w:before="120" w:after="0"/>
      <w:outlineLvl w:val="3"/>
    </w:pPr>
    <w:rPr>
      <w:b/>
      <w:color w:val="000000"/>
    </w:rPr>
  </w:style>
  <w:style w:type="paragraph" w:styleId="Heading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,Lev 5,5"/>
    <w:basedOn w:val="Normal"/>
    <w:next w:val="Normal"/>
    <w:qFormat/>
    <w:rsid w:val="00F45CC5"/>
    <w:pPr>
      <w:keepNext/>
      <w:numPr>
        <w:ilvl w:val="4"/>
        <w:numId w:val="8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F45CC5"/>
    <w:pPr>
      <w:keepNext/>
      <w:numPr>
        <w:ilvl w:val="5"/>
        <w:numId w:val="8"/>
      </w:numPr>
      <w:pBdr>
        <w:bottom w:val="single" w:sz="4" w:space="6" w:color="auto"/>
      </w:pBdr>
      <w:spacing w:after="480"/>
      <w:outlineLvl w:val="5"/>
    </w:pPr>
    <w:rPr>
      <w:b/>
      <w:sz w:val="36"/>
    </w:rPr>
  </w:style>
  <w:style w:type="paragraph" w:styleId="Heading7">
    <w:name w:val="heading 7"/>
    <w:basedOn w:val="Normal"/>
    <w:next w:val="Normal"/>
    <w:qFormat/>
    <w:rsid w:val="00F45CC5"/>
    <w:pPr>
      <w:keepNext/>
      <w:numPr>
        <w:ilvl w:val="6"/>
        <w:numId w:val="8"/>
      </w:numPr>
      <w:spacing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F45CC5"/>
    <w:pPr>
      <w:keepNext/>
      <w:numPr>
        <w:ilvl w:val="7"/>
        <w:numId w:val="8"/>
      </w:numPr>
      <w:spacing w:before="8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F45CC5"/>
    <w:pPr>
      <w:numPr>
        <w:ilvl w:val="8"/>
        <w:numId w:val="8"/>
      </w:numPr>
      <w:spacing w:before="240" w:after="60"/>
      <w:jc w:val="both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5CC5"/>
    <w:pPr>
      <w:tabs>
        <w:tab w:val="right" w:pos="9072"/>
      </w:tabs>
      <w:spacing w:after="0" w:line="280" w:lineRule="atLeast"/>
    </w:pPr>
    <w:rPr>
      <w:sz w:val="20"/>
    </w:rPr>
  </w:style>
  <w:style w:type="paragraph" w:styleId="Footer">
    <w:name w:val="footer"/>
    <w:basedOn w:val="Normal"/>
    <w:link w:val="FooterChar"/>
    <w:uiPriority w:val="99"/>
    <w:rsid w:val="00F45CC5"/>
    <w:pPr>
      <w:pBdr>
        <w:top w:val="single" w:sz="4" w:space="16" w:color="808080"/>
      </w:pBdr>
      <w:spacing w:after="120"/>
    </w:pPr>
    <w:rPr>
      <w:sz w:val="20"/>
    </w:rPr>
  </w:style>
  <w:style w:type="character" w:styleId="PageNumber">
    <w:name w:val="page number"/>
    <w:rsid w:val="00F45CC5"/>
    <w:rPr>
      <w:rFonts w:ascii="Arial" w:hAnsi="Arial"/>
      <w:sz w:val="20"/>
      <w:szCs w:val="20"/>
    </w:rPr>
  </w:style>
  <w:style w:type="paragraph" w:styleId="FootnoteText">
    <w:name w:val="footnote text"/>
    <w:basedOn w:val="Normal"/>
    <w:semiHidden/>
    <w:rsid w:val="00F45CC5"/>
    <w:pPr>
      <w:spacing w:after="0" w:line="240" w:lineRule="auto"/>
    </w:pPr>
    <w:rPr>
      <w:color w:val="000080"/>
      <w:sz w:val="20"/>
      <w:szCs w:val="20"/>
    </w:rPr>
  </w:style>
  <w:style w:type="character" w:styleId="Hyperlink">
    <w:name w:val="Hyperlink"/>
    <w:basedOn w:val="DefaultParagraphFont"/>
    <w:uiPriority w:val="99"/>
    <w:rsid w:val="00F45CC5"/>
    <w:rPr>
      <w:rFonts w:ascii="Arial" w:hAnsi="Arial"/>
      <w:color w:val="auto"/>
      <w:sz w:val="22"/>
      <w:u w:val="none"/>
    </w:rPr>
  </w:style>
  <w:style w:type="character" w:customStyle="1" w:styleId="Heading2Char">
    <w:name w:val="Heading 2 Char"/>
    <w:aliases w:val="Section Char,h2 Char,2 Char,headi Char,heading2 Char,h21 Char,h22 Char,21 Char,Sub Title Char,h 3 Char,Heading 2a Char,Numbered - 2 Char,h 4 Char,ICL Char,Reset numbering Char,PA Major Section Char,AppAHeading 2 Char,KJL:1st Level Char"/>
    <w:basedOn w:val="DefaultParagraphFont"/>
    <w:rsid w:val="00F45CC5"/>
    <w:rPr>
      <w:rFonts w:ascii="Arial" w:hAnsi="Arial"/>
      <w:b/>
      <w:sz w:val="28"/>
      <w:szCs w:val="22"/>
      <w:lang w:val="en-GB" w:eastAsia="en-US" w:bidi="ar-SA"/>
    </w:rPr>
  </w:style>
  <w:style w:type="character" w:styleId="LineNumber">
    <w:name w:val="line number"/>
    <w:basedOn w:val="DefaultParagraphFont"/>
    <w:rsid w:val="00F45CC5"/>
  </w:style>
  <w:style w:type="paragraph" w:styleId="BodyText">
    <w:name w:val="Body Text"/>
    <w:basedOn w:val="Normal"/>
    <w:link w:val="BodyTextChar"/>
    <w:rsid w:val="00F45CC5"/>
  </w:style>
  <w:style w:type="paragraph" w:styleId="TOC1">
    <w:name w:val="toc 1"/>
    <w:basedOn w:val="Normal"/>
    <w:next w:val="Normal"/>
    <w:semiHidden/>
    <w:rsid w:val="00F45CC5"/>
    <w:pPr>
      <w:tabs>
        <w:tab w:val="left" w:pos="709"/>
        <w:tab w:val="right" w:leader="dot" w:pos="9072"/>
      </w:tabs>
      <w:spacing w:before="240"/>
    </w:pPr>
    <w:rPr>
      <w:rFonts w:ascii="ZapfHumnst Ult BT" w:hAnsi="ZapfHumnst Ult BT"/>
    </w:rPr>
  </w:style>
  <w:style w:type="paragraph" w:styleId="TOC2">
    <w:name w:val="toc 2"/>
    <w:basedOn w:val="Normal"/>
    <w:next w:val="Normal"/>
    <w:autoRedefine/>
    <w:semiHidden/>
    <w:rsid w:val="00F45CC5"/>
    <w:pPr>
      <w:tabs>
        <w:tab w:val="left" w:pos="960"/>
        <w:tab w:val="left" w:pos="1418"/>
        <w:tab w:val="right" w:leader="dot" w:pos="9062"/>
      </w:tabs>
      <w:ind w:left="709"/>
    </w:pPr>
  </w:style>
  <w:style w:type="table" w:styleId="TableGrid">
    <w:name w:val="Table Grid"/>
    <w:basedOn w:val="TableNormal"/>
    <w:rsid w:val="00F71F7F"/>
    <w:pPr>
      <w:spacing w:after="24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rsid w:val="00F45CC5"/>
    <w:rPr>
      <w:rFonts w:ascii="Arial" w:hAnsi="Arial"/>
      <w:color w:val="000000"/>
      <w:lang w:val="en-US" w:eastAsia="en-US"/>
    </w:rPr>
  </w:style>
  <w:style w:type="character" w:customStyle="1" w:styleId="Heading1Char">
    <w:name w:val="Heading 1 Char"/>
    <w:basedOn w:val="DefaultParagraphFont"/>
    <w:rsid w:val="00F45CC5"/>
    <w:rPr>
      <w:rFonts w:ascii="Arial" w:hAnsi="Arial"/>
      <w:b/>
      <w:sz w:val="36"/>
      <w:szCs w:val="22"/>
      <w:lang w:val="en-GB" w:eastAsia="en-US" w:bidi="ar-SA"/>
    </w:rPr>
  </w:style>
  <w:style w:type="paragraph" w:customStyle="1" w:styleId="indentbodytext">
    <w:name w:val="indent body text"/>
    <w:basedOn w:val="BodyText"/>
    <w:rsid w:val="00F45CC5"/>
  </w:style>
  <w:style w:type="character" w:customStyle="1" w:styleId="cald-definition1">
    <w:name w:val="cald-definition1"/>
    <w:basedOn w:val="DefaultParagraphFont"/>
    <w:rsid w:val="00F45CC5"/>
    <w:rPr>
      <w:rFonts w:ascii="Verdana" w:hAnsi="Verdana" w:hint="default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rsid w:val="00F45C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BodyTextIndent2">
    <w:name w:val="Body Text Indent 2"/>
    <w:basedOn w:val="Normal"/>
    <w:rsid w:val="00F45CC5"/>
    <w:pPr>
      <w:spacing w:after="120" w:line="480" w:lineRule="auto"/>
      <w:ind w:left="283"/>
    </w:pPr>
  </w:style>
  <w:style w:type="paragraph" w:customStyle="1" w:styleId="Captions">
    <w:name w:val="Captions"/>
    <w:basedOn w:val="Normal"/>
    <w:rsid w:val="00F45CC5"/>
    <w:rPr>
      <w:i/>
      <w:sz w:val="24"/>
      <w:szCs w:val="24"/>
    </w:rPr>
  </w:style>
  <w:style w:type="paragraph" w:styleId="ListBullet2">
    <w:name w:val="List Bullet 2"/>
    <w:basedOn w:val="Normal"/>
    <w:rsid w:val="00F45CC5"/>
    <w:pPr>
      <w:numPr>
        <w:numId w:val="2"/>
      </w:numPr>
      <w:tabs>
        <w:tab w:val="clear" w:pos="643"/>
        <w:tab w:val="left" w:pos="1134"/>
      </w:tabs>
      <w:spacing w:after="120"/>
      <w:ind w:left="1134" w:hanging="425"/>
    </w:pPr>
  </w:style>
  <w:style w:type="paragraph" w:styleId="ListBullet4">
    <w:name w:val="List Bullet 4"/>
    <w:basedOn w:val="Normal"/>
    <w:rsid w:val="00F45CC5"/>
    <w:pPr>
      <w:numPr>
        <w:numId w:val="4"/>
      </w:numPr>
      <w:spacing w:after="120"/>
    </w:pPr>
  </w:style>
  <w:style w:type="paragraph" w:styleId="BodyText2">
    <w:name w:val="Body Text 2"/>
    <w:basedOn w:val="Normal"/>
    <w:rsid w:val="00F45CC5"/>
    <w:pPr>
      <w:tabs>
        <w:tab w:val="left" w:pos="709"/>
      </w:tabs>
      <w:spacing w:after="0" w:line="240" w:lineRule="auto"/>
    </w:pPr>
    <w:rPr>
      <w:rFonts w:ascii="Times New Roman" w:hAnsi="Times New Roman"/>
      <w:sz w:val="20"/>
      <w:szCs w:val="20"/>
      <w:lang w:eastAsia="en-GB"/>
    </w:rPr>
  </w:style>
  <w:style w:type="paragraph" w:styleId="Title">
    <w:name w:val="Title"/>
    <w:basedOn w:val="Normal"/>
    <w:qFormat/>
    <w:rsid w:val="00F45CC5"/>
    <w:pPr>
      <w:tabs>
        <w:tab w:val="left" w:pos="709"/>
      </w:tabs>
      <w:spacing w:after="0" w:line="240" w:lineRule="auto"/>
      <w:jc w:val="center"/>
    </w:pPr>
    <w:rPr>
      <w:rFonts w:ascii="Tahoma" w:hAnsi="Tahoma"/>
      <w:b/>
      <w:sz w:val="28"/>
      <w:szCs w:val="20"/>
      <w:lang w:eastAsia="en-GB"/>
    </w:rPr>
  </w:style>
  <w:style w:type="paragraph" w:styleId="ListBullet">
    <w:name w:val="List Bullet"/>
    <w:basedOn w:val="Normal"/>
    <w:rsid w:val="00F45CC5"/>
    <w:pPr>
      <w:numPr>
        <w:numId w:val="1"/>
      </w:numPr>
      <w:spacing w:after="120"/>
      <w:ind w:left="425" w:hanging="425"/>
    </w:pPr>
  </w:style>
  <w:style w:type="paragraph" w:styleId="BodyTextIndent">
    <w:name w:val="Body Text Indent"/>
    <w:basedOn w:val="Normal"/>
    <w:rsid w:val="00F45CC5"/>
    <w:pPr>
      <w:spacing w:after="120"/>
      <w:ind w:left="283"/>
    </w:pPr>
  </w:style>
  <w:style w:type="paragraph" w:styleId="List">
    <w:name w:val="List"/>
    <w:basedOn w:val="Normal"/>
    <w:rsid w:val="00F45CC5"/>
    <w:pPr>
      <w:spacing w:after="0" w:line="240" w:lineRule="auto"/>
      <w:jc w:val="both"/>
    </w:pPr>
    <w:rPr>
      <w:rFonts w:ascii="Times New Roman" w:hAnsi="Times New Roman"/>
      <w:color w:val="000000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32BB5"/>
    <w:pPr>
      <w:ind w:left="720"/>
      <w:contextualSpacing/>
    </w:pPr>
  </w:style>
  <w:style w:type="paragraph" w:styleId="List2">
    <w:name w:val="List 2"/>
    <w:basedOn w:val="Normal"/>
    <w:rsid w:val="00F45CC5"/>
    <w:pPr>
      <w:spacing w:after="0" w:line="240" w:lineRule="auto"/>
      <w:ind w:left="566" w:hanging="283"/>
      <w:jc w:val="both"/>
    </w:pPr>
    <w:rPr>
      <w:rFonts w:ascii="Times New Roman" w:hAnsi="Times New Roman"/>
      <w:sz w:val="20"/>
      <w:szCs w:val="20"/>
      <w:lang w:eastAsia="en-GB"/>
    </w:rPr>
  </w:style>
  <w:style w:type="paragraph" w:styleId="ListContinue">
    <w:name w:val="List Continue"/>
    <w:basedOn w:val="Normal"/>
    <w:rsid w:val="00F45CC5"/>
    <w:pPr>
      <w:spacing w:after="120" w:line="240" w:lineRule="auto"/>
      <w:ind w:left="283"/>
      <w:jc w:val="both"/>
    </w:pPr>
    <w:rPr>
      <w:rFonts w:ascii="Times New Roman" w:hAnsi="Times New Roman"/>
      <w:sz w:val="24"/>
      <w:szCs w:val="20"/>
      <w:lang w:eastAsia="en-GB"/>
    </w:rPr>
  </w:style>
  <w:style w:type="paragraph" w:styleId="List3">
    <w:name w:val="List 3"/>
    <w:basedOn w:val="Normal"/>
    <w:rsid w:val="00F45CC5"/>
    <w:pPr>
      <w:spacing w:after="0" w:line="240" w:lineRule="auto"/>
      <w:ind w:left="849" w:hanging="283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ListBullet51">
    <w:name w:val="List Bullet 51"/>
    <w:basedOn w:val="ListBullet4"/>
    <w:rsid w:val="00F45CC5"/>
    <w:pPr>
      <w:tabs>
        <w:tab w:val="clear" w:pos="1843"/>
        <w:tab w:val="num" w:pos="2268"/>
      </w:tabs>
      <w:ind w:left="2268"/>
    </w:pPr>
  </w:style>
  <w:style w:type="paragraph" w:styleId="BalloonText">
    <w:name w:val="Balloon Text"/>
    <w:basedOn w:val="Normal"/>
    <w:semiHidden/>
    <w:rsid w:val="00F45CC5"/>
    <w:pPr>
      <w:spacing w:after="0" w:line="240" w:lineRule="auto"/>
      <w:jc w:val="both"/>
    </w:pPr>
    <w:rPr>
      <w:rFonts w:ascii="Tahoma" w:hAnsi="Tahoma" w:cs="Tahoma"/>
      <w:sz w:val="16"/>
      <w:szCs w:val="16"/>
      <w:lang w:eastAsia="en-GB"/>
    </w:rPr>
  </w:style>
  <w:style w:type="paragraph" w:customStyle="1" w:styleId="text">
    <w:name w:val="text"/>
    <w:basedOn w:val="Normal"/>
    <w:rsid w:val="00F45C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rsid w:val="00F45CC5"/>
    <w:rPr>
      <w:rFonts w:ascii="Arial" w:hAnsi="Arial"/>
      <w:sz w:val="24"/>
      <w:szCs w:val="24"/>
      <w:lang w:val="en-GB" w:eastAsia="en-US" w:bidi="ar-SA"/>
    </w:rPr>
  </w:style>
  <w:style w:type="character" w:styleId="FollowedHyperlink">
    <w:name w:val="FollowedHyperlink"/>
    <w:basedOn w:val="DefaultParagraphFont"/>
    <w:rsid w:val="00F45CC5"/>
    <w:rPr>
      <w:rFonts w:ascii="Arial" w:hAnsi="Arial"/>
      <w:color w:val="auto"/>
      <w:sz w:val="22"/>
      <w:u w:val="none"/>
    </w:rPr>
  </w:style>
  <w:style w:type="paragraph" w:styleId="BodyTextIndent3">
    <w:name w:val="Body Text Indent 3"/>
    <w:basedOn w:val="Normal"/>
    <w:rsid w:val="00F45CC5"/>
    <w:pPr>
      <w:spacing w:after="120" w:line="240" w:lineRule="auto"/>
      <w:ind w:left="283"/>
      <w:jc w:val="both"/>
    </w:pPr>
    <w:rPr>
      <w:rFonts w:ascii="Times New Roman" w:hAnsi="Times New Roman"/>
      <w:sz w:val="16"/>
      <w:szCs w:val="16"/>
      <w:lang w:eastAsia="en-GB"/>
    </w:rPr>
  </w:style>
  <w:style w:type="paragraph" w:customStyle="1" w:styleId="indent">
    <w:name w:val="indent"/>
    <w:basedOn w:val="Normal"/>
    <w:rsid w:val="00F45CC5"/>
    <w:pPr>
      <w:widowControl w:val="0"/>
      <w:spacing w:after="0" w:line="240" w:lineRule="auto"/>
      <w:ind w:left="1440" w:hanging="720"/>
    </w:pPr>
    <w:rPr>
      <w:rFonts w:ascii="Times New Roman" w:hAnsi="Times New Roman"/>
      <w:szCs w:val="20"/>
      <w:lang w:eastAsia="en-GB"/>
    </w:rPr>
  </w:style>
  <w:style w:type="character" w:styleId="CommentReference">
    <w:name w:val="annotation reference"/>
    <w:basedOn w:val="DefaultParagraphFont"/>
    <w:semiHidden/>
    <w:rsid w:val="00F45CC5"/>
    <w:rPr>
      <w:sz w:val="16"/>
      <w:szCs w:val="16"/>
    </w:rPr>
  </w:style>
  <w:style w:type="paragraph" w:styleId="BodyText3">
    <w:name w:val="Body Text 3"/>
    <w:basedOn w:val="Normal"/>
    <w:rsid w:val="00F45CC5"/>
    <w:pPr>
      <w:spacing w:after="120"/>
    </w:pPr>
    <w:rPr>
      <w:sz w:val="16"/>
      <w:szCs w:val="16"/>
    </w:rPr>
  </w:style>
  <w:style w:type="paragraph" w:customStyle="1" w:styleId="TableGrid1">
    <w:name w:val="Table Grid1"/>
    <w:rsid w:val="00F45CC5"/>
    <w:pPr>
      <w:spacing w:after="240" w:line="300" w:lineRule="atLeast"/>
    </w:pPr>
    <w:rPr>
      <w:rFonts w:eastAsia="ヒラギノ角ゴ Pro W3"/>
      <w:color w:val="000000"/>
    </w:rPr>
  </w:style>
  <w:style w:type="paragraph" w:customStyle="1" w:styleId="Bullet">
    <w:name w:val="Bullet"/>
    <w:basedOn w:val="Normal"/>
    <w:rsid w:val="00F45CC5"/>
    <w:pPr>
      <w:numPr>
        <w:numId w:val="5"/>
      </w:numPr>
      <w:spacing w:after="0" w:line="240" w:lineRule="auto"/>
    </w:pPr>
    <w:rPr>
      <w:rFonts w:eastAsia="Arial Unicode MS"/>
      <w:color w:val="000000"/>
      <w:w w:val="0"/>
      <w:sz w:val="20"/>
      <w:szCs w:val="24"/>
    </w:rPr>
  </w:style>
  <w:style w:type="paragraph" w:customStyle="1" w:styleId="NumberSub2">
    <w:name w:val="Number Sub 2"/>
    <w:basedOn w:val="Normal"/>
    <w:rsid w:val="00F45CC5"/>
    <w:pPr>
      <w:numPr>
        <w:ilvl w:val="2"/>
        <w:numId w:val="6"/>
      </w:numPr>
      <w:tabs>
        <w:tab w:val="left" w:pos="1440"/>
        <w:tab w:val="left" w:pos="2160"/>
        <w:tab w:val="left" w:pos="2880"/>
        <w:tab w:val="left" w:pos="3600"/>
        <w:tab w:val="decimal" w:pos="5722"/>
        <w:tab w:val="left" w:pos="6638"/>
        <w:tab w:val="decimal" w:pos="6924"/>
        <w:tab w:val="left" w:pos="7920"/>
        <w:tab w:val="left" w:pos="8640"/>
      </w:tabs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0"/>
      <w:szCs w:val="20"/>
    </w:rPr>
  </w:style>
  <w:style w:type="paragraph" w:customStyle="1" w:styleId="NumberSub">
    <w:name w:val="Number Sub"/>
    <w:basedOn w:val="Normal"/>
    <w:rsid w:val="00F45CC5"/>
    <w:pPr>
      <w:numPr>
        <w:ilvl w:val="1"/>
        <w:numId w:val="6"/>
      </w:num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0"/>
      <w:szCs w:val="20"/>
    </w:rPr>
  </w:style>
  <w:style w:type="paragraph" w:customStyle="1" w:styleId="NumberList">
    <w:name w:val="Number List"/>
    <w:basedOn w:val="ListNumber"/>
    <w:next w:val="NumberSub"/>
    <w:rsid w:val="00F45CC5"/>
    <w:pPr>
      <w:numPr>
        <w:numId w:val="6"/>
      </w:num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b/>
      <w:caps/>
      <w:sz w:val="20"/>
      <w:szCs w:val="20"/>
    </w:rPr>
  </w:style>
  <w:style w:type="paragraph" w:styleId="ListNumber">
    <w:name w:val="List Number"/>
    <w:basedOn w:val="Normal"/>
    <w:rsid w:val="00F45CC5"/>
    <w:pPr>
      <w:numPr>
        <w:numId w:val="3"/>
      </w:numPr>
    </w:pPr>
  </w:style>
  <w:style w:type="paragraph" w:customStyle="1" w:styleId="Table">
    <w:name w:val="Table"/>
    <w:basedOn w:val="Header"/>
    <w:autoRedefine/>
    <w:rsid w:val="00F45CC5"/>
    <w:pPr>
      <w:tabs>
        <w:tab w:val="clear" w:pos="9072"/>
        <w:tab w:val="center" w:pos="4153"/>
        <w:tab w:val="right" w:pos="8306"/>
      </w:tabs>
      <w:spacing w:line="240" w:lineRule="auto"/>
      <w:ind w:left="57"/>
    </w:pPr>
    <w:rPr>
      <w:szCs w:val="20"/>
    </w:rPr>
  </w:style>
  <w:style w:type="character" w:customStyle="1" w:styleId="DeltaViewDeletion">
    <w:name w:val="DeltaView Deletion"/>
    <w:rsid w:val="00F45CC5"/>
    <w:rPr>
      <w:strike/>
      <w:color w:val="FF0000"/>
      <w:spacing w:val="0"/>
    </w:rPr>
  </w:style>
  <w:style w:type="character" w:styleId="Strong">
    <w:name w:val="Strong"/>
    <w:basedOn w:val="DefaultParagraphFont"/>
    <w:qFormat/>
    <w:rsid w:val="00F45CC5"/>
    <w:rPr>
      <w:b/>
      <w:bCs/>
    </w:rPr>
  </w:style>
  <w:style w:type="character" w:customStyle="1" w:styleId="BodyTextChar">
    <w:name w:val="Body Text Char"/>
    <w:basedOn w:val="DefaultParagraphFont"/>
    <w:link w:val="BodyText"/>
    <w:rsid w:val="00F215DD"/>
    <w:rPr>
      <w:rFonts w:ascii="Arial" w:hAnsi="Arial"/>
      <w:sz w:val="22"/>
      <w:szCs w:val="22"/>
      <w:lang w:eastAsia="en-US"/>
    </w:rPr>
  </w:style>
  <w:style w:type="paragraph" w:customStyle="1" w:styleId="Tendertemplate">
    <w:name w:val="Tender template"/>
    <w:basedOn w:val="Heading1"/>
    <w:qFormat/>
    <w:rsid w:val="006B5F66"/>
    <w:pPr>
      <w:numPr>
        <w:numId w:val="7"/>
      </w:numPr>
      <w:pBdr>
        <w:bottom w:val="none" w:sz="0" w:space="0" w:color="auto"/>
      </w:pBdr>
      <w:jc w:val="center"/>
    </w:pPr>
    <w:rPr>
      <w:bCs/>
      <w:color w:val="FFFFFF" w:themeColor="background1"/>
      <w:sz w:val="48"/>
      <w:szCs w:val="48"/>
    </w:rPr>
  </w:style>
  <w:style w:type="character" w:customStyle="1" w:styleId="HeaderChar">
    <w:name w:val="Header Char"/>
    <w:basedOn w:val="DefaultParagraphFont"/>
    <w:link w:val="Header"/>
    <w:uiPriority w:val="99"/>
    <w:rsid w:val="00C815BA"/>
    <w:rPr>
      <w:rFonts w:ascii="Arial" w:hAnsi="Arial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26B6C"/>
    <w:rPr>
      <w:rFonts w:ascii="Arial" w:hAnsi="Arial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B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B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BA6"/>
    <w:rPr>
      <w:rFonts w:ascii="Arial" w:hAnsi="Arial"/>
      <w:b/>
      <w:bCs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B471D"/>
    <w:rPr>
      <w:vertAlign w:val="superscript"/>
    </w:rPr>
  </w:style>
  <w:style w:type="paragraph" w:customStyle="1" w:styleId="Default">
    <w:name w:val="Default"/>
    <w:rsid w:val="00D605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microsoft.com/office/2007/relationships/stylesWithEffects" Target="stylesWithEffects.xml"/><Relationship Id="rId10" Type="http://schemas.openxmlformats.org/officeDocument/2006/relationships/hyperlink" Target="http://www.supplyingthesouthwest.org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9BFC6-52A4-4FE0-9AFA-01AB87ABC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246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Volume 4 Evaluation</vt:lpstr>
    </vt:vector>
  </TitlesOfParts>
  <Company>Gateway</Company>
  <LinksUpToDate>false</LinksUpToDate>
  <CharactersWithSpaces>1682</CharactersWithSpaces>
  <SharedDoc>false</SharedDoc>
  <HLinks>
    <vt:vector size="6" baseType="variant">
      <vt:variant>
        <vt:i4>983125</vt:i4>
      </vt:variant>
      <vt:variant>
        <vt:i4>0</vt:i4>
      </vt:variant>
      <vt:variant>
        <vt:i4>0</vt:i4>
      </vt:variant>
      <vt:variant>
        <vt:i4>5</vt:i4>
      </vt:variant>
      <vt:variant>
        <vt:lpwstr>http://www.supplyingthesouthwest.org.uk/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Volume 4 Evaluation</dc:title>
  <dc:subject>Tender Template</dc:subject>
  <dc:creator>cspr010</dc:creator>
  <cp:lastModifiedBy>sshg235</cp:lastModifiedBy>
  <cp:revision>4</cp:revision>
  <cp:lastPrinted>2010-01-27T10:13:00Z</cp:lastPrinted>
  <dcterms:created xsi:type="dcterms:W3CDTF">2015-12-29T12:52:00Z</dcterms:created>
  <dcterms:modified xsi:type="dcterms:W3CDTF">2015-12-29T13:18:00Z</dcterms:modified>
  <cp:contentStatus>Draft</cp:contentStatus>
</cp:coreProperties>
</file>