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787" w:rsidRPr="00C10EDC" w:rsidRDefault="002C4E9B" w:rsidP="002C4E9B">
      <w:pPr>
        <w:jc w:val="center"/>
        <w:rPr>
          <w:rFonts w:ascii="Arial Black" w:hAnsi="Arial Black"/>
          <w:sz w:val="32"/>
          <w:szCs w:val="32"/>
        </w:rPr>
      </w:pPr>
      <w:bookmarkStart w:id="0" w:name="_GoBack"/>
      <w:bookmarkEnd w:id="0"/>
      <w:r w:rsidRPr="00C10EDC">
        <w:rPr>
          <w:rFonts w:ascii="Arial Black" w:hAnsi="Arial Black"/>
          <w:sz w:val="32"/>
          <w:szCs w:val="32"/>
        </w:rPr>
        <w:t>South Gloucestershire Learning Difficulties Partnership Board</w:t>
      </w:r>
    </w:p>
    <w:p w:rsidR="002C4E9B" w:rsidRPr="00C10EDC" w:rsidRDefault="002C4E9B" w:rsidP="002C4E9B">
      <w:pPr>
        <w:jc w:val="center"/>
        <w:rPr>
          <w:rFonts w:ascii="Arial Black" w:hAnsi="Arial Black"/>
          <w:sz w:val="32"/>
          <w:szCs w:val="32"/>
        </w:rPr>
      </w:pPr>
      <w:r w:rsidRPr="00C10EDC">
        <w:rPr>
          <w:rFonts w:ascii="Arial Black" w:hAnsi="Arial Black"/>
          <w:sz w:val="32"/>
          <w:szCs w:val="32"/>
        </w:rPr>
        <w:t>Annual Report</w:t>
      </w:r>
    </w:p>
    <w:p w:rsidR="002C4E9B" w:rsidRPr="00C10EDC" w:rsidRDefault="002C4E9B" w:rsidP="002C4E9B">
      <w:pPr>
        <w:jc w:val="center"/>
        <w:rPr>
          <w:rFonts w:ascii="Arial Black" w:hAnsi="Arial Black"/>
          <w:sz w:val="32"/>
          <w:szCs w:val="32"/>
        </w:rPr>
      </w:pPr>
      <w:r w:rsidRPr="00C10EDC">
        <w:rPr>
          <w:rFonts w:ascii="Arial Black" w:hAnsi="Arial Black"/>
          <w:sz w:val="32"/>
          <w:szCs w:val="32"/>
        </w:rPr>
        <w:t>January 2018 – December 2018</w:t>
      </w:r>
    </w:p>
    <w:p w:rsidR="002C4E9B" w:rsidRPr="00C10EDC" w:rsidRDefault="002C4E9B">
      <w:pPr>
        <w:rPr>
          <w:sz w:val="32"/>
          <w:szCs w:val="32"/>
        </w:rPr>
      </w:pPr>
    </w:p>
    <w:p w:rsidR="002C4E9B" w:rsidRPr="00ED4618" w:rsidRDefault="002C4E9B">
      <w:r w:rsidRPr="00ED4618">
        <w:br w:type="page"/>
      </w:r>
    </w:p>
    <w:p w:rsidR="002C4E9B" w:rsidRPr="003A4BB4" w:rsidRDefault="002C4E9B">
      <w:pPr>
        <w:rPr>
          <w:rFonts w:ascii="Arial Black" w:hAnsi="Arial Black" w:cs="Arial"/>
          <w:sz w:val="28"/>
          <w:szCs w:val="28"/>
        </w:rPr>
      </w:pPr>
      <w:r w:rsidRPr="003A4BB4">
        <w:rPr>
          <w:rFonts w:ascii="Arial Black" w:hAnsi="Arial Black" w:cs="Arial"/>
          <w:sz w:val="28"/>
          <w:szCs w:val="28"/>
        </w:rPr>
        <w:lastRenderedPageBreak/>
        <w:t>Things in this report:</w:t>
      </w:r>
    </w:p>
    <w:p w:rsidR="002C4E9B" w:rsidRPr="003A4BB4" w:rsidRDefault="00405414" w:rsidP="00193589">
      <w:pPr>
        <w:pStyle w:val="ListParagraph"/>
        <w:numPr>
          <w:ilvl w:val="0"/>
          <w:numId w:val="1"/>
        </w:numPr>
        <w:spacing w:before="100" w:beforeAutospacing="1"/>
        <w:ind w:left="714" w:hanging="357"/>
        <w:rPr>
          <w:rFonts w:ascii="Arial" w:hAnsi="Arial" w:cs="Arial"/>
          <w:sz w:val="28"/>
          <w:szCs w:val="28"/>
        </w:rPr>
      </w:pPr>
      <w:r w:rsidRPr="003A4BB4">
        <w:rPr>
          <w:rFonts w:ascii="Arial" w:hAnsi="Arial" w:cs="Arial"/>
          <w:sz w:val="28"/>
          <w:szCs w:val="28"/>
        </w:rPr>
        <w:t xml:space="preserve">Page 3: </w:t>
      </w:r>
      <w:r w:rsidR="002C4E9B" w:rsidRPr="003A4BB4">
        <w:rPr>
          <w:rFonts w:ascii="Arial" w:hAnsi="Arial" w:cs="Arial"/>
          <w:sz w:val="28"/>
          <w:szCs w:val="28"/>
        </w:rPr>
        <w:t>Introduction from Co-chairs</w:t>
      </w:r>
      <w:r w:rsidRPr="003A4BB4">
        <w:rPr>
          <w:rFonts w:ascii="Arial" w:hAnsi="Arial" w:cs="Arial"/>
          <w:sz w:val="28"/>
          <w:szCs w:val="28"/>
        </w:rPr>
        <w:t xml:space="preserve"> </w:t>
      </w:r>
    </w:p>
    <w:p w:rsidR="00D84A82" w:rsidRPr="003A4BB4" w:rsidRDefault="00D84A82" w:rsidP="00D84A82">
      <w:pPr>
        <w:pStyle w:val="ListParagraph"/>
        <w:spacing w:before="100" w:beforeAutospacing="1"/>
        <w:ind w:left="714"/>
        <w:rPr>
          <w:rFonts w:ascii="Arial" w:hAnsi="Arial" w:cs="Arial"/>
          <w:sz w:val="28"/>
          <w:szCs w:val="28"/>
        </w:rPr>
      </w:pPr>
    </w:p>
    <w:p w:rsidR="00D84A82" w:rsidRPr="003A4BB4" w:rsidRDefault="00405414" w:rsidP="00D84A82">
      <w:pPr>
        <w:pStyle w:val="ListParagraph"/>
        <w:numPr>
          <w:ilvl w:val="0"/>
          <w:numId w:val="1"/>
        </w:numPr>
        <w:spacing w:before="100" w:beforeAutospacing="1"/>
        <w:ind w:left="714" w:hanging="357"/>
        <w:rPr>
          <w:rFonts w:ascii="Arial" w:hAnsi="Arial" w:cs="Arial"/>
          <w:sz w:val="28"/>
          <w:szCs w:val="28"/>
        </w:rPr>
      </w:pPr>
      <w:r w:rsidRPr="003A4BB4">
        <w:rPr>
          <w:rFonts w:ascii="Arial" w:hAnsi="Arial" w:cs="Arial"/>
          <w:sz w:val="28"/>
          <w:szCs w:val="28"/>
        </w:rPr>
        <w:t xml:space="preserve">Page 4: </w:t>
      </w:r>
      <w:r w:rsidR="00D84A82" w:rsidRPr="003A4BB4">
        <w:rPr>
          <w:rFonts w:ascii="Arial" w:hAnsi="Arial" w:cs="Arial"/>
          <w:sz w:val="28"/>
          <w:szCs w:val="28"/>
        </w:rPr>
        <w:t>What is Valuing People Now?</w:t>
      </w:r>
    </w:p>
    <w:p w:rsidR="00D84A82" w:rsidRPr="003A4BB4" w:rsidRDefault="00D84A82" w:rsidP="00D84A82">
      <w:pPr>
        <w:pStyle w:val="ListParagraph"/>
        <w:spacing w:before="100" w:beforeAutospacing="1"/>
        <w:ind w:left="714"/>
        <w:rPr>
          <w:rFonts w:ascii="Arial" w:hAnsi="Arial" w:cs="Arial"/>
          <w:sz w:val="28"/>
          <w:szCs w:val="28"/>
        </w:rPr>
      </w:pPr>
    </w:p>
    <w:p w:rsidR="002C4E9B" w:rsidRPr="003A4BB4" w:rsidRDefault="00405414" w:rsidP="00193589">
      <w:pPr>
        <w:pStyle w:val="ListParagraph"/>
        <w:numPr>
          <w:ilvl w:val="0"/>
          <w:numId w:val="1"/>
        </w:numPr>
        <w:spacing w:before="100" w:beforeAutospacing="1"/>
        <w:ind w:left="714" w:hanging="357"/>
        <w:rPr>
          <w:rFonts w:ascii="Arial" w:hAnsi="Arial" w:cs="Arial"/>
          <w:sz w:val="28"/>
          <w:szCs w:val="28"/>
        </w:rPr>
      </w:pPr>
      <w:r w:rsidRPr="003A4BB4">
        <w:rPr>
          <w:rFonts w:ascii="Arial" w:hAnsi="Arial" w:cs="Arial"/>
          <w:sz w:val="28"/>
          <w:szCs w:val="28"/>
        </w:rPr>
        <w:t xml:space="preserve">Page 5: </w:t>
      </w:r>
      <w:r w:rsidR="002C4E9B" w:rsidRPr="003A4BB4">
        <w:rPr>
          <w:rFonts w:ascii="Arial" w:hAnsi="Arial" w:cs="Arial"/>
          <w:sz w:val="28"/>
          <w:szCs w:val="28"/>
        </w:rPr>
        <w:t>The Learnin</w:t>
      </w:r>
      <w:r w:rsidR="00D84A82" w:rsidRPr="003A4BB4">
        <w:rPr>
          <w:rFonts w:ascii="Arial" w:hAnsi="Arial" w:cs="Arial"/>
          <w:sz w:val="28"/>
          <w:szCs w:val="28"/>
        </w:rPr>
        <w:t>g Difficulties Partnership Board</w:t>
      </w:r>
    </w:p>
    <w:p w:rsidR="00D84A82" w:rsidRPr="003A4BB4" w:rsidRDefault="00D84A82" w:rsidP="00D84A82">
      <w:pPr>
        <w:pStyle w:val="ListParagraph"/>
        <w:spacing w:before="100" w:beforeAutospacing="1"/>
        <w:ind w:left="714"/>
        <w:rPr>
          <w:rFonts w:ascii="Arial" w:hAnsi="Arial" w:cs="Arial"/>
          <w:sz w:val="28"/>
          <w:szCs w:val="28"/>
        </w:rPr>
      </w:pPr>
    </w:p>
    <w:p w:rsidR="00D84A82" w:rsidRPr="003A4BB4" w:rsidRDefault="00405414" w:rsidP="00D84A82">
      <w:pPr>
        <w:pStyle w:val="ListParagraph"/>
        <w:numPr>
          <w:ilvl w:val="0"/>
          <w:numId w:val="1"/>
        </w:numPr>
        <w:spacing w:before="100" w:beforeAutospacing="1"/>
        <w:ind w:left="714" w:hanging="357"/>
        <w:rPr>
          <w:rFonts w:ascii="Arial" w:hAnsi="Arial" w:cs="Arial"/>
          <w:sz w:val="28"/>
          <w:szCs w:val="28"/>
        </w:rPr>
      </w:pPr>
      <w:r w:rsidRPr="003A4BB4">
        <w:rPr>
          <w:rFonts w:ascii="Arial" w:hAnsi="Arial" w:cs="Arial"/>
          <w:sz w:val="28"/>
          <w:szCs w:val="28"/>
        </w:rPr>
        <w:t xml:space="preserve">Page 6: </w:t>
      </w:r>
      <w:r w:rsidR="002C4E9B" w:rsidRPr="003A4BB4">
        <w:rPr>
          <w:rFonts w:ascii="Arial" w:hAnsi="Arial" w:cs="Arial"/>
          <w:sz w:val="28"/>
          <w:szCs w:val="28"/>
        </w:rPr>
        <w:t>Members of the Learning Difficulties Partnership Board</w:t>
      </w:r>
    </w:p>
    <w:p w:rsidR="00D84A82" w:rsidRPr="003A4BB4" w:rsidRDefault="00D84A82" w:rsidP="00D84A82">
      <w:pPr>
        <w:pStyle w:val="ListParagraph"/>
        <w:spacing w:before="100" w:beforeAutospacing="1"/>
        <w:ind w:left="714"/>
        <w:rPr>
          <w:rFonts w:ascii="Arial" w:hAnsi="Arial" w:cs="Arial"/>
          <w:sz w:val="28"/>
          <w:szCs w:val="28"/>
        </w:rPr>
      </w:pPr>
    </w:p>
    <w:p w:rsidR="000E2841" w:rsidRPr="003A4BB4" w:rsidRDefault="00C10EDC" w:rsidP="004C565B">
      <w:pPr>
        <w:pStyle w:val="ListParagraph"/>
        <w:numPr>
          <w:ilvl w:val="0"/>
          <w:numId w:val="1"/>
        </w:numPr>
        <w:spacing w:before="100" w:beforeAutospacing="1"/>
        <w:ind w:left="714" w:hanging="357"/>
        <w:rPr>
          <w:rFonts w:ascii="Arial" w:hAnsi="Arial" w:cs="Arial"/>
          <w:sz w:val="28"/>
          <w:szCs w:val="28"/>
        </w:rPr>
      </w:pPr>
      <w:r w:rsidRPr="003A4BB4">
        <w:rPr>
          <w:rFonts w:ascii="Arial" w:hAnsi="Arial" w:cs="Arial"/>
          <w:sz w:val="28"/>
          <w:szCs w:val="28"/>
        </w:rPr>
        <w:t xml:space="preserve">Page 8: </w:t>
      </w:r>
      <w:r w:rsidR="003D1CD8" w:rsidRPr="003A4BB4">
        <w:rPr>
          <w:rFonts w:ascii="Arial" w:hAnsi="Arial" w:cs="Arial"/>
          <w:sz w:val="28"/>
          <w:szCs w:val="28"/>
        </w:rPr>
        <w:t>Review of the Learning Difficulties Partnership Board</w:t>
      </w:r>
    </w:p>
    <w:p w:rsidR="000E2841" w:rsidRPr="003A4BB4" w:rsidRDefault="000E2841" w:rsidP="000E2841">
      <w:pPr>
        <w:pStyle w:val="ListParagraph"/>
        <w:rPr>
          <w:rFonts w:ascii="Arial" w:hAnsi="Arial" w:cs="Arial"/>
          <w:sz w:val="28"/>
          <w:szCs w:val="28"/>
        </w:rPr>
      </w:pPr>
    </w:p>
    <w:p w:rsidR="002C4E9B" w:rsidRPr="003A4BB4" w:rsidRDefault="00C10EDC" w:rsidP="00193589">
      <w:pPr>
        <w:pStyle w:val="ListParagraph"/>
        <w:numPr>
          <w:ilvl w:val="0"/>
          <w:numId w:val="1"/>
        </w:numPr>
        <w:spacing w:before="100" w:beforeAutospacing="1"/>
        <w:ind w:left="714" w:hanging="357"/>
        <w:rPr>
          <w:rFonts w:ascii="Arial" w:hAnsi="Arial" w:cs="Arial"/>
          <w:sz w:val="28"/>
          <w:szCs w:val="28"/>
        </w:rPr>
      </w:pPr>
      <w:r w:rsidRPr="003A4BB4">
        <w:rPr>
          <w:rFonts w:ascii="Arial" w:hAnsi="Arial" w:cs="Arial"/>
          <w:sz w:val="28"/>
          <w:szCs w:val="28"/>
        </w:rPr>
        <w:t>Page 10: LDPB Topics</w:t>
      </w:r>
    </w:p>
    <w:p w:rsidR="002C4E9B" w:rsidRPr="003A4BB4" w:rsidRDefault="002C4E9B" w:rsidP="00D84A82">
      <w:pPr>
        <w:pStyle w:val="ListParagraph"/>
        <w:numPr>
          <w:ilvl w:val="0"/>
          <w:numId w:val="24"/>
        </w:numPr>
        <w:spacing w:before="100" w:beforeAutospacing="1"/>
        <w:rPr>
          <w:rFonts w:ascii="Arial" w:hAnsi="Arial" w:cs="Arial"/>
          <w:sz w:val="28"/>
          <w:szCs w:val="28"/>
        </w:rPr>
      </w:pPr>
      <w:r w:rsidRPr="003A4BB4">
        <w:rPr>
          <w:rFonts w:ascii="Arial" w:hAnsi="Arial" w:cs="Arial"/>
          <w:sz w:val="28"/>
          <w:szCs w:val="28"/>
        </w:rPr>
        <w:t>Health</w:t>
      </w:r>
    </w:p>
    <w:p w:rsidR="002C4E9B" w:rsidRPr="003A4BB4" w:rsidRDefault="002C4E9B" w:rsidP="00D84A82">
      <w:pPr>
        <w:pStyle w:val="ListParagraph"/>
        <w:numPr>
          <w:ilvl w:val="0"/>
          <w:numId w:val="24"/>
        </w:numPr>
        <w:spacing w:before="100" w:beforeAutospacing="1"/>
        <w:rPr>
          <w:rFonts w:ascii="Arial" w:hAnsi="Arial" w:cs="Arial"/>
          <w:sz w:val="28"/>
          <w:szCs w:val="28"/>
        </w:rPr>
      </w:pPr>
      <w:r w:rsidRPr="003A4BB4">
        <w:rPr>
          <w:rFonts w:ascii="Arial" w:hAnsi="Arial" w:cs="Arial"/>
          <w:sz w:val="28"/>
          <w:szCs w:val="28"/>
        </w:rPr>
        <w:t>Transport and Safety</w:t>
      </w:r>
    </w:p>
    <w:p w:rsidR="002C4E9B" w:rsidRPr="003A4BB4" w:rsidRDefault="002C4E9B" w:rsidP="00D84A82">
      <w:pPr>
        <w:pStyle w:val="ListParagraph"/>
        <w:numPr>
          <w:ilvl w:val="0"/>
          <w:numId w:val="24"/>
        </w:numPr>
        <w:spacing w:before="100" w:beforeAutospacing="1"/>
        <w:rPr>
          <w:rFonts w:ascii="Arial" w:hAnsi="Arial" w:cs="Arial"/>
          <w:sz w:val="28"/>
          <w:szCs w:val="28"/>
        </w:rPr>
      </w:pPr>
      <w:r w:rsidRPr="003A4BB4">
        <w:rPr>
          <w:rFonts w:ascii="Arial" w:hAnsi="Arial" w:cs="Arial"/>
          <w:sz w:val="28"/>
          <w:szCs w:val="28"/>
        </w:rPr>
        <w:t>Housing</w:t>
      </w:r>
    </w:p>
    <w:p w:rsidR="002C4E9B" w:rsidRPr="003A4BB4" w:rsidRDefault="002C4E9B" w:rsidP="00D84A82">
      <w:pPr>
        <w:pStyle w:val="ListParagraph"/>
        <w:numPr>
          <w:ilvl w:val="0"/>
          <w:numId w:val="24"/>
        </w:numPr>
        <w:spacing w:before="100" w:beforeAutospacing="1"/>
        <w:rPr>
          <w:rFonts w:ascii="Arial" w:hAnsi="Arial" w:cs="Arial"/>
          <w:sz w:val="28"/>
          <w:szCs w:val="28"/>
        </w:rPr>
      </w:pPr>
      <w:r w:rsidRPr="003A4BB4">
        <w:rPr>
          <w:rFonts w:ascii="Arial" w:hAnsi="Arial" w:cs="Arial"/>
          <w:sz w:val="28"/>
          <w:szCs w:val="28"/>
        </w:rPr>
        <w:t>Education and Employment</w:t>
      </w:r>
    </w:p>
    <w:p w:rsidR="002C4E9B" w:rsidRPr="003A4BB4" w:rsidRDefault="002C4E9B" w:rsidP="00D84A82">
      <w:pPr>
        <w:pStyle w:val="ListParagraph"/>
        <w:numPr>
          <w:ilvl w:val="0"/>
          <w:numId w:val="24"/>
        </w:numPr>
        <w:spacing w:before="100" w:beforeAutospacing="1"/>
        <w:rPr>
          <w:rFonts w:ascii="Arial" w:hAnsi="Arial" w:cs="Arial"/>
          <w:sz w:val="28"/>
          <w:szCs w:val="28"/>
        </w:rPr>
      </w:pPr>
      <w:r w:rsidRPr="003A4BB4">
        <w:rPr>
          <w:rFonts w:ascii="Arial" w:hAnsi="Arial" w:cs="Arial"/>
          <w:sz w:val="28"/>
          <w:szCs w:val="28"/>
        </w:rPr>
        <w:t>Personalisation</w:t>
      </w:r>
    </w:p>
    <w:p w:rsidR="000E2841" w:rsidRPr="003A4BB4" w:rsidRDefault="002C4E9B" w:rsidP="000E2841">
      <w:pPr>
        <w:pStyle w:val="ListParagraph"/>
        <w:numPr>
          <w:ilvl w:val="0"/>
          <w:numId w:val="24"/>
        </w:numPr>
        <w:spacing w:before="100" w:beforeAutospacing="1"/>
        <w:rPr>
          <w:rFonts w:ascii="Arial" w:hAnsi="Arial" w:cs="Arial"/>
          <w:sz w:val="28"/>
          <w:szCs w:val="28"/>
        </w:rPr>
      </w:pPr>
      <w:r w:rsidRPr="003A4BB4">
        <w:rPr>
          <w:rFonts w:ascii="Arial" w:hAnsi="Arial" w:cs="Arial"/>
          <w:sz w:val="28"/>
          <w:szCs w:val="28"/>
        </w:rPr>
        <w:t xml:space="preserve">Learning Difficulties Development Fund </w:t>
      </w:r>
    </w:p>
    <w:p w:rsidR="000E2841" w:rsidRPr="003A4BB4" w:rsidRDefault="000E2841" w:rsidP="000E2841">
      <w:pPr>
        <w:pStyle w:val="ListParagraph"/>
        <w:spacing w:before="100" w:beforeAutospacing="1"/>
        <w:ind w:left="1074"/>
        <w:rPr>
          <w:rFonts w:ascii="Arial" w:hAnsi="Arial" w:cs="Arial"/>
          <w:sz w:val="28"/>
          <w:szCs w:val="28"/>
        </w:rPr>
      </w:pPr>
    </w:p>
    <w:p w:rsidR="000E2841" w:rsidRPr="003A4BB4" w:rsidRDefault="007E7088" w:rsidP="000E2841">
      <w:pPr>
        <w:pStyle w:val="ListParagraph"/>
        <w:numPr>
          <w:ilvl w:val="0"/>
          <w:numId w:val="1"/>
        </w:numPr>
        <w:spacing w:before="100" w:beforeAutospacing="1"/>
        <w:ind w:left="714" w:hanging="357"/>
        <w:rPr>
          <w:rFonts w:ascii="Arial" w:hAnsi="Arial" w:cs="Arial"/>
          <w:sz w:val="28"/>
          <w:szCs w:val="28"/>
        </w:rPr>
      </w:pPr>
      <w:r>
        <w:rPr>
          <w:rFonts w:ascii="Arial" w:hAnsi="Arial" w:cs="Arial"/>
          <w:sz w:val="28"/>
          <w:szCs w:val="28"/>
        </w:rPr>
        <w:t>Page 21</w:t>
      </w:r>
      <w:r w:rsidR="00C10EDC" w:rsidRPr="003A4BB4">
        <w:rPr>
          <w:rFonts w:ascii="Arial" w:hAnsi="Arial" w:cs="Arial"/>
          <w:sz w:val="28"/>
          <w:szCs w:val="28"/>
        </w:rPr>
        <w:t xml:space="preserve">: </w:t>
      </w:r>
      <w:r w:rsidR="000E2841" w:rsidRPr="003A4BB4">
        <w:rPr>
          <w:rFonts w:ascii="Arial" w:hAnsi="Arial" w:cs="Arial"/>
          <w:sz w:val="28"/>
          <w:szCs w:val="28"/>
        </w:rPr>
        <w:t>Conclusion</w:t>
      </w:r>
    </w:p>
    <w:p w:rsidR="00405414" w:rsidRDefault="00405414">
      <w:pPr>
        <w:rPr>
          <w:rFonts w:ascii="Arial" w:hAnsi="Arial" w:cs="Arial"/>
          <w:sz w:val="24"/>
          <w:szCs w:val="24"/>
        </w:rPr>
      </w:pPr>
      <w:r>
        <w:rPr>
          <w:rFonts w:ascii="Arial" w:hAnsi="Arial" w:cs="Arial"/>
          <w:sz w:val="24"/>
          <w:szCs w:val="24"/>
        </w:rPr>
        <w:br w:type="page"/>
      </w:r>
    </w:p>
    <w:p w:rsidR="002C4E9B" w:rsidRPr="003A4BB4" w:rsidRDefault="00C076CB">
      <w:pPr>
        <w:rPr>
          <w:rFonts w:ascii="Arial Black" w:hAnsi="Arial Black" w:cs="Arial"/>
          <w:sz w:val="28"/>
          <w:szCs w:val="28"/>
        </w:rPr>
      </w:pPr>
      <w:r w:rsidRPr="003A4BB4">
        <w:rPr>
          <w:rFonts w:ascii="Arial Black" w:hAnsi="Arial Black" w:cs="Arial"/>
          <w:sz w:val="28"/>
          <w:szCs w:val="28"/>
        </w:rPr>
        <w:lastRenderedPageBreak/>
        <w:t>Introduction from the Co-Chairs</w:t>
      </w:r>
    </w:p>
    <w:p w:rsidR="00C076CB" w:rsidRPr="00ED4618" w:rsidRDefault="00C076CB">
      <w:pPr>
        <w:rPr>
          <w:rFonts w:ascii="Arial" w:hAnsi="Arial" w:cs="Arial"/>
          <w:sz w:val="24"/>
          <w:szCs w:val="24"/>
        </w:rPr>
      </w:pPr>
      <w:r w:rsidRPr="00ED4618">
        <w:rPr>
          <w:rFonts w:ascii="Arial" w:hAnsi="Arial" w:cs="Arial"/>
          <w:sz w:val="24"/>
          <w:szCs w:val="24"/>
        </w:rPr>
        <w:t>We are proud to present the 2018 L</w:t>
      </w:r>
      <w:r w:rsidR="000D2603" w:rsidRPr="00ED4618">
        <w:rPr>
          <w:rFonts w:ascii="Arial" w:hAnsi="Arial" w:cs="Arial"/>
          <w:sz w:val="24"/>
          <w:szCs w:val="24"/>
        </w:rPr>
        <w:t xml:space="preserve">earning </w:t>
      </w:r>
      <w:r w:rsidRPr="00ED4618">
        <w:rPr>
          <w:rFonts w:ascii="Arial" w:hAnsi="Arial" w:cs="Arial"/>
          <w:sz w:val="24"/>
          <w:szCs w:val="24"/>
        </w:rPr>
        <w:t>D</w:t>
      </w:r>
      <w:r w:rsidR="000D2603" w:rsidRPr="00ED4618">
        <w:rPr>
          <w:rFonts w:ascii="Arial" w:hAnsi="Arial" w:cs="Arial"/>
          <w:sz w:val="24"/>
          <w:szCs w:val="24"/>
        </w:rPr>
        <w:t xml:space="preserve">ifficulties </w:t>
      </w:r>
      <w:r w:rsidRPr="00ED4618">
        <w:rPr>
          <w:rFonts w:ascii="Arial" w:hAnsi="Arial" w:cs="Arial"/>
          <w:sz w:val="24"/>
          <w:szCs w:val="24"/>
        </w:rPr>
        <w:t>P</w:t>
      </w:r>
      <w:r w:rsidR="000D2603" w:rsidRPr="00ED4618">
        <w:rPr>
          <w:rFonts w:ascii="Arial" w:hAnsi="Arial" w:cs="Arial"/>
          <w:sz w:val="24"/>
          <w:szCs w:val="24"/>
        </w:rPr>
        <w:t xml:space="preserve">artnership </w:t>
      </w:r>
      <w:r w:rsidRPr="00ED4618">
        <w:rPr>
          <w:rFonts w:ascii="Arial" w:hAnsi="Arial" w:cs="Arial"/>
          <w:sz w:val="24"/>
          <w:szCs w:val="24"/>
        </w:rPr>
        <w:t>B</w:t>
      </w:r>
      <w:r w:rsidR="000D2603" w:rsidRPr="00ED4618">
        <w:rPr>
          <w:rFonts w:ascii="Arial" w:hAnsi="Arial" w:cs="Arial"/>
          <w:sz w:val="24"/>
          <w:szCs w:val="24"/>
        </w:rPr>
        <w:t>oard</w:t>
      </w:r>
      <w:r w:rsidRPr="00ED4618">
        <w:rPr>
          <w:rFonts w:ascii="Arial" w:hAnsi="Arial" w:cs="Arial"/>
          <w:sz w:val="24"/>
          <w:szCs w:val="24"/>
        </w:rPr>
        <w:t xml:space="preserve"> Annual Report.  South Gloucestershire Learning Difficulties Partnership Board </w:t>
      </w:r>
      <w:r w:rsidR="000E2841" w:rsidRPr="00ED4618">
        <w:rPr>
          <w:rFonts w:ascii="Arial" w:hAnsi="Arial" w:cs="Arial"/>
          <w:sz w:val="24"/>
          <w:szCs w:val="24"/>
        </w:rPr>
        <w:t xml:space="preserve">(LDPB) </w:t>
      </w:r>
      <w:r w:rsidRPr="00ED4618">
        <w:rPr>
          <w:rFonts w:ascii="Arial" w:hAnsi="Arial" w:cs="Arial"/>
          <w:sz w:val="24"/>
          <w:szCs w:val="24"/>
        </w:rPr>
        <w:t>has worked hard to make sure that people with learning difficulties</w:t>
      </w:r>
      <w:r w:rsidR="00A15139" w:rsidRPr="00ED4618">
        <w:rPr>
          <w:rFonts w:ascii="Arial" w:hAnsi="Arial" w:cs="Arial"/>
          <w:sz w:val="24"/>
          <w:szCs w:val="24"/>
        </w:rPr>
        <w:t xml:space="preserve"> (LD)</w:t>
      </w:r>
      <w:r w:rsidRPr="00ED4618">
        <w:rPr>
          <w:rFonts w:ascii="Arial" w:hAnsi="Arial" w:cs="Arial"/>
          <w:sz w:val="24"/>
          <w:szCs w:val="24"/>
        </w:rPr>
        <w:t xml:space="preserve"> have the same life chances as other people in society.</w:t>
      </w:r>
    </w:p>
    <w:p w:rsidR="00C076CB" w:rsidRPr="00ED4618" w:rsidRDefault="00C076CB">
      <w:pPr>
        <w:rPr>
          <w:rFonts w:ascii="Arial" w:hAnsi="Arial" w:cs="Arial"/>
          <w:sz w:val="24"/>
          <w:szCs w:val="24"/>
        </w:rPr>
      </w:pPr>
      <w:r w:rsidRPr="00ED4618">
        <w:rPr>
          <w:rFonts w:ascii="Arial" w:hAnsi="Arial" w:cs="Arial"/>
          <w:sz w:val="24"/>
          <w:szCs w:val="24"/>
        </w:rPr>
        <w:t>This has</w:t>
      </w:r>
      <w:r w:rsidR="00D84A82" w:rsidRPr="00ED4618">
        <w:rPr>
          <w:rFonts w:ascii="Arial" w:hAnsi="Arial" w:cs="Arial"/>
          <w:sz w:val="24"/>
          <w:szCs w:val="24"/>
        </w:rPr>
        <w:t xml:space="preserve"> involved the Board working in </w:t>
      </w:r>
      <w:r w:rsidR="00673691" w:rsidRPr="00ED4618">
        <w:rPr>
          <w:rFonts w:ascii="Arial" w:hAnsi="Arial" w:cs="Arial"/>
          <w:sz w:val="24"/>
          <w:szCs w:val="24"/>
        </w:rPr>
        <w:t>partnership</w:t>
      </w:r>
      <w:r w:rsidRPr="00ED4618">
        <w:rPr>
          <w:rFonts w:ascii="Arial" w:hAnsi="Arial" w:cs="Arial"/>
          <w:sz w:val="24"/>
          <w:szCs w:val="24"/>
        </w:rPr>
        <w:t xml:space="preserve"> with many different groups and organisations to support and develop new opportunities for pe</w:t>
      </w:r>
      <w:r w:rsidR="00673691" w:rsidRPr="00ED4618">
        <w:rPr>
          <w:rFonts w:ascii="Arial" w:hAnsi="Arial" w:cs="Arial"/>
          <w:sz w:val="24"/>
          <w:szCs w:val="24"/>
        </w:rPr>
        <w:t xml:space="preserve">ople with </w:t>
      </w:r>
      <w:r w:rsidR="00F2385F" w:rsidRPr="00ED4618">
        <w:rPr>
          <w:rFonts w:ascii="Arial" w:hAnsi="Arial" w:cs="Arial"/>
          <w:sz w:val="24"/>
          <w:szCs w:val="24"/>
        </w:rPr>
        <w:t>learning difficulties</w:t>
      </w:r>
      <w:r w:rsidR="00673691" w:rsidRPr="00ED4618">
        <w:rPr>
          <w:rFonts w:ascii="Arial" w:hAnsi="Arial" w:cs="Arial"/>
          <w:sz w:val="24"/>
          <w:szCs w:val="24"/>
        </w:rPr>
        <w:t xml:space="preserve"> </w:t>
      </w:r>
      <w:r w:rsidR="00F2385F" w:rsidRPr="00ED4618">
        <w:rPr>
          <w:rFonts w:ascii="Arial" w:hAnsi="Arial" w:cs="Arial"/>
          <w:sz w:val="24"/>
          <w:szCs w:val="24"/>
        </w:rPr>
        <w:t>ensuring</w:t>
      </w:r>
      <w:r w:rsidRPr="00ED4618">
        <w:rPr>
          <w:rFonts w:ascii="Arial" w:hAnsi="Arial" w:cs="Arial"/>
          <w:sz w:val="24"/>
          <w:szCs w:val="24"/>
        </w:rPr>
        <w:t xml:space="preserve"> that people with learning difficulties see a big differ</w:t>
      </w:r>
      <w:r w:rsidR="00673691" w:rsidRPr="00ED4618">
        <w:rPr>
          <w:rFonts w:ascii="Arial" w:hAnsi="Arial" w:cs="Arial"/>
          <w:sz w:val="24"/>
          <w:szCs w:val="24"/>
        </w:rPr>
        <w:t>ence in their lives and can lead</w:t>
      </w:r>
      <w:r w:rsidRPr="00ED4618">
        <w:rPr>
          <w:rFonts w:ascii="Arial" w:hAnsi="Arial" w:cs="Arial"/>
          <w:sz w:val="24"/>
          <w:szCs w:val="24"/>
        </w:rPr>
        <w:t xml:space="preserve"> the best lives for them.</w:t>
      </w:r>
    </w:p>
    <w:p w:rsidR="00911BE3" w:rsidRPr="00ED4618" w:rsidRDefault="00911BE3">
      <w:pPr>
        <w:rPr>
          <w:rFonts w:ascii="Arial" w:hAnsi="Arial" w:cs="Arial"/>
          <w:sz w:val="24"/>
          <w:szCs w:val="24"/>
        </w:rPr>
      </w:pPr>
      <w:r w:rsidRPr="00ED4618">
        <w:rPr>
          <w:rFonts w:ascii="Arial" w:hAnsi="Arial" w:cs="Arial"/>
          <w:sz w:val="24"/>
          <w:szCs w:val="24"/>
        </w:rPr>
        <w:t>This report highlights the work of the LDPB over the past 12 months and identifies some of the work that it will focus on in the year to come.</w:t>
      </w:r>
    </w:p>
    <w:p w:rsidR="00403AA5" w:rsidRPr="00ED4618" w:rsidRDefault="00E67A7E" w:rsidP="00C076CB">
      <w:pPr>
        <w:rPr>
          <w:rFonts w:ascii="Arial" w:hAnsi="Arial" w:cs="Arial"/>
          <w:sz w:val="24"/>
          <w:szCs w:val="24"/>
        </w:rPr>
      </w:pPr>
      <w:r w:rsidRPr="00ED4618">
        <w:rPr>
          <w:rFonts w:ascii="Arial" w:hAnsi="Arial" w:cs="Arial"/>
          <w:sz w:val="24"/>
          <w:szCs w:val="24"/>
        </w:rPr>
        <w:t>A key priority in the last year has been reviewing the membership and effectiveness of th</w:t>
      </w:r>
      <w:r w:rsidR="00D84A82" w:rsidRPr="00ED4618">
        <w:rPr>
          <w:rFonts w:ascii="Arial" w:hAnsi="Arial" w:cs="Arial"/>
          <w:sz w:val="24"/>
          <w:szCs w:val="24"/>
        </w:rPr>
        <w:t xml:space="preserve">e LDPB to make sure that </w:t>
      </w:r>
      <w:r w:rsidR="00673691" w:rsidRPr="00ED4618">
        <w:rPr>
          <w:rFonts w:ascii="Arial" w:hAnsi="Arial" w:cs="Arial"/>
          <w:sz w:val="24"/>
          <w:szCs w:val="24"/>
        </w:rPr>
        <w:t xml:space="preserve">it </w:t>
      </w:r>
      <w:r w:rsidRPr="00ED4618">
        <w:rPr>
          <w:rFonts w:ascii="Arial" w:hAnsi="Arial" w:cs="Arial"/>
          <w:sz w:val="24"/>
          <w:szCs w:val="24"/>
        </w:rPr>
        <w:t>make</w:t>
      </w:r>
      <w:r w:rsidR="00D84A82" w:rsidRPr="00ED4618">
        <w:rPr>
          <w:rFonts w:ascii="Arial" w:hAnsi="Arial" w:cs="Arial"/>
          <w:sz w:val="24"/>
          <w:szCs w:val="24"/>
        </w:rPr>
        <w:t>s</w:t>
      </w:r>
      <w:r w:rsidR="00C7245F" w:rsidRPr="00ED4618">
        <w:rPr>
          <w:rFonts w:ascii="Arial" w:hAnsi="Arial" w:cs="Arial"/>
          <w:sz w:val="24"/>
          <w:szCs w:val="24"/>
        </w:rPr>
        <w:t xml:space="preserve"> recommendations for</w:t>
      </w:r>
      <w:r w:rsidRPr="00ED4618">
        <w:rPr>
          <w:rFonts w:ascii="Arial" w:hAnsi="Arial" w:cs="Arial"/>
          <w:sz w:val="24"/>
          <w:szCs w:val="24"/>
        </w:rPr>
        <w:t xml:space="preserve"> positive changes that can </w:t>
      </w:r>
      <w:r w:rsidR="000D2603" w:rsidRPr="00ED4618">
        <w:rPr>
          <w:rFonts w:ascii="Arial" w:hAnsi="Arial" w:cs="Arial"/>
          <w:sz w:val="24"/>
          <w:szCs w:val="24"/>
        </w:rPr>
        <w:t>happen</w:t>
      </w:r>
      <w:r w:rsidRPr="00ED4618">
        <w:rPr>
          <w:rFonts w:ascii="Arial" w:hAnsi="Arial" w:cs="Arial"/>
          <w:sz w:val="24"/>
          <w:szCs w:val="24"/>
        </w:rPr>
        <w:t xml:space="preserve"> to achieve the best outcomes for people with </w:t>
      </w:r>
      <w:r w:rsidR="00A15139" w:rsidRPr="00ED4618">
        <w:rPr>
          <w:rFonts w:ascii="Arial" w:hAnsi="Arial" w:cs="Arial"/>
          <w:sz w:val="24"/>
          <w:szCs w:val="24"/>
        </w:rPr>
        <w:t>LD</w:t>
      </w:r>
      <w:r w:rsidRPr="00ED4618">
        <w:rPr>
          <w:rFonts w:ascii="Arial" w:hAnsi="Arial" w:cs="Arial"/>
          <w:sz w:val="24"/>
          <w:szCs w:val="24"/>
        </w:rPr>
        <w:t xml:space="preserve">.  There is more information about the review </w:t>
      </w:r>
      <w:r w:rsidR="00A002B8">
        <w:rPr>
          <w:rFonts w:ascii="Arial" w:hAnsi="Arial" w:cs="Arial"/>
          <w:sz w:val="24"/>
          <w:szCs w:val="24"/>
        </w:rPr>
        <w:t>on page 8</w:t>
      </w:r>
      <w:r w:rsidR="00403AA5" w:rsidRPr="00ED4618">
        <w:rPr>
          <w:rFonts w:ascii="Arial" w:hAnsi="Arial" w:cs="Arial"/>
          <w:sz w:val="24"/>
          <w:szCs w:val="24"/>
        </w:rPr>
        <w:t>.</w:t>
      </w:r>
    </w:p>
    <w:p w:rsidR="00405414" w:rsidRPr="00405414" w:rsidRDefault="00405414" w:rsidP="00C076CB">
      <w:pPr>
        <w:rPr>
          <w:rFonts w:ascii="Arial" w:hAnsi="Arial" w:cs="Arial"/>
          <w:sz w:val="20"/>
          <w:szCs w:val="20"/>
        </w:rPr>
      </w:pPr>
    </w:p>
    <w:p w:rsidR="003A4BB4" w:rsidRPr="003A4BB4" w:rsidRDefault="00403AA5" w:rsidP="003A4BB4">
      <w:pPr>
        <w:rPr>
          <w:rFonts w:ascii="Arial" w:hAnsi="Arial" w:cs="Arial"/>
          <w:b/>
          <w:sz w:val="24"/>
          <w:szCs w:val="24"/>
        </w:rPr>
      </w:pPr>
      <w:r w:rsidRPr="003A4BB4">
        <w:rPr>
          <w:rFonts w:ascii="Arial" w:hAnsi="Arial" w:cs="Arial"/>
          <w:b/>
          <w:sz w:val="24"/>
          <w:szCs w:val="24"/>
        </w:rPr>
        <w:t>Cllr Ben Stokes and Leigh Campbell</w:t>
      </w:r>
      <w:r w:rsidR="003A4BB4" w:rsidRPr="003A4BB4">
        <w:rPr>
          <w:rFonts w:ascii="Arial" w:hAnsi="Arial" w:cs="Arial"/>
          <w:b/>
          <w:sz w:val="24"/>
          <w:szCs w:val="24"/>
        </w:rPr>
        <w:t xml:space="preserve">, Co-chairs of the LDPB  </w:t>
      </w:r>
    </w:p>
    <w:p w:rsidR="00403AA5" w:rsidRDefault="003A4BB4" w:rsidP="00C076CB">
      <w:pPr>
        <w:rPr>
          <w:rFonts w:ascii="Arial" w:hAnsi="Arial" w:cs="Arial"/>
          <w:sz w:val="24"/>
          <w:szCs w:val="24"/>
        </w:rPr>
      </w:pPr>
      <w:r>
        <w:rPr>
          <w:noProof/>
          <w:lang w:eastAsia="en-GB"/>
        </w:rPr>
        <w:drawing>
          <wp:anchor distT="0" distB="0" distL="0" distR="0" simplePos="0" relativeHeight="251659264" behindDoc="1" locked="0" layoutInCell="1" allowOverlap="1" wp14:anchorId="6048586F" wp14:editId="5275834C">
            <wp:simplePos x="0" y="0"/>
            <wp:positionH relativeFrom="page">
              <wp:posOffset>821267</wp:posOffset>
            </wp:positionH>
            <wp:positionV relativeFrom="paragraph">
              <wp:posOffset>1400175</wp:posOffset>
            </wp:positionV>
            <wp:extent cx="1332000" cy="1296000"/>
            <wp:effectExtent l="0" t="0" r="1905" b="0"/>
            <wp:wrapTopAndBottom/>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8" cstate="print"/>
                    <a:stretch>
                      <a:fillRect/>
                    </a:stretch>
                  </pic:blipFill>
                  <pic:spPr>
                    <a:xfrm>
                      <a:off x="0" y="0"/>
                      <a:ext cx="1332000" cy="129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4C6AC071" wp14:editId="36657C27">
            <wp:extent cx="1238400" cy="1238400"/>
            <wp:effectExtent l="0" t="0" r="0" b="0"/>
            <wp:docPr id="16" name="Picture 7" descr="http://intranet/images/councillors/b_sto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mages/councillors/b_stok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400" cy="1238400"/>
                    </a:xfrm>
                    <a:prstGeom prst="rect">
                      <a:avLst/>
                    </a:prstGeom>
                    <a:noFill/>
                    <a:ln>
                      <a:noFill/>
                    </a:ln>
                  </pic:spPr>
                </pic:pic>
              </a:graphicData>
            </a:graphic>
          </wp:inline>
        </w:drawing>
      </w:r>
    </w:p>
    <w:p w:rsidR="00A002B8" w:rsidRPr="00ED4618" w:rsidRDefault="00A002B8" w:rsidP="00C076CB">
      <w:pPr>
        <w:rPr>
          <w:rFonts w:ascii="Arial" w:hAnsi="Arial" w:cs="Arial"/>
          <w:sz w:val="24"/>
          <w:szCs w:val="24"/>
        </w:rPr>
      </w:pPr>
    </w:p>
    <w:p w:rsidR="00193589" w:rsidRPr="00ED4618" w:rsidRDefault="00193589">
      <w:pPr>
        <w:rPr>
          <w:rFonts w:ascii="Arial" w:hAnsi="Arial" w:cs="Arial"/>
          <w:sz w:val="24"/>
          <w:szCs w:val="24"/>
        </w:rPr>
      </w:pPr>
      <w:r w:rsidRPr="00ED4618">
        <w:rPr>
          <w:rFonts w:ascii="Arial" w:hAnsi="Arial" w:cs="Arial"/>
          <w:sz w:val="24"/>
          <w:szCs w:val="24"/>
        </w:rPr>
        <w:br w:type="page"/>
      </w:r>
    </w:p>
    <w:p w:rsidR="00193589" w:rsidRPr="003A4BB4" w:rsidRDefault="00193589" w:rsidP="00193589">
      <w:pPr>
        <w:pStyle w:val="ListParagraph"/>
        <w:spacing w:before="100" w:beforeAutospacing="1"/>
        <w:ind w:left="0"/>
        <w:rPr>
          <w:rFonts w:ascii="Arial" w:hAnsi="Arial" w:cs="Arial"/>
          <w:b/>
          <w:sz w:val="28"/>
          <w:szCs w:val="28"/>
        </w:rPr>
      </w:pPr>
      <w:r w:rsidRPr="003A4BB4">
        <w:rPr>
          <w:rFonts w:ascii="Arial" w:hAnsi="Arial" w:cs="Arial"/>
          <w:b/>
          <w:sz w:val="28"/>
          <w:szCs w:val="28"/>
        </w:rPr>
        <w:lastRenderedPageBreak/>
        <w:t>What is Valuing People Now?</w:t>
      </w:r>
    </w:p>
    <w:p w:rsidR="00193589" w:rsidRPr="00ED4618" w:rsidRDefault="00193589" w:rsidP="00193589">
      <w:pPr>
        <w:pStyle w:val="ListParagraph"/>
        <w:spacing w:before="100" w:beforeAutospacing="1"/>
        <w:ind w:left="0"/>
        <w:rPr>
          <w:rFonts w:ascii="Arial" w:hAnsi="Arial" w:cs="Arial"/>
          <w:b/>
          <w:sz w:val="24"/>
          <w:szCs w:val="24"/>
        </w:rPr>
      </w:pPr>
    </w:p>
    <w:p w:rsidR="00193589" w:rsidRPr="00ED4618" w:rsidRDefault="00193589" w:rsidP="00193589">
      <w:pPr>
        <w:pStyle w:val="ListParagraph"/>
        <w:spacing w:before="100" w:beforeAutospacing="1"/>
        <w:ind w:left="0"/>
        <w:rPr>
          <w:rFonts w:ascii="Arial" w:hAnsi="Arial" w:cs="Arial"/>
          <w:sz w:val="24"/>
          <w:szCs w:val="24"/>
        </w:rPr>
      </w:pPr>
      <w:r w:rsidRPr="00ED4618">
        <w:rPr>
          <w:rFonts w:ascii="Arial" w:hAnsi="Arial" w:cs="Arial"/>
          <w:sz w:val="24"/>
          <w:szCs w:val="24"/>
        </w:rPr>
        <w:t xml:space="preserve">A </w:t>
      </w:r>
      <w:r w:rsidR="006B34E9" w:rsidRPr="00ED4618">
        <w:rPr>
          <w:rFonts w:ascii="Arial" w:hAnsi="Arial" w:cs="Arial"/>
          <w:sz w:val="24"/>
          <w:szCs w:val="24"/>
        </w:rPr>
        <w:t xml:space="preserve">2009 </w:t>
      </w:r>
      <w:r w:rsidRPr="00ED4618">
        <w:rPr>
          <w:rFonts w:ascii="Arial" w:hAnsi="Arial" w:cs="Arial"/>
          <w:sz w:val="24"/>
          <w:szCs w:val="24"/>
        </w:rPr>
        <w:t xml:space="preserve">Government </w:t>
      </w:r>
      <w:r w:rsidR="006B34E9" w:rsidRPr="00ED4618">
        <w:rPr>
          <w:rFonts w:ascii="Arial" w:hAnsi="Arial" w:cs="Arial"/>
          <w:sz w:val="24"/>
          <w:szCs w:val="24"/>
        </w:rPr>
        <w:t>Plan called Valuing People Now concluded</w:t>
      </w:r>
      <w:r w:rsidRPr="00ED4618">
        <w:rPr>
          <w:rFonts w:ascii="Arial" w:hAnsi="Arial" w:cs="Arial"/>
          <w:sz w:val="24"/>
          <w:szCs w:val="24"/>
        </w:rPr>
        <w:t xml:space="preserve"> that we all need to work together to make sure people with learning difficulties get the same opportunities as everyone and are treated fairly.</w:t>
      </w:r>
    </w:p>
    <w:p w:rsidR="00193589" w:rsidRPr="00ED4618" w:rsidRDefault="00193589" w:rsidP="00193589">
      <w:pPr>
        <w:pStyle w:val="ListParagraph"/>
        <w:spacing w:before="100" w:beforeAutospacing="1"/>
        <w:ind w:left="0"/>
        <w:rPr>
          <w:rFonts w:ascii="Arial" w:hAnsi="Arial" w:cs="Arial"/>
          <w:sz w:val="24"/>
          <w:szCs w:val="24"/>
        </w:rPr>
      </w:pPr>
    </w:p>
    <w:p w:rsidR="00193589" w:rsidRPr="00ED4618" w:rsidRDefault="00193589" w:rsidP="00193589">
      <w:pPr>
        <w:pStyle w:val="ListParagraph"/>
        <w:spacing w:before="100" w:beforeAutospacing="1"/>
        <w:ind w:left="0"/>
        <w:rPr>
          <w:rFonts w:ascii="Arial" w:hAnsi="Arial" w:cs="Arial"/>
          <w:sz w:val="24"/>
          <w:szCs w:val="24"/>
        </w:rPr>
      </w:pPr>
      <w:r w:rsidRPr="00ED4618">
        <w:rPr>
          <w:rFonts w:ascii="Arial" w:hAnsi="Arial" w:cs="Arial"/>
          <w:sz w:val="24"/>
          <w:szCs w:val="24"/>
        </w:rPr>
        <w:t>Valuing People Now tells us about the most important things that need to happen to make things that need to happen to make things better for people with learning difficulties.</w:t>
      </w:r>
    </w:p>
    <w:p w:rsidR="00193589" w:rsidRPr="00ED4618" w:rsidRDefault="00193589" w:rsidP="00193589">
      <w:pPr>
        <w:pStyle w:val="ListParagraph"/>
        <w:spacing w:before="100" w:beforeAutospacing="1"/>
        <w:ind w:left="0"/>
        <w:rPr>
          <w:rFonts w:ascii="Arial" w:hAnsi="Arial" w:cs="Arial"/>
          <w:sz w:val="24"/>
          <w:szCs w:val="24"/>
        </w:rPr>
      </w:pPr>
    </w:p>
    <w:p w:rsidR="00C076CB" w:rsidRPr="00ED4618" w:rsidRDefault="001C11D9" w:rsidP="00193589">
      <w:pPr>
        <w:pStyle w:val="ListParagraph"/>
        <w:spacing w:before="100" w:beforeAutospacing="1"/>
        <w:ind w:left="0"/>
        <w:rPr>
          <w:rFonts w:ascii="Arial" w:hAnsi="Arial" w:cs="Arial"/>
          <w:sz w:val="24"/>
          <w:szCs w:val="24"/>
        </w:rPr>
      </w:pPr>
      <w:r w:rsidRPr="00ED4618">
        <w:rPr>
          <w:rFonts w:ascii="Arial" w:hAnsi="Arial" w:cs="Arial"/>
          <w:sz w:val="24"/>
          <w:szCs w:val="24"/>
        </w:rPr>
        <w:t>These are:</w:t>
      </w:r>
    </w:p>
    <w:p w:rsidR="001C11D9" w:rsidRPr="00ED4618" w:rsidRDefault="001C11D9" w:rsidP="00193589">
      <w:pPr>
        <w:pStyle w:val="ListParagraph"/>
        <w:spacing w:before="100" w:beforeAutospacing="1"/>
        <w:ind w:left="0"/>
        <w:rPr>
          <w:rFonts w:ascii="Arial" w:hAnsi="Arial" w:cs="Arial"/>
          <w:sz w:val="24"/>
          <w:szCs w:val="24"/>
        </w:rPr>
      </w:pPr>
    </w:p>
    <w:p w:rsidR="00193589" w:rsidRPr="00ED4618" w:rsidRDefault="00193589" w:rsidP="00193589">
      <w:pPr>
        <w:pStyle w:val="ListParagraph"/>
        <w:numPr>
          <w:ilvl w:val="0"/>
          <w:numId w:val="3"/>
        </w:numPr>
        <w:spacing w:before="100" w:beforeAutospacing="1"/>
        <w:rPr>
          <w:rFonts w:ascii="Arial" w:hAnsi="Arial" w:cs="Arial"/>
          <w:sz w:val="24"/>
          <w:szCs w:val="24"/>
        </w:rPr>
      </w:pPr>
      <w:r w:rsidRPr="00ED4618">
        <w:rPr>
          <w:rFonts w:ascii="Arial" w:hAnsi="Arial" w:cs="Arial"/>
          <w:sz w:val="24"/>
          <w:szCs w:val="24"/>
        </w:rPr>
        <w:t xml:space="preserve">Having strong leadership and a good </w:t>
      </w:r>
      <w:r w:rsidR="000E2841" w:rsidRPr="00ED4618">
        <w:rPr>
          <w:rFonts w:ascii="Arial" w:hAnsi="Arial" w:cs="Arial"/>
          <w:sz w:val="24"/>
          <w:szCs w:val="24"/>
        </w:rPr>
        <w:t>LDPB</w:t>
      </w:r>
      <w:r w:rsidRPr="00ED4618">
        <w:rPr>
          <w:rFonts w:ascii="Arial" w:hAnsi="Arial" w:cs="Arial"/>
          <w:sz w:val="24"/>
          <w:szCs w:val="24"/>
        </w:rPr>
        <w:t xml:space="preserve"> in every local authority area.</w:t>
      </w:r>
    </w:p>
    <w:p w:rsidR="001C11D9" w:rsidRPr="00ED4618" w:rsidRDefault="001C11D9" w:rsidP="001C11D9">
      <w:pPr>
        <w:pStyle w:val="ListParagraph"/>
        <w:spacing w:before="100" w:beforeAutospacing="1"/>
        <w:rPr>
          <w:rFonts w:ascii="Arial" w:hAnsi="Arial" w:cs="Arial"/>
          <w:sz w:val="24"/>
          <w:szCs w:val="24"/>
        </w:rPr>
      </w:pPr>
    </w:p>
    <w:p w:rsidR="001C11D9" w:rsidRPr="00ED4618" w:rsidRDefault="00193589" w:rsidP="001C11D9">
      <w:pPr>
        <w:pStyle w:val="ListParagraph"/>
        <w:numPr>
          <w:ilvl w:val="0"/>
          <w:numId w:val="3"/>
        </w:numPr>
        <w:spacing w:before="100" w:beforeAutospacing="1"/>
        <w:rPr>
          <w:rFonts w:ascii="Arial" w:hAnsi="Arial" w:cs="Arial"/>
          <w:sz w:val="24"/>
          <w:szCs w:val="24"/>
        </w:rPr>
      </w:pPr>
      <w:r w:rsidRPr="00ED4618">
        <w:rPr>
          <w:rFonts w:ascii="Arial" w:hAnsi="Arial" w:cs="Arial"/>
          <w:sz w:val="24"/>
          <w:szCs w:val="24"/>
        </w:rPr>
        <w:t>Making sure that the Strategic Health Authorities and Primary Care Trusts are working together to make sure health services are better and more accessible.</w:t>
      </w:r>
    </w:p>
    <w:p w:rsidR="001C11D9" w:rsidRPr="00ED4618" w:rsidRDefault="001C11D9" w:rsidP="001C11D9">
      <w:pPr>
        <w:pStyle w:val="ListParagraph"/>
        <w:spacing w:before="100" w:beforeAutospacing="1"/>
        <w:rPr>
          <w:rFonts w:ascii="Arial" w:hAnsi="Arial" w:cs="Arial"/>
          <w:sz w:val="24"/>
          <w:szCs w:val="24"/>
        </w:rPr>
      </w:pPr>
    </w:p>
    <w:p w:rsidR="001C11D9" w:rsidRPr="00ED4618" w:rsidRDefault="00193589" w:rsidP="001C11D9">
      <w:pPr>
        <w:pStyle w:val="ListParagraph"/>
        <w:numPr>
          <w:ilvl w:val="0"/>
          <w:numId w:val="3"/>
        </w:numPr>
        <w:spacing w:before="100" w:beforeAutospacing="1"/>
        <w:rPr>
          <w:rFonts w:ascii="Arial" w:hAnsi="Arial" w:cs="Arial"/>
          <w:sz w:val="24"/>
          <w:szCs w:val="24"/>
        </w:rPr>
      </w:pPr>
      <w:r w:rsidRPr="00ED4618">
        <w:rPr>
          <w:rFonts w:ascii="Arial" w:hAnsi="Arial" w:cs="Arial"/>
          <w:sz w:val="24"/>
          <w:szCs w:val="24"/>
        </w:rPr>
        <w:t>Giving more housing choices for people with learning difficulties and their families</w:t>
      </w:r>
      <w:r w:rsidR="001C11D9" w:rsidRPr="00ED4618">
        <w:rPr>
          <w:rFonts w:ascii="Arial" w:hAnsi="Arial" w:cs="Arial"/>
          <w:sz w:val="24"/>
          <w:szCs w:val="24"/>
        </w:rPr>
        <w:t>.</w:t>
      </w:r>
    </w:p>
    <w:p w:rsidR="001C11D9" w:rsidRPr="00ED4618" w:rsidRDefault="001C11D9" w:rsidP="001C11D9">
      <w:pPr>
        <w:pStyle w:val="ListParagraph"/>
        <w:spacing w:before="100" w:beforeAutospacing="1"/>
        <w:rPr>
          <w:rFonts w:ascii="Arial" w:hAnsi="Arial" w:cs="Arial"/>
          <w:sz w:val="24"/>
          <w:szCs w:val="24"/>
        </w:rPr>
      </w:pPr>
    </w:p>
    <w:p w:rsidR="001C11D9" w:rsidRPr="00ED4618" w:rsidRDefault="001C11D9" w:rsidP="00193589">
      <w:pPr>
        <w:pStyle w:val="ListParagraph"/>
        <w:numPr>
          <w:ilvl w:val="0"/>
          <w:numId w:val="3"/>
        </w:numPr>
        <w:spacing w:before="100" w:beforeAutospacing="1"/>
        <w:rPr>
          <w:rFonts w:ascii="Arial" w:hAnsi="Arial" w:cs="Arial"/>
          <w:sz w:val="24"/>
          <w:szCs w:val="24"/>
        </w:rPr>
      </w:pPr>
      <w:r w:rsidRPr="00ED4618">
        <w:rPr>
          <w:rFonts w:ascii="Arial" w:hAnsi="Arial" w:cs="Arial"/>
          <w:sz w:val="24"/>
          <w:szCs w:val="24"/>
        </w:rPr>
        <w:t>Helping people with learning difficulties to have control of their lives and get person centred plans for care and support.</w:t>
      </w:r>
    </w:p>
    <w:p w:rsidR="001C11D9" w:rsidRPr="00ED4618" w:rsidRDefault="001C11D9" w:rsidP="001C11D9">
      <w:pPr>
        <w:pStyle w:val="ListParagraph"/>
        <w:spacing w:before="100" w:beforeAutospacing="1"/>
        <w:rPr>
          <w:rFonts w:ascii="Arial" w:hAnsi="Arial" w:cs="Arial"/>
          <w:sz w:val="24"/>
          <w:szCs w:val="24"/>
        </w:rPr>
      </w:pPr>
    </w:p>
    <w:p w:rsidR="001C11D9" w:rsidRPr="00ED4618" w:rsidRDefault="001C11D9" w:rsidP="00193589">
      <w:pPr>
        <w:pStyle w:val="ListParagraph"/>
        <w:numPr>
          <w:ilvl w:val="0"/>
          <w:numId w:val="3"/>
        </w:numPr>
        <w:spacing w:before="100" w:beforeAutospacing="1"/>
        <w:rPr>
          <w:rFonts w:ascii="Arial" w:hAnsi="Arial" w:cs="Arial"/>
          <w:sz w:val="24"/>
          <w:szCs w:val="24"/>
        </w:rPr>
      </w:pPr>
      <w:r w:rsidRPr="00ED4618">
        <w:rPr>
          <w:rFonts w:ascii="Arial" w:hAnsi="Arial" w:cs="Arial"/>
          <w:sz w:val="24"/>
          <w:szCs w:val="24"/>
        </w:rPr>
        <w:t>Having more paid jobs of 16 hours a week or more for people with learning difficulties.</w:t>
      </w:r>
    </w:p>
    <w:p w:rsidR="001C11D9" w:rsidRPr="00ED4618" w:rsidRDefault="001C11D9" w:rsidP="001C11D9">
      <w:pPr>
        <w:pStyle w:val="ListParagraph"/>
        <w:spacing w:before="100" w:beforeAutospacing="1"/>
        <w:rPr>
          <w:rFonts w:ascii="Arial" w:hAnsi="Arial" w:cs="Arial"/>
          <w:sz w:val="24"/>
          <w:szCs w:val="24"/>
        </w:rPr>
      </w:pPr>
    </w:p>
    <w:p w:rsidR="001C11D9" w:rsidRPr="00ED4618" w:rsidRDefault="001C11D9" w:rsidP="00193589">
      <w:pPr>
        <w:pStyle w:val="ListParagraph"/>
        <w:numPr>
          <w:ilvl w:val="0"/>
          <w:numId w:val="3"/>
        </w:numPr>
        <w:spacing w:before="100" w:beforeAutospacing="1"/>
        <w:rPr>
          <w:rFonts w:ascii="Arial" w:hAnsi="Arial" w:cs="Arial"/>
          <w:sz w:val="24"/>
          <w:szCs w:val="24"/>
        </w:rPr>
      </w:pPr>
      <w:r w:rsidRPr="00ED4618">
        <w:rPr>
          <w:rFonts w:ascii="Arial" w:hAnsi="Arial" w:cs="Arial"/>
          <w:sz w:val="24"/>
          <w:szCs w:val="24"/>
        </w:rPr>
        <w:t>Improving the way children and adults services work together so that people are supported to plan for the future employment and a full life.</w:t>
      </w:r>
    </w:p>
    <w:p w:rsidR="00521D10" w:rsidRPr="00ED4618" w:rsidRDefault="00521D10" w:rsidP="00521D10">
      <w:pPr>
        <w:pStyle w:val="ListParagraph"/>
        <w:rPr>
          <w:rFonts w:ascii="Arial" w:hAnsi="Arial" w:cs="Arial"/>
          <w:sz w:val="24"/>
          <w:szCs w:val="24"/>
        </w:rPr>
      </w:pPr>
    </w:p>
    <w:p w:rsidR="001C11D9" w:rsidRPr="00ED4618" w:rsidRDefault="001C11D9">
      <w:pPr>
        <w:rPr>
          <w:rFonts w:ascii="Arial" w:hAnsi="Arial" w:cs="Arial"/>
          <w:sz w:val="24"/>
          <w:szCs w:val="24"/>
        </w:rPr>
      </w:pPr>
    </w:p>
    <w:p w:rsidR="00405414" w:rsidRDefault="00405414">
      <w:pPr>
        <w:rPr>
          <w:rFonts w:ascii="Arial" w:hAnsi="Arial" w:cs="Arial"/>
          <w:b/>
          <w:sz w:val="24"/>
          <w:szCs w:val="24"/>
        </w:rPr>
      </w:pPr>
      <w:r>
        <w:rPr>
          <w:rFonts w:ascii="Arial" w:hAnsi="Arial" w:cs="Arial"/>
          <w:b/>
          <w:sz w:val="24"/>
          <w:szCs w:val="24"/>
        </w:rPr>
        <w:br w:type="page"/>
      </w:r>
    </w:p>
    <w:p w:rsidR="00193589" w:rsidRPr="003A4BB4" w:rsidRDefault="00F8720C" w:rsidP="00193589">
      <w:pPr>
        <w:pStyle w:val="ListParagraph"/>
        <w:spacing w:before="100" w:beforeAutospacing="1"/>
        <w:ind w:left="0"/>
        <w:rPr>
          <w:rFonts w:ascii="Arial" w:hAnsi="Arial" w:cs="Arial"/>
          <w:b/>
          <w:sz w:val="28"/>
          <w:szCs w:val="28"/>
        </w:rPr>
      </w:pPr>
      <w:r w:rsidRPr="003A4BB4">
        <w:rPr>
          <w:rFonts w:ascii="Arial" w:hAnsi="Arial" w:cs="Arial"/>
          <w:b/>
          <w:sz w:val="28"/>
          <w:szCs w:val="28"/>
        </w:rPr>
        <w:lastRenderedPageBreak/>
        <w:t>The Learning Difficulties Partnership Board</w:t>
      </w:r>
    </w:p>
    <w:p w:rsidR="00F8720C" w:rsidRPr="00ED4618" w:rsidRDefault="00F8720C" w:rsidP="00193589">
      <w:pPr>
        <w:pStyle w:val="ListParagraph"/>
        <w:spacing w:before="100" w:beforeAutospacing="1"/>
        <w:ind w:left="0"/>
        <w:rPr>
          <w:rFonts w:ascii="Arial" w:hAnsi="Arial" w:cs="Arial"/>
          <w:sz w:val="20"/>
          <w:szCs w:val="20"/>
        </w:rPr>
      </w:pPr>
    </w:p>
    <w:p w:rsidR="00F8720C" w:rsidRPr="00ED4618" w:rsidRDefault="00F8720C" w:rsidP="00193589">
      <w:pPr>
        <w:pStyle w:val="ListParagraph"/>
        <w:spacing w:before="100" w:beforeAutospacing="1"/>
        <w:ind w:left="0"/>
        <w:rPr>
          <w:rFonts w:ascii="Arial" w:hAnsi="Arial" w:cs="Arial"/>
          <w:sz w:val="24"/>
          <w:szCs w:val="24"/>
        </w:rPr>
      </w:pPr>
      <w:r w:rsidRPr="00ED4618">
        <w:rPr>
          <w:rFonts w:ascii="Arial" w:hAnsi="Arial" w:cs="Arial"/>
          <w:sz w:val="24"/>
          <w:szCs w:val="24"/>
        </w:rPr>
        <w:t xml:space="preserve">The </w:t>
      </w:r>
      <w:r w:rsidR="000E2841" w:rsidRPr="00ED4618">
        <w:rPr>
          <w:rFonts w:ascii="Arial" w:hAnsi="Arial" w:cs="Arial"/>
          <w:sz w:val="24"/>
          <w:szCs w:val="24"/>
        </w:rPr>
        <w:t>LDPB’s</w:t>
      </w:r>
      <w:r w:rsidRPr="00ED4618">
        <w:rPr>
          <w:rFonts w:ascii="Arial" w:hAnsi="Arial" w:cs="Arial"/>
          <w:sz w:val="24"/>
          <w:szCs w:val="24"/>
        </w:rPr>
        <w:t xml:space="preserve"> main job is to make sure that all the work in </w:t>
      </w:r>
      <w:r w:rsidR="00D84A82" w:rsidRPr="00ED4618">
        <w:rPr>
          <w:rFonts w:ascii="Arial" w:hAnsi="Arial" w:cs="Arial"/>
          <w:sz w:val="24"/>
          <w:szCs w:val="24"/>
        </w:rPr>
        <w:t>“</w:t>
      </w:r>
      <w:r w:rsidRPr="00ED4618">
        <w:rPr>
          <w:rFonts w:ascii="Arial" w:hAnsi="Arial" w:cs="Arial"/>
          <w:sz w:val="24"/>
          <w:szCs w:val="24"/>
        </w:rPr>
        <w:t>Valuing People Now</w:t>
      </w:r>
      <w:r w:rsidR="00D84A82" w:rsidRPr="00ED4618">
        <w:rPr>
          <w:rFonts w:ascii="Arial" w:hAnsi="Arial" w:cs="Arial"/>
          <w:sz w:val="24"/>
          <w:szCs w:val="24"/>
        </w:rPr>
        <w:t>”</w:t>
      </w:r>
      <w:r w:rsidRPr="00ED4618">
        <w:rPr>
          <w:rFonts w:ascii="Arial" w:hAnsi="Arial" w:cs="Arial"/>
          <w:sz w:val="24"/>
          <w:szCs w:val="24"/>
        </w:rPr>
        <w:t xml:space="preserve"> happens. It also aims to represent people with learnin</w:t>
      </w:r>
      <w:r w:rsidR="000E2841" w:rsidRPr="00ED4618">
        <w:rPr>
          <w:rFonts w:ascii="Arial" w:hAnsi="Arial" w:cs="Arial"/>
          <w:sz w:val="24"/>
          <w:szCs w:val="24"/>
        </w:rPr>
        <w:t>g difficulties and their carers</w:t>
      </w:r>
      <w:r w:rsidRPr="00ED4618">
        <w:rPr>
          <w:rFonts w:ascii="Arial" w:hAnsi="Arial" w:cs="Arial"/>
          <w:sz w:val="24"/>
          <w:szCs w:val="24"/>
        </w:rPr>
        <w:t xml:space="preserve"> and help them have their say.</w:t>
      </w:r>
    </w:p>
    <w:p w:rsidR="00F8720C" w:rsidRPr="00ED4618" w:rsidRDefault="00F8720C" w:rsidP="00193589">
      <w:pPr>
        <w:pStyle w:val="ListParagraph"/>
        <w:spacing w:before="100" w:beforeAutospacing="1"/>
        <w:ind w:left="0"/>
        <w:rPr>
          <w:rFonts w:ascii="Arial" w:hAnsi="Arial" w:cs="Arial"/>
          <w:sz w:val="20"/>
          <w:szCs w:val="20"/>
        </w:rPr>
      </w:pPr>
    </w:p>
    <w:p w:rsidR="00F8720C" w:rsidRPr="00ED4618" w:rsidRDefault="00F8720C" w:rsidP="00193589">
      <w:pPr>
        <w:pStyle w:val="ListParagraph"/>
        <w:spacing w:before="100" w:beforeAutospacing="1"/>
        <w:ind w:left="0"/>
        <w:rPr>
          <w:rFonts w:ascii="Arial" w:hAnsi="Arial" w:cs="Arial"/>
          <w:sz w:val="24"/>
          <w:szCs w:val="24"/>
        </w:rPr>
      </w:pPr>
      <w:r w:rsidRPr="00ED4618">
        <w:rPr>
          <w:rFonts w:ascii="Arial" w:hAnsi="Arial" w:cs="Arial"/>
          <w:sz w:val="24"/>
          <w:szCs w:val="24"/>
        </w:rPr>
        <w:t>There are 6 Partnership Board meetings each year.  They are open to the public and</w:t>
      </w:r>
      <w:r w:rsidR="00D84A82" w:rsidRPr="00ED4618">
        <w:rPr>
          <w:rFonts w:ascii="Arial" w:hAnsi="Arial" w:cs="Arial"/>
          <w:sz w:val="24"/>
          <w:szCs w:val="24"/>
        </w:rPr>
        <w:t xml:space="preserve"> people are welcome to come, </w:t>
      </w:r>
      <w:r w:rsidRPr="00ED4618">
        <w:rPr>
          <w:rFonts w:ascii="Arial" w:hAnsi="Arial" w:cs="Arial"/>
          <w:sz w:val="24"/>
          <w:szCs w:val="24"/>
        </w:rPr>
        <w:t>watch</w:t>
      </w:r>
      <w:r w:rsidR="00D84A82" w:rsidRPr="00ED4618">
        <w:rPr>
          <w:rFonts w:ascii="Arial" w:hAnsi="Arial" w:cs="Arial"/>
          <w:sz w:val="24"/>
          <w:szCs w:val="24"/>
        </w:rPr>
        <w:t xml:space="preserve"> and take part</w:t>
      </w:r>
      <w:r w:rsidRPr="00ED4618">
        <w:rPr>
          <w:rFonts w:ascii="Arial" w:hAnsi="Arial" w:cs="Arial"/>
          <w:sz w:val="24"/>
          <w:szCs w:val="24"/>
        </w:rPr>
        <w:t>.  For more information on meeting dates and locations, please go to our website:</w:t>
      </w:r>
    </w:p>
    <w:p w:rsidR="00F8720C" w:rsidRPr="00ED4618" w:rsidRDefault="000F7F4D" w:rsidP="00193589">
      <w:pPr>
        <w:pStyle w:val="ListParagraph"/>
        <w:spacing w:before="100" w:beforeAutospacing="1"/>
        <w:ind w:left="0"/>
        <w:rPr>
          <w:rFonts w:ascii="Arial" w:hAnsi="Arial" w:cs="Arial"/>
          <w:sz w:val="24"/>
          <w:szCs w:val="24"/>
        </w:rPr>
      </w:pPr>
      <w:hyperlink r:id="rId10" w:history="1">
        <w:r w:rsidR="00F8720C" w:rsidRPr="00ED4618">
          <w:rPr>
            <w:rStyle w:val="Hyperlink"/>
            <w:rFonts w:ascii="Arial" w:hAnsi="Arial" w:cs="Arial"/>
            <w:color w:val="auto"/>
            <w:sz w:val="24"/>
            <w:szCs w:val="24"/>
          </w:rPr>
          <w:t>www.southglos.gov.uk/ldpbmeetings</w:t>
        </w:r>
      </w:hyperlink>
    </w:p>
    <w:p w:rsidR="00F8720C" w:rsidRDefault="00F8720C" w:rsidP="00193589">
      <w:pPr>
        <w:pStyle w:val="ListParagraph"/>
        <w:spacing w:before="100" w:beforeAutospacing="1"/>
        <w:ind w:left="0"/>
        <w:rPr>
          <w:rFonts w:ascii="Arial" w:hAnsi="Arial" w:cs="Arial"/>
          <w:sz w:val="24"/>
          <w:szCs w:val="24"/>
        </w:rPr>
      </w:pPr>
    </w:p>
    <w:p w:rsidR="00405414" w:rsidRPr="00ED4618" w:rsidRDefault="00405414" w:rsidP="00193589">
      <w:pPr>
        <w:pStyle w:val="ListParagraph"/>
        <w:spacing w:before="100" w:beforeAutospacing="1"/>
        <w:ind w:left="0"/>
        <w:rPr>
          <w:rFonts w:ascii="Arial" w:hAnsi="Arial" w:cs="Arial"/>
          <w:sz w:val="24"/>
          <w:szCs w:val="24"/>
        </w:rPr>
      </w:pPr>
      <w:r>
        <w:rPr>
          <w:rFonts w:ascii="Arial" w:hAnsi="Arial" w:cs="Arial"/>
          <w:sz w:val="24"/>
          <w:szCs w:val="24"/>
        </w:rPr>
        <w:t>More detail about the meetings</w:t>
      </w:r>
      <w:r w:rsidR="00C10EDC">
        <w:rPr>
          <w:rFonts w:ascii="Arial" w:hAnsi="Arial" w:cs="Arial"/>
          <w:sz w:val="24"/>
          <w:szCs w:val="24"/>
        </w:rPr>
        <w:t xml:space="preserve"> that happened</w:t>
      </w:r>
      <w:r>
        <w:rPr>
          <w:rFonts w:ascii="Arial" w:hAnsi="Arial" w:cs="Arial"/>
          <w:sz w:val="24"/>
          <w:szCs w:val="24"/>
        </w:rPr>
        <w:t xml:space="preserve"> in 2018 can be found on page </w:t>
      </w:r>
      <w:r w:rsidR="007E7088">
        <w:rPr>
          <w:rFonts w:ascii="Arial" w:hAnsi="Arial" w:cs="Arial"/>
          <w:sz w:val="24"/>
          <w:szCs w:val="24"/>
        </w:rPr>
        <w:t>10</w:t>
      </w:r>
      <w:r>
        <w:rPr>
          <w:rFonts w:ascii="Arial" w:hAnsi="Arial" w:cs="Arial"/>
          <w:sz w:val="24"/>
          <w:szCs w:val="24"/>
        </w:rPr>
        <w:t>.</w:t>
      </w:r>
    </w:p>
    <w:p w:rsidR="00521D10" w:rsidRPr="00ED4618" w:rsidRDefault="00521D10">
      <w:pPr>
        <w:rPr>
          <w:rFonts w:ascii="Arial" w:hAnsi="Arial" w:cs="Arial"/>
          <w:b/>
          <w:sz w:val="24"/>
          <w:szCs w:val="24"/>
        </w:rPr>
      </w:pPr>
      <w:r w:rsidRPr="00ED4618">
        <w:rPr>
          <w:rFonts w:ascii="Arial" w:hAnsi="Arial" w:cs="Arial"/>
          <w:b/>
          <w:sz w:val="24"/>
          <w:szCs w:val="24"/>
        </w:rPr>
        <w:br w:type="page"/>
      </w:r>
    </w:p>
    <w:p w:rsidR="00F8720C" w:rsidRPr="003A4BB4" w:rsidRDefault="000E2841" w:rsidP="00193589">
      <w:pPr>
        <w:pStyle w:val="ListParagraph"/>
        <w:spacing w:before="100" w:beforeAutospacing="1"/>
        <w:ind w:left="0"/>
        <w:rPr>
          <w:rFonts w:ascii="Arial" w:hAnsi="Arial" w:cs="Arial"/>
          <w:b/>
          <w:sz w:val="28"/>
          <w:szCs w:val="28"/>
        </w:rPr>
      </w:pPr>
      <w:r w:rsidRPr="003A4BB4">
        <w:rPr>
          <w:rFonts w:ascii="Arial" w:hAnsi="Arial" w:cs="Arial"/>
          <w:b/>
          <w:sz w:val="28"/>
          <w:szCs w:val="28"/>
        </w:rPr>
        <w:lastRenderedPageBreak/>
        <w:t xml:space="preserve">Active </w:t>
      </w:r>
      <w:r w:rsidR="00F8720C" w:rsidRPr="003A4BB4">
        <w:rPr>
          <w:rFonts w:ascii="Arial" w:hAnsi="Arial" w:cs="Arial"/>
          <w:b/>
          <w:sz w:val="28"/>
          <w:szCs w:val="28"/>
        </w:rPr>
        <w:t>Members of the Learning Difficulties Partnership Board</w:t>
      </w:r>
      <w:r w:rsidR="00A15139" w:rsidRPr="003A4BB4">
        <w:rPr>
          <w:rFonts w:ascii="Arial" w:hAnsi="Arial" w:cs="Arial"/>
          <w:b/>
          <w:sz w:val="28"/>
          <w:szCs w:val="28"/>
        </w:rPr>
        <w:t xml:space="preserve"> 2018</w:t>
      </w:r>
    </w:p>
    <w:p w:rsidR="00F8720C" w:rsidRPr="00ED4618" w:rsidRDefault="00F8720C" w:rsidP="00F8720C">
      <w:pPr>
        <w:spacing w:before="100" w:beforeAutospacing="1"/>
        <w:rPr>
          <w:rFonts w:ascii="Arial" w:hAnsi="Arial" w:cs="Arial"/>
          <w:b/>
          <w:sz w:val="24"/>
          <w:szCs w:val="24"/>
        </w:rPr>
      </w:pPr>
      <w:r w:rsidRPr="00ED4618">
        <w:rPr>
          <w:rFonts w:ascii="Arial" w:hAnsi="Arial" w:cs="Arial"/>
          <w:b/>
          <w:sz w:val="24"/>
          <w:szCs w:val="24"/>
        </w:rPr>
        <w:t>Co-chairpersons:</w:t>
      </w:r>
    </w:p>
    <w:p w:rsidR="00F8720C" w:rsidRPr="00ED4618" w:rsidRDefault="00F8720C" w:rsidP="00F8720C">
      <w:pPr>
        <w:pStyle w:val="ListParagraph"/>
        <w:numPr>
          <w:ilvl w:val="0"/>
          <w:numId w:val="5"/>
        </w:numPr>
        <w:spacing w:before="100" w:beforeAutospacing="1"/>
        <w:rPr>
          <w:rFonts w:ascii="Arial" w:hAnsi="Arial" w:cs="Arial"/>
          <w:sz w:val="24"/>
          <w:szCs w:val="24"/>
        </w:rPr>
      </w:pPr>
      <w:r w:rsidRPr="00ED4618">
        <w:rPr>
          <w:rFonts w:ascii="Arial" w:hAnsi="Arial" w:cs="Arial"/>
          <w:sz w:val="24"/>
          <w:szCs w:val="24"/>
        </w:rPr>
        <w:t>Councillor Ben Stokes</w:t>
      </w:r>
    </w:p>
    <w:p w:rsidR="00F8720C" w:rsidRPr="00ED4618" w:rsidRDefault="00F8720C" w:rsidP="00F8720C">
      <w:pPr>
        <w:pStyle w:val="ListParagraph"/>
        <w:spacing w:before="100" w:beforeAutospacing="1"/>
        <w:ind w:left="0" w:firstLine="720"/>
        <w:rPr>
          <w:rFonts w:ascii="Arial" w:hAnsi="Arial" w:cs="Arial"/>
          <w:b/>
          <w:sz w:val="24"/>
          <w:szCs w:val="24"/>
        </w:rPr>
      </w:pPr>
      <w:r w:rsidRPr="00ED4618">
        <w:rPr>
          <w:rFonts w:ascii="Arial" w:hAnsi="Arial" w:cs="Arial"/>
          <w:b/>
          <w:sz w:val="24"/>
          <w:szCs w:val="24"/>
        </w:rPr>
        <w:t>Executive Member for Adult Care</w:t>
      </w:r>
    </w:p>
    <w:p w:rsidR="00F8720C" w:rsidRPr="00ED4618" w:rsidRDefault="00F8720C" w:rsidP="00F8720C">
      <w:pPr>
        <w:pStyle w:val="ListParagraph"/>
        <w:spacing w:before="100" w:beforeAutospacing="1"/>
        <w:ind w:left="0" w:firstLine="720"/>
        <w:rPr>
          <w:rFonts w:ascii="Arial" w:hAnsi="Arial" w:cs="Arial"/>
          <w:b/>
          <w:sz w:val="24"/>
          <w:szCs w:val="24"/>
        </w:rPr>
      </w:pPr>
    </w:p>
    <w:p w:rsidR="00F8720C" w:rsidRPr="00ED4618" w:rsidRDefault="00F8720C" w:rsidP="00F8720C">
      <w:pPr>
        <w:pStyle w:val="ListParagraph"/>
        <w:numPr>
          <w:ilvl w:val="0"/>
          <w:numId w:val="5"/>
        </w:numPr>
        <w:spacing w:before="100" w:beforeAutospacing="1"/>
        <w:rPr>
          <w:rFonts w:ascii="Arial" w:hAnsi="Arial" w:cs="Arial"/>
          <w:sz w:val="24"/>
          <w:szCs w:val="24"/>
        </w:rPr>
      </w:pPr>
      <w:r w:rsidRPr="00ED4618">
        <w:rPr>
          <w:rFonts w:ascii="Arial" w:hAnsi="Arial" w:cs="Arial"/>
          <w:sz w:val="24"/>
          <w:szCs w:val="24"/>
        </w:rPr>
        <w:t>Leigh Campbell</w:t>
      </w:r>
    </w:p>
    <w:p w:rsidR="00F8720C" w:rsidRPr="00ED4618" w:rsidRDefault="00F8720C" w:rsidP="00F8720C">
      <w:pPr>
        <w:pStyle w:val="ListParagraph"/>
        <w:spacing w:before="100" w:beforeAutospacing="1"/>
        <w:ind w:left="0" w:firstLine="720"/>
        <w:rPr>
          <w:rFonts w:ascii="Arial" w:hAnsi="Arial" w:cs="Arial"/>
          <w:b/>
          <w:sz w:val="24"/>
          <w:szCs w:val="24"/>
        </w:rPr>
      </w:pPr>
      <w:r w:rsidRPr="00ED4618">
        <w:rPr>
          <w:rFonts w:ascii="Arial" w:hAnsi="Arial" w:cs="Arial"/>
          <w:b/>
          <w:sz w:val="24"/>
          <w:szCs w:val="24"/>
        </w:rPr>
        <w:t>Co-chair of the Learning Difficulties Partnership Board</w:t>
      </w:r>
    </w:p>
    <w:p w:rsidR="00F8720C" w:rsidRPr="00ED4618" w:rsidRDefault="00F8720C" w:rsidP="00F8720C">
      <w:pPr>
        <w:pStyle w:val="ListParagraph"/>
        <w:spacing w:before="100" w:beforeAutospacing="1"/>
        <w:ind w:left="0" w:firstLine="720"/>
        <w:rPr>
          <w:rFonts w:ascii="Arial" w:hAnsi="Arial" w:cs="Arial"/>
          <w:b/>
          <w:sz w:val="24"/>
          <w:szCs w:val="24"/>
        </w:rPr>
      </w:pPr>
    </w:p>
    <w:p w:rsidR="00F8720C" w:rsidRPr="00ED4618" w:rsidRDefault="00F8720C" w:rsidP="00F8720C">
      <w:pPr>
        <w:pStyle w:val="ListParagraph"/>
        <w:spacing w:before="100" w:beforeAutospacing="1"/>
        <w:ind w:left="0"/>
        <w:rPr>
          <w:rFonts w:ascii="Arial" w:hAnsi="Arial" w:cs="Arial"/>
          <w:b/>
          <w:sz w:val="24"/>
          <w:szCs w:val="24"/>
        </w:rPr>
      </w:pPr>
      <w:r w:rsidRPr="00ED4618">
        <w:rPr>
          <w:rFonts w:ascii="Arial" w:hAnsi="Arial" w:cs="Arial"/>
          <w:b/>
          <w:sz w:val="24"/>
          <w:szCs w:val="24"/>
        </w:rPr>
        <w:t>Service User Representatives:</w:t>
      </w:r>
    </w:p>
    <w:p w:rsidR="00F8720C" w:rsidRPr="00ED4618" w:rsidRDefault="00F8720C" w:rsidP="00F8720C">
      <w:pPr>
        <w:pStyle w:val="ListParagraph"/>
        <w:spacing w:before="100" w:beforeAutospacing="1"/>
        <w:ind w:left="0"/>
        <w:rPr>
          <w:rFonts w:ascii="Arial" w:hAnsi="Arial" w:cs="Arial"/>
          <w:b/>
          <w:sz w:val="24"/>
          <w:szCs w:val="24"/>
        </w:rPr>
      </w:pPr>
    </w:p>
    <w:p w:rsidR="00F8720C" w:rsidRPr="00ED4618" w:rsidRDefault="00F8720C" w:rsidP="00F8720C">
      <w:pPr>
        <w:pStyle w:val="ListParagraph"/>
        <w:numPr>
          <w:ilvl w:val="0"/>
          <w:numId w:val="5"/>
        </w:numPr>
        <w:spacing w:before="100" w:beforeAutospacing="1"/>
        <w:rPr>
          <w:rFonts w:ascii="Arial" w:hAnsi="Arial" w:cs="Arial"/>
          <w:sz w:val="24"/>
          <w:szCs w:val="24"/>
        </w:rPr>
      </w:pPr>
      <w:r w:rsidRPr="00ED4618">
        <w:rPr>
          <w:rFonts w:ascii="Arial" w:hAnsi="Arial" w:cs="Arial"/>
          <w:sz w:val="24"/>
          <w:szCs w:val="24"/>
        </w:rPr>
        <w:t>Rachael Hillier</w:t>
      </w:r>
    </w:p>
    <w:p w:rsidR="00F8720C" w:rsidRPr="00ED4618" w:rsidRDefault="00F8720C" w:rsidP="00F8720C">
      <w:pPr>
        <w:pStyle w:val="ListParagraph"/>
        <w:numPr>
          <w:ilvl w:val="0"/>
          <w:numId w:val="5"/>
        </w:numPr>
        <w:spacing w:before="100" w:beforeAutospacing="1"/>
        <w:rPr>
          <w:rFonts w:ascii="Arial" w:hAnsi="Arial" w:cs="Arial"/>
          <w:sz w:val="24"/>
          <w:szCs w:val="24"/>
        </w:rPr>
      </w:pPr>
      <w:r w:rsidRPr="00ED4618">
        <w:rPr>
          <w:rFonts w:ascii="Arial" w:hAnsi="Arial" w:cs="Arial"/>
          <w:sz w:val="24"/>
          <w:szCs w:val="24"/>
        </w:rPr>
        <w:t>Helen Beer</w:t>
      </w:r>
    </w:p>
    <w:p w:rsidR="00F8720C" w:rsidRPr="00ED4618" w:rsidRDefault="00F8720C" w:rsidP="00F8720C">
      <w:pPr>
        <w:pStyle w:val="ListParagraph"/>
        <w:numPr>
          <w:ilvl w:val="0"/>
          <w:numId w:val="5"/>
        </w:numPr>
        <w:spacing w:before="100" w:beforeAutospacing="1"/>
        <w:rPr>
          <w:rFonts w:ascii="Arial" w:hAnsi="Arial" w:cs="Arial"/>
          <w:sz w:val="24"/>
          <w:szCs w:val="24"/>
        </w:rPr>
      </w:pPr>
      <w:r w:rsidRPr="00ED4618">
        <w:rPr>
          <w:rFonts w:ascii="Arial" w:hAnsi="Arial" w:cs="Arial"/>
          <w:sz w:val="24"/>
          <w:szCs w:val="24"/>
        </w:rPr>
        <w:t>Ron Hares</w:t>
      </w:r>
    </w:p>
    <w:p w:rsidR="00F8720C" w:rsidRPr="00ED4618" w:rsidRDefault="00F8720C" w:rsidP="00F8720C">
      <w:pPr>
        <w:pStyle w:val="ListParagraph"/>
        <w:numPr>
          <w:ilvl w:val="0"/>
          <w:numId w:val="5"/>
        </w:numPr>
        <w:spacing w:before="100" w:beforeAutospacing="1"/>
        <w:rPr>
          <w:rFonts w:ascii="Arial" w:hAnsi="Arial" w:cs="Arial"/>
          <w:sz w:val="24"/>
          <w:szCs w:val="24"/>
        </w:rPr>
      </w:pPr>
      <w:r w:rsidRPr="00ED4618">
        <w:rPr>
          <w:rFonts w:ascii="Arial" w:hAnsi="Arial" w:cs="Arial"/>
          <w:sz w:val="24"/>
          <w:szCs w:val="24"/>
        </w:rPr>
        <w:t>Andrew Wilson</w:t>
      </w:r>
    </w:p>
    <w:p w:rsidR="00F8720C" w:rsidRPr="00ED4618" w:rsidRDefault="00F8720C" w:rsidP="00F8720C">
      <w:pPr>
        <w:pStyle w:val="ListParagraph"/>
        <w:numPr>
          <w:ilvl w:val="0"/>
          <w:numId w:val="5"/>
        </w:numPr>
        <w:spacing w:before="100" w:beforeAutospacing="1"/>
        <w:rPr>
          <w:rFonts w:ascii="Arial" w:hAnsi="Arial" w:cs="Arial"/>
          <w:sz w:val="24"/>
          <w:szCs w:val="24"/>
        </w:rPr>
      </w:pPr>
      <w:r w:rsidRPr="00ED4618">
        <w:rPr>
          <w:rFonts w:ascii="Arial" w:hAnsi="Arial" w:cs="Arial"/>
          <w:sz w:val="24"/>
          <w:szCs w:val="24"/>
        </w:rPr>
        <w:t>Jemma Ballinger</w:t>
      </w:r>
    </w:p>
    <w:p w:rsidR="00F8720C" w:rsidRPr="00ED4618" w:rsidRDefault="00F8720C" w:rsidP="00F8720C">
      <w:pPr>
        <w:spacing w:before="100" w:beforeAutospacing="1"/>
        <w:rPr>
          <w:rFonts w:ascii="Arial" w:hAnsi="Arial" w:cs="Arial"/>
          <w:b/>
          <w:sz w:val="24"/>
          <w:szCs w:val="24"/>
        </w:rPr>
      </w:pPr>
      <w:r w:rsidRPr="00ED4618">
        <w:rPr>
          <w:rFonts w:ascii="Arial" w:hAnsi="Arial" w:cs="Arial"/>
          <w:b/>
          <w:sz w:val="24"/>
          <w:szCs w:val="24"/>
        </w:rPr>
        <w:t>Supported by:</w:t>
      </w:r>
    </w:p>
    <w:p w:rsidR="00F8720C" w:rsidRPr="00ED4618" w:rsidRDefault="00F8720C" w:rsidP="00F8720C">
      <w:pPr>
        <w:pStyle w:val="ListParagraph"/>
        <w:numPr>
          <w:ilvl w:val="0"/>
          <w:numId w:val="6"/>
        </w:numPr>
        <w:spacing w:after="0"/>
        <w:jc w:val="both"/>
        <w:rPr>
          <w:rFonts w:ascii="Arial" w:hAnsi="Arial" w:cs="Arial"/>
          <w:sz w:val="24"/>
          <w:szCs w:val="24"/>
        </w:rPr>
      </w:pPr>
      <w:r w:rsidRPr="00ED4618">
        <w:rPr>
          <w:rFonts w:ascii="Arial" w:hAnsi="Arial" w:cs="Arial"/>
          <w:sz w:val="24"/>
          <w:szCs w:val="24"/>
        </w:rPr>
        <w:t>Billy Dexter</w:t>
      </w:r>
    </w:p>
    <w:p w:rsidR="00F8720C" w:rsidRPr="00ED4618" w:rsidRDefault="00F8720C" w:rsidP="00F8720C">
      <w:pPr>
        <w:spacing w:after="0"/>
        <w:ind w:firstLine="720"/>
        <w:jc w:val="both"/>
        <w:rPr>
          <w:rFonts w:ascii="Arial" w:hAnsi="Arial" w:cs="Arial"/>
          <w:b/>
          <w:sz w:val="24"/>
          <w:szCs w:val="24"/>
        </w:rPr>
      </w:pPr>
      <w:r w:rsidRPr="00ED4618">
        <w:rPr>
          <w:rFonts w:ascii="Arial" w:hAnsi="Arial" w:cs="Arial"/>
          <w:b/>
          <w:sz w:val="24"/>
          <w:szCs w:val="24"/>
        </w:rPr>
        <w:t>Penderels Trust</w:t>
      </w:r>
    </w:p>
    <w:p w:rsidR="00546D6E" w:rsidRPr="00ED4618" w:rsidRDefault="00546D6E" w:rsidP="00F8720C">
      <w:pPr>
        <w:spacing w:after="0"/>
        <w:ind w:firstLine="720"/>
        <w:jc w:val="both"/>
        <w:rPr>
          <w:rFonts w:ascii="Arial" w:hAnsi="Arial" w:cs="Arial"/>
          <w:b/>
          <w:sz w:val="24"/>
          <w:szCs w:val="24"/>
        </w:rPr>
      </w:pPr>
    </w:p>
    <w:p w:rsidR="00546D6E" w:rsidRPr="00ED4618" w:rsidRDefault="00546D6E" w:rsidP="00546D6E">
      <w:pPr>
        <w:jc w:val="both"/>
        <w:rPr>
          <w:rFonts w:ascii="Arial" w:hAnsi="Arial" w:cs="Arial"/>
          <w:b/>
          <w:sz w:val="24"/>
          <w:szCs w:val="24"/>
        </w:rPr>
      </w:pPr>
      <w:r w:rsidRPr="00ED4618">
        <w:rPr>
          <w:rFonts w:ascii="Arial" w:hAnsi="Arial" w:cs="Arial"/>
          <w:b/>
          <w:sz w:val="24"/>
          <w:szCs w:val="24"/>
        </w:rPr>
        <w:t>Carers:</w:t>
      </w:r>
    </w:p>
    <w:p w:rsidR="00546D6E" w:rsidRPr="00ED4618" w:rsidRDefault="00546D6E" w:rsidP="00546D6E">
      <w:pPr>
        <w:pStyle w:val="ListParagraph"/>
        <w:numPr>
          <w:ilvl w:val="0"/>
          <w:numId w:val="6"/>
        </w:numPr>
        <w:spacing w:after="0"/>
        <w:jc w:val="both"/>
        <w:rPr>
          <w:rFonts w:ascii="Arial" w:hAnsi="Arial" w:cs="Arial"/>
          <w:sz w:val="24"/>
          <w:szCs w:val="24"/>
        </w:rPr>
      </w:pPr>
      <w:r w:rsidRPr="00ED4618">
        <w:rPr>
          <w:rFonts w:ascii="Arial" w:hAnsi="Arial" w:cs="Arial"/>
          <w:sz w:val="24"/>
          <w:szCs w:val="24"/>
        </w:rPr>
        <w:t>Diana Elliot</w:t>
      </w:r>
    </w:p>
    <w:p w:rsidR="00546D6E" w:rsidRPr="00ED4618" w:rsidRDefault="00546D6E" w:rsidP="00546D6E">
      <w:pPr>
        <w:spacing w:after="0"/>
        <w:ind w:firstLine="720"/>
        <w:jc w:val="both"/>
        <w:rPr>
          <w:rFonts w:ascii="Arial" w:hAnsi="Arial" w:cs="Arial"/>
          <w:b/>
          <w:sz w:val="24"/>
          <w:szCs w:val="24"/>
        </w:rPr>
      </w:pPr>
      <w:r w:rsidRPr="00ED4618">
        <w:rPr>
          <w:rFonts w:ascii="Arial" w:hAnsi="Arial" w:cs="Arial"/>
          <w:b/>
          <w:sz w:val="24"/>
          <w:szCs w:val="24"/>
        </w:rPr>
        <w:t>The Care Forum</w:t>
      </w:r>
    </w:p>
    <w:p w:rsidR="00F8720C" w:rsidRPr="00ED4618" w:rsidRDefault="00546D6E" w:rsidP="00546D6E">
      <w:pPr>
        <w:spacing w:before="100" w:beforeAutospacing="1" w:after="0"/>
        <w:rPr>
          <w:rFonts w:ascii="Arial" w:hAnsi="Arial" w:cs="Arial"/>
          <w:b/>
          <w:sz w:val="24"/>
          <w:szCs w:val="24"/>
        </w:rPr>
      </w:pPr>
      <w:r w:rsidRPr="00ED4618">
        <w:rPr>
          <w:rFonts w:ascii="Arial" w:hAnsi="Arial" w:cs="Arial"/>
          <w:b/>
          <w:sz w:val="24"/>
          <w:szCs w:val="24"/>
        </w:rPr>
        <w:t>Parent and Carer Representative:</w:t>
      </w:r>
    </w:p>
    <w:p w:rsidR="00546D6E" w:rsidRPr="00ED4618" w:rsidRDefault="00546D6E" w:rsidP="00546D6E">
      <w:pPr>
        <w:pStyle w:val="ListParagraph"/>
        <w:rPr>
          <w:rFonts w:ascii="Arial" w:hAnsi="Arial" w:cs="Arial"/>
          <w:sz w:val="24"/>
          <w:szCs w:val="24"/>
        </w:rPr>
      </w:pPr>
    </w:p>
    <w:p w:rsidR="00546D6E" w:rsidRPr="00ED4618" w:rsidRDefault="00546D6E" w:rsidP="00546D6E">
      <w:pPr>
        <w:pStyle w:val="ListParagraph"/>
        <w:numPr>
          <w:ilvl w:val="0"/>
          <w:numId w:val="6"/>
        </w:numPr>
        <w:rPr>
          <w:rFonts w:ascii="Arial" w:hAnsi="Arial" w:cs="Arial"/>
          <w:sz w:val="24"/>
          <w:szCs w:val="24"/>
        </w:rPr>
      </w:pPr>
      <w:r w:rsidRPr="00ED4618">
        <w:rPr>
          <w:rFonts w:ascii="Arial" w:hAnsi="Arial" w:cs="Arial"/>
          <w:sz w:val="24"/>
          <w:szCs w:val="24"/>
        </w:rPr>
        <w:t>Gill Stephenson</w:t>
      </w:r>
    </w:p>
    <w:p w:rsidR="00546D6E" w:rsidRPr="00ED4618" w:rsidRDefault="00546D6E" w:rsidP="00546D6E">
      <w:pPr>
        <w:spacing w:before="100" w:beforeAutospacing="1"/>
        <w:ind w:left="360" w:hanging="360"/>
        <w:rPr>
          <w:rFonts w:ascii="Arial" w:hAnsi="Arial" w:cs="Arial"/>
          <w:b/>
          <w:sz w:val="24"/>
          <w:szCs w:val="24"/>
        </w:rPr>
      </w:pPr>
      <w:r w:rsidRPr="00ED4618">
        <w:rPr>
          <w:rFonts w:ascii="Arial" w:hAnsi="Arial" w:cs="Arial"/>
          <w:b/>
          <w:sz w:val="24"/>
          <w:szCs w:val="24"/>
        </w:rPr>
        <w:t>Carer Representatives:</w:t>
      </w:r>
    </w:p>
    <w:p w:rsidR="00546D6E" w:rsidRPr="00ED4618" w:rsidRDefault="00546D6E" w:rsidP="00546D6E">
      <w:pPr>
        <w:pStyle w:val="ListParagraph"/>
        <w:numPr>
          <w:ilvl w:val="0"/>
          <w:numId w:val="6"/>
        </w:numPr>
        <w:spacing w:after="0"/>
        <w:rPr>
          <w:rFonts w:ascii="Arial" w:hAnsi="Arial" w:cs="Arial"/>
          <w:sz w:val="24"/>
          <w:szCs w:val="24"/>
        </w:rPr>
      </w:pPr>
      <w:r w:rsidRPr="00ED4618">
        <w:rPr>
          <w:rFonts w:ascii="Arial" w:hAnsi="Arial" w:cs="Arial"/>
          <w:sz w:val="24"/>
          <w:szCs w:val="24"/>
        </w:rPr>
        <w:t>Martin Gray</w:t>
      </w:r>
    </w:p>
    <w:p w:rsidR="00546D6E" w:rsidRPr="00ED4618" w:rsidRDefault="00546D6E" w:rsidP="00546D6E">
      <w:pPr>
        <w:pStyle w:val="ListParagraph"/>
        <w:numPr>
          <w:ilvl w:val="0"/>
          <w:numId w:val="6"/>
        </w:numPr>
        <w:spacing w:after="0"/>
        <w:rPr>
          <w:rFonts w:ascii="Arial" w:hAnsi="Arial" w:cs="Arial"/>
          <w:sz w:val="24"/>
          <w:szCs w:val="24"/>
        </w:rPr>
      </w:pPr>
      <w:r w:rsidRPr="00ED4618">
        <w:rPr>
          <w:rFonts w:ascii="Arial" w:hAnsi="Arial" w:cs="Arial"/>
          <w:sz w:val="24"/>
          <w:szCs w:val="24"/>
        </w:rPr>
        <w:t>Sandie Davis</w:t>
      </w:r>
    </w:p>
    <w:p w:rsidR="00546D6E" w:rsidRPr="00ED4618" w:rsidRDefault="00546D6E" w:rsidP="00546D6E">
      <w:pPr>
        <w:pStyle w:val="ListParagraph"/>
        <w:numPr>
          <w:ilvl w:val="0"/>
          <w:numId w:val="6"/>
        </w:numPr>
        <w:spacing w:after="0"/>
        <w:rPr>
          <w:rFonts w:ascii="Arial" w:hAnsi="Arial" w:cs="Arial"/>
          <w:sz w:val="24"/>
          <w:szCs w:val="24"/>
        </w:rPr>
      </w:pPr>
      <w:r w:rsidRPr="00ED4618">
        <w:rPr>
          <w:rFonts w:ascii="Arial" w:hAnsi="Arial" w:cs="Arial"/>
          <w:sz w:val="24"/>
          <w:szCs w:val="24"/>
        </w:rPr>
        <w:t>Sheila Forsythe</w:t>
      </w:r>
    </w:p>
    <w:p w:rsidR="003A4BB4" w:rsidRDefault="003A4BB4" w:rsidP="00546D6E">
      <w:pPr>
        <w:pStyle w:val="ListParagraph"/>
        <w:spacing w:after="0"/>
        <w:ind w:hanging="720"/>
        <w:rPr>
          <w:rFonts w:ascii="Arial" w:hAnsi="Arial" w:cs="Arial"/>
          <w:b/>
          <w:sz w:val="24"/>
          <w:szCs w:val="24"/>
        </w:rPr>
      </w:pPr>
    </w:p>
    <w:p w:rsidR="00546D6E" w:rsidRPr="00ED4618" w:rsidRDefault="00546D6E" w:rsidP="00546D6E">
      <w:pPr>
        <w:pStyle w:val="ListParagraph"/>
        <w:spacing w:after="0"/>
        <w:ind w:hanging="720"/>
        <w:rPr>
          <w:rFonts w:ascii="Arial" w:hAnsi="Arial" w:cs="Arial"/>
          <w:b/>
          <w:sz w:val="24"/>
          <w:szCs w:val="24"/>
        </w:rPr>
      </w:pPr>
      <w:r w:rsidRPr="00ED4618">
        <w:rPr>
          <w:rFonts w:ascii="Arial" w:hAnsi="Arial" w:cs="Arial"/>
          <w:b/>
          <w:sz w:val="24"/>
          <w:szCs w:val="24"/>
        </w:rPr>
        <w:t>Supported by:</w:t>
      </w:r>
    </w:p>
    <w:p w:rsidR="00546D6E" w:rsidRPr="00ED4618" w:rsidRDefault="00546D6E" w:rsidP="00546D6E">
      <w:pPr>
        <w:pStyle w:val="ListParagraph"/>
        <w:spacing w:after="0"/>
        <w:rPr>
          <w:rFonts w:ascii="Arial" w:hAnsi="Arial" w:cs="Arial"/>
          <w:b/>
          <w:sz w:val="24"/>
          <w:szCs w:val="24"/>
        </w:rPr>
      </w:pPr>
    </w:p>
    <w:p w:rsidR="00546D6E" w:rsidRPr="00ED4618" w:rsidRDefault="00546D6E" w:rsidP="00546D6E">
      <w:pPr>
        <w:pStyle w:val="ListParagraph"/>
        <w:numPr>
          <w:ilvl w:val="0"/>
          <w:numId w:val="6"/>
        </w:numPr>
        <w:spacing w:after="0"/>
        <w:rPr>
          <w:rFonts w:ascii="Arial" w:hAnsi="Arial" w:cs="Arial"/>
          <w:sz w:val="24"/>
          <w:szCs w:val="24"/>
        </w:rPr>
      </w:pPr>
      <w:r w:rsidRPr="00ED4618">
        <w:rPr>
          <w:rFonts w:ascii="Arial" w:hAnsi="Arial" w:cs="Arial"/>
          <w:sz w:val="24"/>
          <w:szCs w:val="24"/>
        </w:rPr>
        <w:t>Tracy Holder</w:t>
      </w:r>
    </w:p>
    <w:p w:rsidR="00546D6E" w:rsidRPr="00ED4618" w:rsidRDefault="00546D6E" w:rsidP="00546D6E">
      <w:pPr>
        <w:pStyle w:val="ListParagraph"/>
        <w:spacing w:after="0"/>
        <w:rPr>
          <w:rFonts w:ascii="Arial" w:hAnsi="Arial" w:cs="Arial"/>
          <w:b/>
          <w:sz w:val="24"/>
          <w:szCs w:val="24"/>
        </w:rPr>
      </w:pPr>
      <w:r w:rsidRPr="00ED4618">
        <w:rPr>
          <w:rFonts w:ascii="Arial" w:hAnsi="Arial" w:cs="Arial"/>
          <w:b/>
          <w:sz w:val="24"/>
          <w:szCs w:val="24"/>
        </w:rPr>
        <w:t>Learning Difficulties Carer Support and Development Worker</w:t>
      </w:r>
    </w:p>
    <w:p w:rsidR="00546D6E" w:rsidRPr="00ED4618" w:rsidRDefault="00546D6E" w:rsidP="00546D6E">
      <w:pPr>
        <w:pStyle w:val="ListParagraph"/>
        <w:spacing w:after="0"/>
        <w:rPr>
          <w:rFonts w:ascii="Arial" w:hAnsi="Arial" w:cs="Arial"/>
          <w:b/>
          <w:sz w:val="24"/>
          <w:szCs w:val="24"/>
        </w:rPr>
      </w:pPr>
    </w:p>
    <w:p w:rsidR="00546D6E" w:rsidRPr="00ED4618" w:rsidRDefault="00546D6E" w:rsidP="00546D6E">
      <w:pPr>
        <w:pStyle w:val="ListParagraph"/>
        <w:spacing w:after="0"/>
        <w:ind w:hanging="720"/>
        <w:rPr>
          <w:rFonts w:ascii="Arial" w:hAnsi="Arial" w:cs="Arial"/>
          <w:b/>
          <w:sz w:val="24"/>
          <w:szCs w:val="24"/>
        </w:rPr>
      </w:pPr>
      <w:r w:rsidRPr="00ED4618">
        <w:rPr>
          <w:rFonts w:ascii="Arial" w:hAnsi="Arial" w:cs="Arial"/>
          <w:b/>
          <w:sz w:val="24"/>
          <w:szCs w:val="24"/>
        </w:rPr>
        <w:t>South Gloucestershire Council Representatives:</w:t>
      </w:r>
    </w:p>
    <w:p w:rsidR="00546D6E" w:rsidRPr="00ED4618" w:rsidRDefault="00546D6E" w:rsidP="00546D6E">
      <w:pPr>
        <w:pStyle w:val="ListParagraph"/>
        <w:spacing w:after="0"/>
        <w:ind w:hanging="720"/>
        <w:rPr>
          <w:rFonts w:ascii="Arial" w:hAnsi="Arial" w:cs="Arial"/>
          <w:b/>
          <w:sz w:val="24"/>
          <w:szCs w:val="24"/>
        </w:rPr>
      </w:pPr>
    </w:p>
    <w:p w:rsidR="00546D6E" w:rsidRPr="00ED4618" w:rsidRDefault="00546D6E" w:rsidP="00546D6E">
      <w:pPr>
        <w:pStyle w:val="ListParagraph"/>
        <w:numPr>
          <w:ilvl w:val="0"/>
          <w:numId w:val="6"/>
        </w:numPr>
        <w:spacing w:after="0"/>
        <w:rPr>
          <w:rFonts w:ascii="Arial" w:hAnsi="Arial" w:cs="Arial"/>
          <w:sz w:val="24"/>
          <w:szCs w:val="24"/>
        </w:rPr>
      </w:pPr>
      <w:r w:rsidRPr="00ED4618">
        <w:rPr>
          <w:rFonts w:ascii="Arial" w:hAnsi="Arial" w:cs="Arial"/>
          <w:sz w:val="24"/>
          <w:szCs w:val="24"/>
        </w:rPr>
        <w:t>Will Bee</w:t>
      </w:r>
      <w:r w:rsidR="000E2841" w:rsidRPr="00ED4618">
        <w:rPr>
          <w:rFonts w:ascii="Arial" w:hAnsi="Arial" w:cs="Arial"/>
          <w:sz w:val="24"/>
          <w:szCs w:val="24"/>
        </w:rPr>
        <w:t xml:space="preserve"> </w:t>
      </w:r>
    </w:p>
    <w:p w:rsidR="00546D6E" w:rsidRPr="00ED4618" w:rsidRDefault="00546D6E" w:rsidP="00546D6E">
      <w:pPr>
        <w:spacing w:after="0"/>
        <w:ind w:firstLine="720"/>
        <w:rPr>
          <w:rFonts w:ascii="Arial" w:hAnsi="Arial" w:cs="Arial"/>
          <w:b/>
          <w:sz w:val="24"/>
          <w:szCs w:val="24"/>
        </w:rPr>
      </w:pPr>
      <w:r w:rsidRPr="00ED4618">
        <w:rPr>
          <w:rFonts w:ascii="Arial" w:hAnsi="Arial" w:cs="Arial"/>
          <w:b/>
          <w:sz w:val="24"/>
          <w:szCs w:val="24"/>
        </w:rPr>
        <w:t>Equalities Officer</w:t>
      </w:r>
    </w:p>
    <w:p w:rsidR="00546D6E" w:rsidRPr="00ED4618" w:rsidRDefault="00546D6E" w:rsidP="00546D6E">
      <w:pPr>
        <w:spacing w:after="0"/>
        <w:ind w:firstLine="720"/>
        <w:rPr>
          <w:rFonts w:ascii="Arial" w:hAnsi="Arial" w:cs="Arial"/>
          <w:b/>
          <w:sz w:val="24"/>
          <w:szCs w:val="24"/>
        </w:rPr>
      </w:pPr>
    </w:p>
    <w:p w:rsidR="00546D6E" w:rsidRPr="00ED4618" w:rsidRDefault="00546D6E" w:rsidP="00546D6E">
      <w:pPr>
        <w:pStyle w:val="ListParagraph"/>
        <w:numPr>
          <w:ilvl w:val="0"/>
          <w:numId w:val="6"/>
        </w:numPr>
        <w:spacing w:after="0"/>
        <w:rPr>
          <w:rFonts w:ascii="Arial" w:hAnsi="Arial" w:cs="Arial"/>
          <w:sz w:val="24"/>
          <w:szCs w:val="24"/>
        </w:rPr>
      </w:pPr>
      <w:r w:rsidRPr="00ED4618">
        <w:rPr>
          <w:rFonts w:ascii="Arial" w:hAnsi="Arial" w:cs="Arial"/>
          <w:sz w:val="24"/>
          <w:szCs w:val="24"/>
        </w:rPr>
        <w:t>Ann Clarke</w:t>
      </w:r>
    </w:p>
    <w:p w:rsidR="00546D6E" w:rsidRPr="00ED4618" w:rsidRDefault="00546D6E" w:rsidP="00546D6E">
      <w:pPr>
        <w:spacing w:after="0"/>
        <w:ind w:firstLine="720"/>
        <w:rPr>
          <w:rFonts w:ascii="Arial" w:hAnsi="Arial" w:cs="Arial"/>
          <w:b/>
          <w:sz w:val="24"/>
          <w:szCs w:val="24"/>
        </w:rPr>
      </w:pPr>
      <w:r w:rsidRPr="00ED4618">
        <w:rPr>
          <w:rFonts w:ascii="Arial" w:hAnsi="Arial" w:cs="Arial"/>
          <w:b/>
          <w:sz w:val="24"/>
          <w:szCs w:val="24"/>
        </w:rPr>
        <w:t>Director of Adult Social Services</w:t>
      </w:r>
    </w:p>
    <w:p w:rsidR="00546D6E" w:rsidRPr="00ED4618" w:rsidRDefault="00546D6E" w:rsidP="00546D6E">
      <w:pPr>
        <w:spacing w:after="0"/>
        <w:ind w:firstLine="720"/>
        <w:rPr>
          <w:rFonts w:ascii="Arial" w:hAnsi="Arial" w:cs="Arial"/>
          <w:b/>
          <w:sz w:val="24"/>
          <w:szCs w:val="24"/>
        </w:rPr>
      </w:pPr>
    </w:p>
    <w:p w:rsidR="00546D6E" w:rsidRPr="00ED4618" w:rsidRDefault="00546D6E" w:rsidP="00B002FD">
      <w:pPr>
        <w:pStyle w:val="ListParagraph"/>
        <w:numPr>
          <w:ilvl w:val="0"/>
          <w:numId w:val="6"/>
        </w:numPr>
        <w:spacing w:after="0"/>
        <w:rPr>
          <w:rFonts w:ascii="Arial" w:hAnsi="Arial" w:cs="Arial"/>
          <w:sz w:val="24"/>
          <w:szCs w:val="24"/>
        </w:rPr>
      </w:pPr>
      <w:r w:rsidRPr="00ED4618">
        <w:rPr>
          <w:rFonts w:ascii="Arial" w:hAnsi="Arial" w:cs="Arial"/>
          <w:sz w:val="24"/>
          <w:szCs w:val="24"/>
        </w:rPr>
        <w:t>Kenny Braidwood</w:t>
      </w:r>
    </w:p>
    <w:p w:rsidR="00546D6E" w:rsidRPr="00ED4618" w:rsidRDefault="00546D6E" w:rsidP="00B002FD">
      <w:pPr>
        <w:pStyle w:val="ListParagraph"/>
        <w:spacing w:after="0"/>
        <w:rPr>
          <w:rFonts w:ascii="Arial" w:hAnsi="Arial" w:cs="Arial"/>
          <w:b/>
          <w:sz w:val="24"/>
          <w:szCs w:val="24"/>
        </w:rPr>
      </w:pPr>
      <w:r w:rsidRPr="00ED4618">
        <w:rPr>
          <w:rFonts w:ascii="Arial" w:hAnsi="Arial" w:cs="Arial"/>
          <w:b/>
          <w:sz w:val="24"/>
          <w:szCs w:val="24"/>
        </w:rPr>
        <w:t>Service Manager (Adult Social Care)</w:t>
      </w:r>
    </w:p>
    <w:p w:rsidR="00B002FD" w:rsidRPr="00ED4618" w:rsidRDefault="00B002FD" w:rsidP="00B002FD">
      <w:pPr>
        <w:pStyle w:val="ListParagraph"/>
        <w:spacing w:after="0"/>
        <w:rPr>
          <w:rFonts w:ascii="Arial" w:hAnsi="Arial" w:cs="Arial"/>
          <w:b/>
          <w:sz w:val="24"/>
          <w:szCs w:val="24"/>
        </w:rPr>
      </w:pPr>
    </w:p>
    <w:p w:rsidR="00B002FD" w:rsidRPr="00ED4618" w:rsidRDefault="000E2841" w:rsidP="00B002FD">
      <w:pPr>
        <w:pStyle w:val="ListParagraph"/>
        <w:numPr>
          <w:ilvl w:val="0"/>
          <w:numId w:val="6"/>
        </w:numPr>
        <w:spacing w:after="0"/>
        <w:rPr>
          <w:rFonts w:ascii="Arial" w:hAnsi="Arial" w:cs="Arial"/>
          <w:sz w:val="24"/>
          <w:szCs w:val="24"/>
        </w:rPr>
      </w:pPr>
      <w:r w:rsidRPr="00ED4618">
        <w:rPr>
          <w:rFonts w:ascii="Arial" w:hAnsi="Arial" w:cs="Arial"/>
          <w:sz w:val="24"/>
          <w:szCs w:val="24"/>
        </w:rPr>
        <w:t>Helen B</w:t>
      </w:r>
      <w:r w:rsidR="00A15139" w:rsidRPr="00ED4618">
        <w:rPr>
          <w:rFonts w:ascii="Arial" w:hAnsi="Arial" w:cs="Arial"/>
          <w:sz w:val="24"/>
          <w:szCs w:val="24"/>
        </w:rPr>
        <w:t>radley</w:t>
      </w:r>
      <w:r w:rsidR="00ED4618" w:rsidRPr="00ED4618">
        <w:rPr>
          <w:rFonts w:ascii="Arial" w:hAnsi="Arial" w:cs="Arial"/>
          <w:sz w:val="24"/>
          <w:szCs w:val="24"/>
        </w:rPr>
        <w:t xml:space="preserve"> </w:t>
      </w:r>
    </w:p>
    <w:p w:rsidR="00B002FD" w:rsidRPr="00ED4618" w:rsidRDefault="00B002FD" w:rsidP="00B002FD">
      <w:pPr>
        <w:pStyle w:val="ListParagraph"/>
        <w:spacing w:after="0"/>
        <w:rPr>
          <w:rFonts w:ascii="Arial" w:hAnsi="Arial" w:cs="Arial"/>
          <w:b/>
          <w:sz w:val="24"/>
          <w:szCs w:val="24"/>
        </w:rPr>
      </w:pPr>
      <w:r w:rsidRPr="00ED4618">
        <w:rPr>
          <w:rFonts w:ascii="Arial" w:hAnsi="Arial" w:cs="Arial"/>
          <w:b/>
          <w:sz w:val="24"/>
          <w:szCs w:val="24"/>
        </w:rPr>
        <w:t>Public Health</w:t>
      </w:r>
    </w:p>
    <w:p w:rsidR="00B002FD" w:rsidRPr="00ED4618" w:rsidRDefault="00B002FD" w:rsidP="00B002FD">
      <w:pPr>
        <w:pStyle w:val="ListParagraph"/>
        <w:spacing w:after="0"/>
        <w:rPr>
          <w:rFonts w:ascii="Arial" w:hAnsi="Arial" w:cs="Arial"/>
          <w:b/>
          <w:sz w:val="24"/>
          <w:szCs w:val="24"/>
        </w:rPr>
      </w:pPr>
    </w:p>
    <w:p w:rsidR="00B002FD" w:rsidRPr="00ED4618" w:rsidRDefault="00B002FD" w:rsidP="00B002FD">
      <w:pPr>
        <w:pStyle w:val="ListParagraph"/>
        <w:numPr>
          <w:ilvl w:val="0"/>
          <w:numId w:val="6"/>
        </w:numPr>
        <w:spacing w:after="0"/>
        <w:rPr>
          <w:rFonts w:ascii="Arial" w:hAnsi="Arial" w:cs="Arial"/>
          <w:sz w:val="24"/>
          <w:szCs w:val="24"/>
        </w:rPr>
      </w:pPr>
      <w:r w:rsidRPr="00ED4618">
        <w:rPr>
          <w:rFonts w:ascii="Arial" w:hAnsi="Arial" w:cs="Arial"/>
          <w:sz w:val="24"/>
          <w:szCs w:val="24"/>
        </w:rPr>
        <w:t xml:space="preserve">Sumita Hutchison </w:t>
      </w:r>
      <w:r w:rsidR="00ED4618" w:rsidRPr="00ED4618">
        <w:rPr>
          <w:rFonts w:ascii="Arial" w:hAnsi="Arial" w:cs="Arial"/>
          <w:sz w:val="24"/>
          <w:szCs w:val="24"/>
        </w:rPr>
        <w:t xml:space="preserve">replaced by </w:t>
      </w:r>
      <w:r w:rsidRPr="00ED4618">
        <w:rPr>
          <w:rFonts w:ascii="Arial" w:hAnsi="Arial" w:cs="Arial"/>
          <w:sz w:val="24"/>
          <w:szCs w:val="24"/>
        </w:rPr>
        <w:t>Claire Callas</w:t>
      </w:r>
      <w:r w:rsidR="00ED4618" w:rsidRPr="00ED4618">
        <w:rPr>
          <w:rFonts w:ascii="Arial" w:hAnsi="Arial" w:cs="Arial"/>
          <w:sz w:val="24"/>
          <w:szCs w:val="24"/>
        </w:rPr>
        <w:t xml:space="preserve"> Sept 2018</w:t>
      </w:r>
    </w:p>
    <w:p w:rsidR="00B002FD" w:rsidRPr="00ED4618" w:rsidRDefault="00B002FD" w:rsidP="00B002FD">
      <w:pPr>
        <w:pStyle w:val="ListParagraph"/>
        <w:spacing w:after="0"/>
        <w:rPr>
          <w:rFonts w:ascii="Arial" w:hAnsi="Arial" w:cs="Arial"/>
          <w:b/>
          <w:sz w:val="24"/>
          <w:szCs w:val="24"/>
        </w:rPr>
      </w:pPr>
      <w:r w:rsidRPr="00ED4618">
        <w:rPr>
          <w:rFonts w:ascii="Arial" w:hAnsi="Arial" w:cs="Arial"/>
          <w:b/>
          <w:sz w:val="24"/>
          <w:szCs w:val="24"/>
        </w:rPr>
        <w:t>Commissioning Officers</w:t>
      </w:r>
    </w:p>
    <w:p w:rsidR="00546D6E" w:rsidRPr="00ED4618" w:rsidRDefault="00546D6E" w:rsidP="00546D6E">
      <w:pPr>
        <w:pStyle w:val="ListParagraph"/>
        <w:spacing w:after="0"/>
        <w:rPr>
          <w:rFonts w:ascii="Arial" w:hAnsi="Arial" w:cs="Arial"/>
          <w:b/>
          <w:sz w:val="24"/>
          <w:szCs w:val="24"/>
        </w:rPr>
      </w:pPr>
    </w:p>
    <w:p w:rsidR="00B002FD" w:rsidRPr="00ED4618" w:rsidRDefault="00B002FD" w:rsidP="00B002FD">
      <w:pPr>
        <w:pStyle w:val="ListParagraph"/>
        <w:spacing w:after="0"/>
        <w:ind w:hanging="720"/>
        <w:rPr>
          <w:rFonts w:ascii="Arial" w:hAnsi="Arial" w:cs="Arial"/>
          <w:b/>
          <w:sz w:val="24"/>
          <w:szCs w:val="24"/>
        </w:rPr>
      </w:pPr>
      <w:r w:rsidRPr="00ED4618">
        <w:rPr>
          <w:rFonts w:ascii="Arial" w:hAnsi="Arial" w:cs="Arial"/>
          <w:b/>
          <w:sz w:val="24"/>
          <w:szCs w:val="24"/>
        </w:rPr>
        <w:t>Clinical Commissioning Group:</w:t>
      </w:r>
    </w:p>
    <w:p w:rsidR="00B002FD" w:rsidRPr="00ED4618" w:rsidRDefault="00B002FD" w:rsidP="00B002FD">
      <w:pPr>
        <w:pStyle w:val="ListParagraph"/>
        <w:spacing w:after="0"/>
        <w:ind w:hanging="720"/>
        <w:rPr>
          <w:rFonts w:ascii="Arial" w:hAnsi="Arial" w:cs="Arial"/>
          <w:b/>
          <w:sz w:val="24"/>
          <w:szCs w:val="24"/>
        </w:rPr>
      </w:pPr>
    </w:p>
    <w:p w:rsidR="00B002FD" w:rsidRPr="00ED4618" w:rsidRDefault="00B002FD" w:rsidP="00B002FD">
      <w:pPr>
        <w:pStyle w:val="ListParagraph"/>
        <w:numPr>
          <w:ilvl w:val="0"/>
          <w:numId w:val="6"/>
        </w:numPr>
        <w:spacing w:after="0"/>
        <w:rPr>
          <w:rFonts w:ascii="Arial" w:hAnsi="Arial" w:cs="Arial"/>
          <w:sz w:val="24"/>
          <w:szCs w:val="24"/>
        </w:rPr>
      </w:pPr>
      <w:r w:rsidRPr="00ED4618">
        <w:rPr>
          <w:rFonts w:ascii="Arial" w:hAnsi="Arial" w:cs="Arial"/>
          <w:sz w:val="24"/>
          <w:szCs w:val="24"/>
        </w:rPr>
        <w:t>Christopher Mills</w:t>
      </w:r>
      <w:r w:rsidR="000E2841" w:rsidRPr="00ED4618">
        <w:rPr>
          <w:rFonts w:ascii="Arial" w:hAnsi="Arial" w:cs="Arial"/>
          <w:sz w:val="24"/>
          <w:szCs w:val="24"/>
        </w:rPr>
        <w:t xml:space="preserve"> stepped down</w:t>
      </w:r>
      <w:r w:rsidR="00ED4618" w:rsidRPr="00ED4618">
        <w:rPr>
          <w:rFonts w:ascii="Arial" w:hAnsi="Arial" w:cs="Arial"/>
          <w:sz w:val="24"/>
          <w:szCs w:val="24"/>
        </w:rPr>
        <w:t xml:space="preserve"> Nov 2017</w:t>
      </w:r>
    </w:p>
    <w:p w:rsidR="00B002FD" w:rsidRPr="00ED4618" w:rsidRDefault="00B002FD" w:rsidP="00B002FD">
      <w:pPr>
        <w:pStyle w:val="ListParagraph"/>
        <w:spacing w:after="0"/>
        <w:rPr>
          <w:rFonts w:ascii="Arial" w:hAnsi="Arial" w:cs="Arial"/>
          <w:b/>
          <w:sz w:val="24"/>
          <w:szCs w:val="24"/>
        </w:rPr>
      </w:pPr>
      <w:r w:rsidRPr="00ED4618">
        <w:rPr>
          <w:rFonts w:ascii="Arial" w:hAnsi="Arial" w:cs="Arial"/>
          <w:b/>
          <w:sz w:val="24"/>
          <w:szCs w:val="24"/>
        </w:rPr>
        <w:t>Operational Delivery Manager for Partnerships and Joint Commissioning</w:t>
      </w:r>
    </w:p>
    <w:p w:rsidR="00A108AF" w:rsidRPr="00ED4618" w:rsidRDefault="00A108AF" w:rsidP="00B002FD">
      <w:pPr>
        <w:pStyle w:val="ListParagraph"/>
        <w:spacing w:after="0"/>
        <w:rPr>
          <w:rFonts w:ascii="Arial" w:hAnsi="Arial" w:cs="Arial"/>
          <w:b/>
          <w:sz w:val="24"/>
          <w:szCs w:val="24"/>
        </w:rPr>
      </w:pPr>
    </w:p>
    <w:p w:rsidR="00A108AF" w:rsidRPr="00ED4618" w:rsidRDefault="00A108AF" w:rsidP="00A108AF">
      <w:pPr>
        <w:pStyle w:val="ListParagraph"/>
        <w:numPr>
          <w:ilvl w:val="0"/>
          <w:numId w:val="6"/>
        </w:numPr>
        <w:spacing w:after="0"/>
        <w:rPr>
          <w:rFonts w:ascii="Arial" w:hAnsi="Arial" w:cs="Arial"/>
          <w:sz w:val="24"/>
          <w:szCs w:val="24"/>
        </w:rPr>
      </w:pPr>
      <w:r w:rsidRPr="00ED4618">
        <w:rPr>
          <w:rFonts w:ascii="Arial" w:hAnsi="Arial" w:cs="Arial"/>
          <w:sz w:val="24"/>
          <w:szCs w:val="24"/>
        </w:rPr>
        <w:t>Kate Archibald</w:t>
      </w:r>
      <w:r w:rsidR="000E2841" w:rsidRPr="00ED4618">
        <w:rPr>
          <w:rFonts w:ascii="Arial" w:hAnsi="Arial" w:cs="Arial"/>
          <w:sz w:val="24"/>
          <w:szCs w:val="24"/>
        </w:rPr>
        <w:t xml:space="preserve"> stepped down</w:t>
      </w:r>
      <w:r w:rsidR="00ED4618" w:rsidRPr="00ED4618">
        <w:rPr>
          <w:rFonts w:ascii="Arial" w:hAnsi="Arial" w:cs="Arial"/>
          <w:sz w:val="24"/>
          <w:szCs w:val="24"/>
        </w:rPr>
        <w:t xml:space="preserve"> February 2018 </w:t>
      </w:r>
    </w:p>
    <w:p w:rsidR="00A108AF" w:rsidRPr="00ED4618" w:rsidRDefault="00A108AF" w:rsidP="00B002FD">
      <w:pPr>
        <w:pStyle w:val="ListParagraph"/>
        <w:spacing w:after="0"/>
        <w:rPr>
          <w:rFonts w:ascii="Arial" w:hAnsi="Arial" w:cs="Arial"/>
          <w:b/>
          <w:sz w:val="24"/>
          <w:szCs w:val="24"/>
        </w:rPr>
      </w:pPr>
      <w:r w:rsidRPr="00ED4618">
        <w:rPr>
          <w:rFonts w:ascii="Arial" w:hAnsi="Arial" w:cs="Arial"/>
          <w:b/>
          <w:sz w:val="24"/>
          <w:szCs w:val="24"/>
        </w:rPr>
        <w:t>Commissioning Manager</w:t>
      </w:r>
      <w:r w:rsidR="000D2603" w:rsidRPr="00ED4618">
        <w:rPr>
          <w:rFonts w:ascii="Arial" w:hAnsi="Arial" w:cs="Arial"/>
          <w:b/>
          <w:sz w:val="24"/>
          <w:szCs w:val="24"/>
        </w:rPr>
        <w:t>, Partnerships and Integration</w:t>
      </w:r>
    </w:p>
    <w:p w:rsidR="00B002FD" w:rsidRPr="00ED4618" w:rsidRDefault="00B002FD" w:rsidP="00B002FD">
      <w:pPr>
        <w:pStyle w:val="ListParagraph"/>
        <w:spacing w:after="0"/>
        <w:ind w:hanging="720"/>
        <w:rPr>
          <w:rFonts w:ascii="Arial" w:hAnsi="Arial" w:cs="Arial"/>
          <w:b/>
          <w:sz w:val="24"/>
          <w:szCs w:val="24"/>
        </w:rPr>
      </w:pPr>
    </w:p>
    <w:p w:rsidR="00B002FD" w:rsidRPr="00ED4618" w:rsidRDefault="00B002FD" w:rsidP="00B002FD">
      <w:pPr>
        <w:pStyle w:val="ListParagraph"/>
        <w:spacing w:after="0"/>
        <w:ind w:hanging="720"/>
        <w:rPr>
          <w:rFonts w:ascii="Arial" w:hAnsi="Arial" w:cs="Arial"/>
          <w:b/>
          <w:sz w:val="24"/>
          <w:szCs w:val="24"/>
        </w:rPr>
      </w:pPr>
    </w:p>
    <w:p w:rsidR="00B002FD" w:rsidRPr="00ED4618" w:rsidRDefault="00B002FD" w:rsidP="00B002FD">
      <w:pPr>
        <w:pStyle w:val="ListParagraph"/>
        <w:spacing w:after="0"/>
        <w:ind w:hanging="720"/>
        <w:rPr>
          <w:rFonts w:ascii="Arial" w:hAnsi="Arial" w:cs="Arial"/>
          <w:b/>
          <w:sz w:val="24"/>
          <w:szCs w:val="24"/>
        </w:rPr>
      </w:pPr>
      <w:r w:rsidRPr="00ED4618">
        <w:rPr>
          <w:rFonts w:ascii="Arial" w:hAnsi="Arial" w:cs="Arial"/>
          <w:b/>
          <w:sz w:val="24"/>
          <w:szCs w:val="24"/>
        </w:rPr>
        <w:t>Other Organisations:</w:t>
      </w:r>
    </w:p>
    <w:p w:rsidR="00B002FD" w:rsidRPr="00ED4618" w:rsidRDefault="00B002FD" w:rsidP="00B002FD">
      <w:pPr>
        <w:pStyle w:val="ListParagraph"/>
        <w:spacing w:after="0"/>
        <w:ind w:hanging="720"/>
        <w:rPr>
          <w:rFonts w:ascii="Arial" w:hAnsi="Arial" w:cs="Arial"/>
          <w:b/>
          <w:sz w:val="24"/>
          <w:szCs w:val="24"/>
        </w:rPr>
      </w:pPr>
    </w:p>
    <w:p w:rsidR="00B002FD" w:rsidRPr="00ED4618" w:rsidRDefault="00B002FD" w:rsidP="00B002FD">
      <w:pPr>
        <w:pStyle w:val="ListParagraph"/>
        <w:numPr>
          <w:ilvl w:val="0"/>
          <w:numId w:val="6"/>
        </w:numPr>
        <w:spacing w:after="0"/>
        <w:rPr>
          <w:rFonts w:ascii="Arial" w:hAnsi="Arial" w:cs="Arial"/>
          <w:sz w:val="24"/>
          <w:szCs w:val="24"/>
        </w:rPr>
      </w:pPr>
      <w:r w:rsidRPr="00ED4618">
        <w:rPr>
          <w:rFonts w:ascii="Arial" w:hAnsi="Arial" w:cs="Arial"/>
          <w:sz w:val="24"/>
          <w:szCs w:val="24"/>
        </w:rPr>
        <w:t>Emily Denham</w:t>
      </w:r>
      <w:r w:rsidR="000E2841" w:rsidRPr="00ED4618">
        <w:rPr>
          <w:rFonts w:ascii="Arial" w:hAnsi="Arial" w:cs="Arial"/>
          <w:sz w:val="24"/>
          <w:szCs w:val="24"/>
        </w:rPr>
        <w:t xml:space="preserve"> </w:t>
      </w:r>
      <w:r w:rsidR="00ED4618" w:rsidRPr="00ED4618">
        <w:rPr>
          <w:rFonts w:ascii="Arial" w:hAnsi="Arial" w:cs="Arial"/>
          <w:sz w:val="24"/>
          <w:szCs w:val="24"/>
        </w:rPr>
        <w:t>replaced by Nick Wood Nov 2018</w:t>
      </w:r>
    </w:p>
    <w:p w:rsidR="00B002FD" w:rsidRPr="00ED4618" w:rsidRDefault="00B002FD" w:rsidP="00B002FD">
      <w:pPr>
        <w:pStyle w:val="ListParagraph"/>
        <w:spacing w:after="0"/>
        <w:rPr>
          <w:rFonts w:ascii="Arial" w:hAnsi="Arial" w:cs="Arial"/>
          <w:b/>
          <w:sz w:val="24"/>
          <w:szCs w:val="24"/>
        </w:rPr>
      </w:pPr>
      <w:r w:rsidRPr="00ED4618">
        <w:rPr>
          <w:rFonts w:ascii="Arial" w:hAnsi="Arial" w:cs="Arial"/>
          <w:b/>
          <w:sz w:val="24"/>
          <w:szCs w:val="24"/>
        </w:rPr>
        <w:t>Learning Disabilities</w:t>
      </w:r>
      <w:r w:rsidR="00ED4618" w:rsidRPr="00ED4618">
        <w:rPr>
          <w:rFonts w:ascii="Arial" w:hAnsi="Arial" w:cs="Arial"/>
          <w:b/>
          <w:sz w:val="24"/>
          <w:szCs w:val="24"/>
        </w:rPr>
        <w:t xml:space="preserve"> Team</w:t>
      </w:r>
      <w:r w:rsidRPr="00ED4618">
        <w:rPr>
          <w:rFonts w:ascii="Arial" w:hAnsi="Arial" w:cs="Arial"/>
          <w:b/>
          <w:sz w:val="24"/>
          <w:szCs w:val="24"/>
        </w:rPr>
        <w:t>, Sirona Care and Health CIC</w:t>
      </w:r>
    </w:p>
    <w:p w:rsidR="00B002FD" w:rsidRPr="00ED4618" w:rsidRDefault="00B002FD" w:rsidP="00B002FD">
      <w:pPr>
        <w:pStyle w:val="ListParagraph"/>
        <w:spacing w:after="0"/>
        <w:rPr>
          <w:rFonts w:ascii="Arial" w:hAnsi="Arial" w:cs="Arial"/>
          <w:b/>
          <w:sz w:val="24"/>
          <w:szCs w:val="24"/>
        </w:rPr>
      </w:pPr>
    </w:p>
    <w:p w:rsidR="00B002FD" w:rsidRPr="00ED4618" w:rsidRDefault="000E2841" w:rsidP="00B002FD">
      <w:pPr>
        <w:pStyle w:val="ListParagraph"/>
        <w:numPr>
          <w:ilvl w:val="0"/>
          <w:numId w:val="6"/>
        </w:numPr>
        <w:spacing w:after="0"/>
        <w:rPr>
          <w:rFonts w:ascii="Arial" w:hAnsi="Arial" w:cs="Arial"/>
          <w:sz w:val="24"/>
          <w:szCs w:val="24"/>
        </w:rPr>
      </w:pPr>
      <w:r w:rsidRPr="00ED4618">
        <w:rPr>
          <w:rFonts w:ascii="Arial" w:hAnsi="Arial" w:cs="Arial"/>
          <w:sz w:val="24"/>
          <w:szCs w:val="24"/>
        </w:rPr>
        <w:t xml:space="preserve">Carly </w:t>
      </w:r>
      <w:r w:rsidR="00ED4618" w:rsidRPr="00ED4618">
        <w:rPr>
          <w:rFonts w:ascii="Arial" w:hAnsi="Arial" w:cs="Arial"/>
          <w:sz w:val="24"/>
          <w:szCs w:val="24"/>
        </w:rPr>
        <w:t>Ramsey and Liz Jerome</w:t>
      </w:r>
    </w:p>
    <w:p w:rsidR="00B002FD" w:rsidRPr="00ED4618" w:rsidRDefault="00B002FD" w:rsidP="00B002FD">
      <w:pPr>
        <w:pStyle w:val="ListParagraph"/>
        <w:spacing w:after="0"/>
        <w:rPr>
          <w:rFonts w:ascii="Arial" w:hAnsi="Arial" w:cs="Arial"/>
          <w:b/>
          <w:sz w:val="24"/>
          <w:szCs w:val="24"/>
        </w:rPr>
      </w:pPr>
      <w:r w:rsidRPr="00ED4618">
        <w:rPr>
          <w:rFonts w:ascii="Arial" w:hAnsi="Arial" w:cs="Arial"/>
          <w:b/>
          <w:sz w:val="24"/>
          <w:szCs w:val="24"/>
        </w:rPr>
        <w:t>Milestones Trust</w:t>
      </w:r>
    </w:p>
    <w:p w:rsidR="00B002FD" w:rsidRPr="00ED4618" w:rsidRDefault="00B002FD" w:rsidP="00B002FD">
      <w:pPr>
        <w:pStyle w:val="ListParagraph"/>
        <w:spacing w:after="0"/>
        <w:rPr>
          <w:rFonts w:ascii="Arial" w:hAnsi="Arial" w:cs="Arial"/>
          <w:b/>
          <w:sz w:val="24"/>
          <w:szCs w:val="24"/>
        </w:rPr>
      </w:pPr>
    </w:p>
    <w:p w:rsidR="00B002FD" w:rsidRPr="00ED4618" w:rsidRDefault="00ED4618" w:rsidP="00B002FD">
      <w:pPr>
        <w:pStyle w:val="ListParagraph"/>
        <w:numPr>
          <w:ilvl w:val="0"/>
          <w:numId w:val="6"/>
        </w:numPr>
        <w:spacing w:after="0"/>
        <w:rPr>
          <w:rFonts w:ascii="Arial" w:hAnsi="Arial" w:cs="Arial"/>
          <w:sz w:val="24"/>
          <w:szCs w:val="24"/>
        </w:rPr>
      </w:pPr>
      <w:r w:rsidRPr="00ED4618">
        <w:rPr>
          <w:rFonts w:ascii="Arial" w:hAnsi="Arial" w:cs="Arial"/>
          <w:sz w:val="24"/>
          <w:szCs w:val="24"/>
        </w:rPr>
        <w:t>Jo Davison from July 2018</w:t>
      </w:r>
    </w:p>
    <w:p w:rsidR="00B002FD" w:rsidRPr="00ED4618" w:rsidRDefault="00ED4618" w:rsidP="00B002FD">
      <w:pPr>
        <w:pStyle w:val="ListParagraph"/>
        <w:spacing w:after="0"/>
        <w:rPr>
          <w:rFonts w:ascii="Arial" w:hAnsi="Arial" w:cs="Arial"/>
          <w:b/>
          <w:sz w:val="24"/>
          <w:szCs w:val="24"/>
        </w:rPr>
      </w:pPr>
      <w:r w:rsidRPr="00ED4618">
        <w:rPr>
          <w:rFonts w:ascii="Arial" w:hAnsi="Arial" w:cs="Arial"/>
          <w:b/>
          <w:sz w:val="24"/>
          <w:szCs w:val="24"/>
        </w:rPr>
        <w:t xml:space="preserve">Well Aware, </w:t>
      </w:r>
      <w:r w:rsidR="00B002FD" w:rsidRPr="00ED4618">
        <w:rPr>
          <w:rFonts w:ascii="Arial" w:hAnsi="Arial" w:cs="Arial"/>
          <w:b/>
          <w:sz w:val="24"/>
          <w:szCs w:val="24"/>
        </w:rPr>
        <w:t xml:space="preserve">The Care Forum </w:t>
      </w:r>
    </w:p>
    <w:p w:rsidR="00A26D21" w:rsidRPr="00ED4618" w:rsidRDefault="00A26D21">
      <w:pPr>
        <w:rPr>
          <w:rFonts w:ascii="Arial" w:hAnsi="Arial" w:cs="Arial"/>
          <w:b/>
          <w:sz w:val="24"/>
          <w:szCs w:val="24"/>
        </w:rPr>
      </w:pPr>
    </w:p>
    <w:p w:rsidR="00521D10" w:rsidRPr="00ED4618" w:rsidRDefault="00521D10">
      <w:pPr>
        <w:rPr>
          <w:rFonts w:ascii="Arial" w:hAnsi="Arial" w:cs="Arial"/>
          <w:b/>
          <w:sz w:val="24"/>
          <w:szCs w:val="24"/>
        </w:rPr>
      </w:pPr>
    </w:p>
    <w:p w:rsidR="00405414" w:rsidRDefault="00405414">
      <w:pPr>
        <w:rPr>
          <w:rFonts w:ascii="Arial" w:hAnsi="Arial" w:cs="Arial"/>
          <w:b/>
          <w:sz w:val="24"/>
          <w:szCs w:val="24"/>
        </w:rPr>
      </w:pPr>
      <w:r>
        <w:rPr>
          <w:rFonts w:ascii="Arial" w:hAnsi="Arial" w:cs="Arial"/>
          <w:b/>
          <w:sz w:val="24"/>
          <w:szCs w:val="24"/>
        </w:rPr>
        <w:br w:type="page"/>
      </w:r>
    </w:p>
    <w:p w:rsidR="00A26D21" w:rsidRPr="003A4BB4" w:rsidRDefault="00A26D21" w:rsidP="000D2603">
      <w:pPr>
        <w:spacing w:after="0" w:line="240" w:lineRule="auto"/>
        <w:rPr>
          <w:rFonts w:ascii="Arial" w:hAnsi="Arial" w:cs="Arial"/>
          <w:b/>
          <w:sz w:val="28"/>
          <w:szCs w:val="28"/>
        </w:rPr>
      </w:pPr>
      <w:r w:rsidRPr="003A4BB4">
        <w:rPr>
          <w:rFonts w:ascii="Arial" w:hAnsi="Arial" w:cs="Arial"/>
          <w:b/>
          <w:sz w:val="28"/>
          <w:szCs w:val="28"/>
        </w:rPr>
        <w:lastRenderedPageBreak/>
        <w:t>Review of the Learning Difficulties Partnership Board</w:t>
      </w:r>
    </w:p>
    <w:p w:rsidR="000D2603" w:rsidRPr="00ED4618" w:rsidRDefault="000D2603" w:rsidP="000D2603">
      <w:pPr>
        <w:spacing w:after="0" w:line="240" w:lineRule="auto"/>
        <w:rPr>
          <w:rFonts w:ascii="Arial" w:hAnsi="Arial" w:cs="Arial"/>
          <w:b/>
          <w:sz w:val="20"/>
          <w:szCs w:val="20"/>
        </w:rPr>
      </w:pPr>
    </w:p>
    <w:p w:rsidR="00A26D21" w:rsidRPr="00ED4618" w:rsidRDefault="00B778DE" w:rsidP="000D2603">
      <w:pPr>
        <w:spacing w:after="0" w:line="240" w:lineRule="auto"/>
        <w:jc w:val="both"/>
        <w:rPr>
          <w:rFonts w:ascii="Arial" w:hAnsi="Arial" w:cs="Arial"/>
          <w:sz w:val="24"/>
          <w:szCs w:val="24"/>
        </w:rPr>
      </w:pPr>
      <w:r w:rsidRPr="00ED4618">
        <w:rPr>
          <w:rFonts w:ascii="Arial" w:hAnsi="Arial" w:cs="Arial"/>
          <w:sz w:val="24"/>
          <w:szCs w:val="24"/>
        </w:rPr>
        <w:t>A big part of the work of the LDPB in 2018 has been to carry out an extensive review of the work of the Board.  The review covered the following areas:</w:t>
      </w:r>
    </w:p>
    <w:p w:rsidR="00B778DE" w:rsidRPr="00ED4618" w:rsidRDefault="00B778DE" w:rsidP="00B002FD">
      <w:pPr>
        <w:pStyle w:val="ListParagraph"/>
        <w:spacing w:after="0"/>
        <w:rPr>
          <w:rFonts w:ascii="Arial" w:hAnsi="Arial" w:cs="Arial"/>
          <w:b/>
          <w:sz w:val="24"/>
          <w:szCs w:val="24"/>
        </w:rPr>
      </w:pPr>
    </w:p>
    <w:p w:rsidR="00B778DE" w:rsidRPr="00ED4618" w:rsidRDefault="00B778DE" w:rsidP="000D2603">
      <w:pPr>
        <w:spacing w:after="0" w:line="240" w:lineRule="auto"/>
        <w:rPr>
          <w:rFonts w:ascii="Arial" w:hAnsi="Arial" w:cs="Arial"/>
          <w:b/>
          <w:sz w:val="24"/>
          <w:szCs w:val="24"/>
        </w:rPr>
      </w:pPr>
      <w:r w:rsidRPr="00ED4618">
        <w:rPr>
          <w:rFonts w:ascii="Arial" w:hAnsi="Arial" w:cs="Arial"/>
          <w:b/>
          <w:sz w:val="24"/>
          <w:szCs w:val="24"/>
        </w:rPr>
        <w:t>Membership of the Board:</w:t>
      </w:r>
    </w:p>
    <w:p w:rsidR="000D2603" w:rsidRPr="00ED4618" w:rsidRDefault="000D2603" w:rsidP="000D2603">
      <w:pPr>
        <w:spacing w:after="0" w:line="240" w:lineRule="auto"/>
        <w:rPr>
          <w:rFonts w:ascii="Arial" w:hAnsi="Arial" w:cs="Arial"/>
          <w:b/>
          <w:sz w:val="24"/>
          <w:szCs w:val="24"/>
        </w:rPr>
      </w:pPr>
    </w:p>
    <w:p w:rsidR="00B778DE" w:rsidRPr="00ED4618" w:rsidRDefault="00B778DE" w:rsidP="000D2603">
      <w:pPr>
        <w:spacing w:after="0" w:line="240" w:lineRule="auto"/>
        <w:rPr>
          <w:rFonts w:ascii="Arial" w:hAnsi="Arial" w:cs="Arial"/>
          <w:sz w:val="24"/>
          <w:szCs w:val="24"/>
        </w:rPr>
      </w:pPr>
      <w:r w:rsidRPr="00ED4618">
        <w:rPr>
          <w:rFonts w:ascii="Arial" w:hAnsi="Arial" w:cs="Arial"/>
          <w:sz w:val="24"/>
          <w:szCs w:val="24"/>
        </w:rPr>
        <w:t>To make sure that the LDPB fully represents the diversity of the LD community and has representation from all key partners and stakeholders</w:t>
      </w:r>
      <w:r w:rsidR="000D2603" w:rsidRPr="00ED4618">
        <w:rPr>
          <w:rFonts w:ascii="Arial" w:hAnsi="Arial" w:cs="Arial"/>
          <w:sz w:val="24"/>
          <w:szCs w:val="24"/>
        </w:rPr>
        <w:t>.</w:t>
      </w:r>
    </w:p>
    <w:p w:rsidR="000D2603" w:rsidRPr="00ED4618" w:rsidRDefault="000D2603" w:rsidP="000D2603">
      <w:pPr>
        <w:spacing w:after="0" w:line="240" w:lineRule="auto"/>
        <w:rPr>
          <w:rFonts w:ascii="Arial" w:hAnsi="Arial" w:cs="Arial"/>
          <w:sz w:val="24"/>
          <w:szCs w:val="24"/>
        </w:rPr>
      </w:pPr>
    </w:p>
    <w:p w:rsidR="00B778DE" w:rsidRPr="00ED4618" w:rsidRDefault="00B778DE" w:rsidP="000D2603">
      <w:pPr>
        <w:spacing w:after="0" w:line="240" w:lineRule="auto"/>
        <w:rPr>
          <w:rFonts w:ascii="Arial" w:hAnsi="Arial" w:cs="Arial"/>
          <w:b/>
          <w:sz w:val="24"/>
          <w:szCs w:val="24"/>
        </w:rPr>
      </w:pPr>
      <w:r w:rsidRPr="00ED4618">
        <w:rPr>
          <w:rFonts w:ascii="Arial" w:hAnsi="Arial" w:cs="Arial"/>
          <w:b/>
          <w:sz w:val="24"/>
          <w:szCs w:val="24"/>
        </w:rPr>
        <w:t>Information and data</w:t>
      </w:r>
      <w:r w:rsidR="004E3E85" w:rsidRPr="00ED4618">
        <w:rPr>
          <w:rFonts w:ascii="Arial" w:hAnsi="Arial" w:cs="Arial"/>
          <w:b/>
          <w:sz w:val="24"/>
          <w:szCs w:val="24"/>
        </w:rPr>
        <w:t>:</w:t>
      </w:r>
    </w:p>
    <w:p w:rsidR="00F527EC" w:rsidRPr="00ED4618" w:rsidRDefault="00F527EC" w:rsidP="000D2603">
      <w:pPr>
        <w:spacing w:after="0" w:line="240" w:lineRule="auto"/>
        <w:rPr>
          <w:rFonts w:ascii="Arial" w:hAnsi="Arial" w:cs="Arial"/>
          <w:b/>
          <w:sz w:val="20"/>
          <w:szCs w:val="20"/>
        </w:rPr>
      </w:pPr>
    </w:p>
    <w:p w:rsidR="00B778DE" w:rsidRPr="00ED4618" w:rsidRDefault="00B778DE" w:rsidP="000D2603">
      <w:pPr>
        <w:spacing w:after="0" w:line="240" w:lineRule="auto"/>
        <w:rPr>
          <w:rFonts w:ascii="Arial" w:hAnsi="Arial" w:cs="Arial"/>
          <w:sz w:val="24"/>
          <w:szCs w:val="24"/>
        </w:rPr>
      </w:pPr>
      <w:r w:rsidRPr="00ED4618">
        <w:rPr>
          <w:rFonts w:ascii="Arial" w:hAnsi="Arial" w:cs="Arial"/>
          <w:sz w:val="24"/>
          <w:szCs w:val="24"/>
        </w:rPr>
        <w:t>To make sure that the Board has accurate and up to dat</w:t>
      </w:r>
      <w:r w:rsidR="004E3E85" w:rsidRPr="00ED4618">
        <w:rPr>
          <w:rFonts w:ascii="Arial" w:hAnsi="Arial" w:cs="Arial"/>
          <w:sz w:val="24"/>
          <w:szCs w:val="24"/>
        </w:rPr>
        <w:t>a information t</w:t>
      </w:r>
      <w:r w:rsidRPr="00ED4618">
        <w:rPr>
          <w:rFonts w:ascii="Arial" w:hAnsi="Arial" w:cs="Arial"/>
          <w:sz w:val="24"/>
          <w:szCs w:val="24"/>
        </w:rPr>
        <w:t>o inform its work and to make recommendations for change.</w:t>
      </w:r>
    </w:p>
    <w:p w:rsidR="004E3E85" w:rsidRPr="00ED4618" w:rsidRDefault="004E3E85" w:rsidP="000D2603">
      <w:pPr>
        <w:spacing w:after="0" w:line="240" w:lineRule="auto"/>
        <w:rPr>
          <w:rFonts w:ascii="Arial" w:hAnsi="Arial" w:cs="Arial"/>
          <w:sz w:val="24"/>
          <w:szCs w:val="24"/>
        </w:rPr>
      </w:pPr>
    </w:p>
    <w:p w:rsidR="004E3E85" w:rsidRPr="00ED4618" w:rsidRDefault="004E3E85" w:rsidP="000D2603">
      <w:pPr>
        <w:spacing w:after="0" w:line="240" w:lineRule="auto"/>
        <w:rPr>
          <w:rFonts w:ascii="Arial" w:hAnsi="Arial" w:cs="Arial"/>
          <w:b/>
          <w:sz w:val="24"/>
          <w:szCs w:val="24"/>
        </w:rPr>
      </w:pPr>
      <w:r w:rsidRPr="00ED4618">
        <w:rPr>
          <w:rFonts w:ascii="Arial" w:hAnsi="Arial" w:cs="Arial"/>
          <w:b/>
          <w:sz w:val="24"/>
          <w:szCs w:val="24"/>
        </w:rPr>
        <w:t>Inclusive and effective meetings:</w:t>
      </w:r>
    </w:p>
    <w:p w:rsidR="004E3E85" w:rsidRPr="00ED4618" w:rsidRDefault="004E3E85" w:rsidP="000D2603">
      <w:pPr>
        <w:spacing w:after="0" w:line="240" w:lineRule="auto"/>
        <w:rPr>
          <w:rFonts w:ascii="Arial" w:hAnsi="Arial" w:cs="Arial"/>
          <w:b/>
          <w:sz w:val="20"/>
          <w:szCs w:val="20"/>
        </w:rPr>
      </w:pPr>
    </w:p>
    <w:p w:rsidR="004E3E85" w:rsidRPr="00ED4618" w:rsidRDefault="004E3E85" w:rsidP="000D2603">
      <w:pPr>
        <w:spacing w:after="0" w:line="240" w:lineRule="auto"/>
        <w:rPr>
          <w:rFonts w:ascii="Arial" w:hAnsi="Arial" w:cs="Arial"/>
          <w:sz w:val="24"/>
          <w:szCs w:val="24"/>
        </w:rPr>
      </w:pPr>
      <w:r w:rsidRPr="00ED4618">
        <w:rPr>
          <w:rFonts w:ascii="Arial" w:hAnsi="Arial" w:cs="Arial"/>
          <w:sz w:val="24"/>
          <w:szCs w:val="24"/>
        </w:rPr>
        <w:t>To make sure that there is a theme lead person for each meeting and that all board members are able to fully participate in meetings.  To provide training</w:t>
      </w:r>
      <w:r w:rsidR="00D84A82" w:rsidRPr="00ED4618">
        <w:rPr>
          <w:rFonts w:ascii="Arial" w:hAnsi="Arial" w:cs="Arial"/>
          <w:sz w:val="24"/>
          <w:szCs w:val="24"/>
        </w:rPr>
        <w:t xml:space="preserve"> for LDPB members so they </w:t>
      </w:r>
      <w:r w:rsidRPr="00ED4618">
        <w:rPr>
          <w:rFonts w:ascii="Arial" w:hAnsi="Arial" w:cs="Arial"/>
          <w:sz w:val="24"/>
          <w:szCs w:val="24"/>
        </w:rPr>
        <w:t>understand their roles.</w:t>
      </w:r>
    </w:p>
    <w:p w:rsidR="004E3E85" w:rsidRPr="00ED4618" w:rsidRDefault="004E3E85" w:rsidP="000D2603">
      <w:pPr>
        <w:spacing w:after="0" w:line="240" w:lineRule="auto"/>
        <w:rPr>
          <w:rFonts w:ascii="Arial" w:hAnsi="Arial" w:cs="Arial"/>
          <w:b/>
          <w:sz w:val="24"/>
          <w:szCs w:val="24"/>
        </w:rPr>
      </w:pPr>
    </w:p>
    <w:p w:rsidR="00E16844" w:rsidRPr="00ED4618" w:rsidRDefault="00E16844" w:rsidP="000D2603">
      <w:pPr>
        <w:spacing w:after="0" w:line="240" w:lineRule="auto"/>
        <w:rPr>
          <w:rFonts w:ascii="Arial" w:hAnsi="Arial" w:cs="Arial"/>
          <w:b/>
          <w:sz w:val="24"/>
          <w:szCs w:val="24"/>
        </w:rPr>
      </w:pPr>
      <w:r w:rsidRPr="00ED4618">
        <w:rPr>
          <w:rFonts w:ascii="Arial" w:hAnsi="Arial" w:cs="Arial"/>
          <w:b/>
          <w:sz w:val="24"/>
          <w:szCs w:val="24"/>
        </w:rPr>
        <w:t>LDDF – process:</w:t>
      </w:r>
    </w:p>
    <w:p w:rsidR="00E16844" w:rsidRPr="00ED4618" w:rsidRDefault="00E16844" w:rsidP="000D2603">
      <w:pPr>
        <w:spacing w:after="0" w:line="240" w:lineRule="auto"/>
        <w:rPr>
          <w:rFonts w:ascii="Arial" w:hAnsi="Arial" w:cs="Arial"/>
          <w:b/>
          <w:sz w:val="20"/>
          <w:szCs w:val="20"/>
        </w:rPr>
      </w:pPr>
    </w:p>
    <w:p w:rsidR="00DD4CDC" w:rsidRPr="00ED4618" w:rsidRDefault="00E16844" w:rsidP="000D2603">
      <w:pPr>
        <w:spacing w:after="0" w:line="240" w:lineRule="auto"/>
        <w:rPr>
          <w:rFonts w:ascii="Arial" w:hAnsi="Arial" w:cs="Arial"/>
          <w:sz w:val="24"/>
          <w:szCs w:val="24"/>
        </w:rPr>
      </w:pPr>
      <w:r w:rsidRPr="00ED4618">
        <w:rPr>
          <w:rFonts w:ascii="Arial" w:hAnsi="Arial" w:cs="Arial"/>
          <w:sz w:val="24"/>
          <w:szCs w:val="24"/>
        </w:rPr>
        <w:t xml:space="preserve">To make sure that </w:t>
      </w:r>
      <w:r w:rsidR="00D84A82" w:rsidRPr="00ED4618">
        <w:rPr>
          <w:rFonts w:ascii="Arial" w:hAnsi="Arial" w:cs="Arial"/>
          <w:sz w:val="24"/>
          <w:szCs w:val="24"/>
        </w:rPr>
        <w:t xml:space="preserve">the </w:t>
      </w:r>
      <w:r w:rsidRPr="00ED4618">
        <w:rPr>
          <w:rFonts w:ascii="Arial" w:hAnsi="Arial" w:cs="Arial"/>
          <w:sz w:val="24"/>
          <w:szCs w:val="24"/>
        </w:rPr>
        <w:t>s</w:t>
      </w:r>
      <w:r w:rsidR="001E7B4F" w:rsidRPr="00ED4618">
        <w:rPr>
          <w:rFonts w:ascii="Arial" w:hAnsi="Arial" w:cs="Arial"/>
          <w:sz w:val="24"/>
          <w:szCs w:val="24"/>
        </w:rPr>
        <w:t>election process</w:t>
      </w:r>
      <w:r w:rsidRPr="00ED4618">
        <w:rPr>
          <w:rFonts w:ascii="Arial" w:hAnsi="Arial" w:cs="Arial"/>
          <w:sz w:val="24"/>
          <w:szCs w:val="24"/>
        </w:rPr>
        <w:t xml:space="preserve"> to decide which projects get funding is</w:t>
      </w:r>
      <w:r w:rsidR="001E7B4F" w:rsidRPr="00ED4618">
        <w:rPr>
          <w:rFonts w:ascii="Arial" w:hAnsi="Arial" w:cs="Arial"/>
          <w:sz w:val="24"/>
          <w:szCs w:val="24"/>
        </w:rPr>
        <w:t xml:space="preserve"> more robust and rigorous</w:t>
      </w:r>
      <w:r w:rsidRPr="00ED4618">
        <w:rPr>
          <w:rFonts w:ascii="Arial" w:hAnsi="Arial" w:cs="Arial"/>
          <w:sz w:val="24"/>
          <w:szCs w:val="24"/>
        </w:rPr>
        <w:t xml:space="preserve"> and to link the process with the Wellbeing College so outcomes from the funded projects for</w:t>
      </w:r>
      <w:r w:rsidR="005E0AA1" w:rsidRPr="00ED4618">
        <w:rPr>
          <w:rFonts w:ascii="Arial" w:hAnsi="Arial" w:cs="Arial"/>
          <w:sz w:val="24"/>
          <w:szCs w:val="24"/>
        </w:rPr>
        <w:t xml:space="preserve"> people with LD can be measured.</w:t>
      </w:r>
    </w:p>
    <w:p w:rsidR="00E16844" w:rsidRPr="00ED4618" w:rsidRDefault="00E16844" w:rsidP="000D2603">
      <w:pPr>
        <w:spacing w:after="0" w:line="240" w:lineRule="auto"/>
        <w:rPr>
          <w:rFonts w:ascii="Arial" w:hAnsi="Arial" w:cs="Arial"/>
          <w:sz w:val="24"/>
          <w:szCs w:val="24"/>
        </w:rPr>
      </w:pPr>
    </w:p>
    <w:p w:rsidR="004E3E85" w:rsidRPr="00ED4618" w:rsidRDefault="00F527EC" w:rsidP="000D2603">
      <w:pPr>
        <w:spacing w:after="0" w:line="240" w:lineRule="auto"/>
        <w:rPr>
          <w:rFonts w:ascii="Arial" w:hAnsi="Arial" w:cs="Arial"/>
          <w:b/>
          <w:sz w:val="24"/>
          <w:szCs w:val="24"/>
        </w:rPr>
      </w:pPr>
      <w:r w:rsidRPr="00ED4618">
        <w:rPr>
          <w:rFonts w:ascii="Arial" w:hAnsi="Arial" w:cs="Arial"/>
          <w:b/>
          <w:sz w:val="24"/>
          <w:szCs w:val="24"/>
        </w:rPr>
        <w:t>Outcomes of the LDPB:</w:t>
      </w:r>
    </w:p>
    <w:p w:rsidR="00F527EC" w:rsidRPr="00ED4618" w:rsidRDefault="00F527EC" w:rsidP="000D2603">
      <w:pPr>
        <w:spacing w:after="0" w:line="240" w:lineRule="auto"/>
        <w:rPr>
          <w:rFonts w:ascii="Arial" w:hAnsi="Arial" w:cs="Arial"/>
          <w:b/>
          <w:sz w:val="20"/>
          <w:szCs w:val="20"/>
        </w:rPr>
      </w:pPr>
    </w:p>
    <w:p w:rsidR="00DD4CDC" w:rsidRPr="00ED4618" w:rsidRDefault="00F527EC" w:rsidP="000D2603">
      <w:pPr>
        <w:spacing w:after="0" w:line="240" w:lineRule="auto"/>
        <w:rPr>
          <w:rFonts w:ascii="Arial" w:hAnsi="Arial" w:cs="Arial"/>
          <w:sz w:val="24"/>
          <w:szCs w:val="24"/>
        </w:rPr>
      </w:pPr>
      <w:r w:rsidRPr="00ED4618">
        <w:rPr>
          <w:rFonts w:ascii="Arial" w:hAnsi="Arial" w:cs="Arial"/>
          <w:sz w:val="24"/>
          <w:szCs w:val="24"/>
        </w:rPr>
        <w:t xml:space="preserve">To make sure that the recommendations of the Board are implemented, </w:t>
      </w:r>
      <w:r w:rsidR="001E7B4F" w:rsidRPr="00ED4618">
        <w:rPr>
          <w:rFonts w:ascii="Arial" w:hAnsi="Arial" w:cs="Arial"/>
          <w:sz w:val="24"/>
          <w:szCs w:val="24"/>
        </w:rPr>
        <w:t>improvements</w:t>
      </w:r>
      <w:r w:rsidRPr="00ED4618">
        <w:rPr>
          <w:rFonts w:ascii="Arial" w:hAnsi="Arial" w:cs="Arial"/>
          <w:sz w:val="24"/>
          <w:szCs w:val="24"/>
        </w:rPr>
        <w:t xml:space="preserve"> to the lives of people</w:t>
      </w:r>
      <w:r w:rsidR="001E7B4F" w:rsidRPr="00ED4618">
        <w:rPr>
          <w:rFonts w:ascii="Arial" w:hAnsi="Arial" w:cs="Arial"/>
          <w:sz w:val="24"/>
          <w:szCs w:val="24"/>
        </w:rPr>
        <w:t xml:space="preserve"> </w:t>
      </w:r>
      <w:r w:rsidRPr="00ED4618">
        <w:rPr>
          <w:rFonts w:ascii="Arial" w:hAnsi="Arial" w:cs="Arial"/>
          <w:sz w:val="24"/>
          <w:szCs w:val="24"/>
        </w:rPr>
        <w:t xml:space="preserve">with LD can be measured and further </w:t>
      </w:r>
      <w:r w:rsidR="001E7B4F" w:rsidRPr="00ED4618">
        <w:rPr>
          <w:rFonts w:ascii="Arial" w:hAnsi="Arial" w:cs="Arial"/>
          <w:sz w:val="24"/>
          <w:szCs w:val="24"/>
        </w:rPr>
        <w:t xml:space="preserve">actions taken where </w:t>
      </w:r>
      <w:r w:rsidRPr="00ED4618">
        <w:rPr>
          <w:rFonts w:ascii="Arial" w:hAnsi="Arial" w:cs="Arial"/>
          <w:sz w:val="24"/>
          <w:szCs w:val="24"/>
        </w:rPr>
        <w:t>necessary</w:t>
      </w:r>
      <w:r w:rsidR="001E7B4F" w:rsidRPr="00ED4618">
        <w:rPr>
          <w:rFonts w:ascii="Arial" w:hAnsi="Arial" w:cs="Arial"/>
          <w:sz w:val="24"/>
          <w:szCs w:val="24"/>
        </w:rPr>
        <w:t xml:space="preserve">. </w:t>
      </w:r>
      <w:r w:rsidR="00D84A82" w:rsidRPr="00ED4618">
        <w:rPr>
          <w:rFonts w:ascii="Arial" w:hAnsi="Arial" w:cs="Arial"/>
          <w:sz w:val="24"/>
          <w:szCs w:val="24"/>
        </w:rPr>
        <w:t xml:space="preserve"> </w:t>
      </w:r>
      <w:r w:rsidRPr="00ED4618">
        <w:rPr>
          <w:rFonts w:ascii="Arial" w:hAnsi="Arial" w:cs="Arial"/>
          <w:sz w:val="24"/>
          <w:szCs w:val="24"/>
        </w:rPr>
        <w:t>For the work of the LDPB to be monitored through the Health and Wellbeing Board.</w:t>
      </w:r>
    </w:p>
    <w:p w:rsidR="00F527EC" w:rsidRPr="00ED4618" w:rsidRDefault="00F527EC" w:rsidP="000D2603">
      <w:pPr>
        <w:spacing w:after="0" w:line="240" w:lineRule="auto"/>
        <w:rPr>
          <w:rFonts w:ascii="Arial" w:hAnsi="Arial" w:cs="Arial"/>
          <w:sz w:val="24"/>
          <w:szCs w:val="24"/>
        </w:rPr>
      </w:pPr>
    </w:p>
    <w:p w:rsidR="000D2603" w:rsidRPr="00ED4618" w:rsidRDefault="000D2603" w:rsidP="000D2603">
      <w:pPr>
        <w:spacing w:after="0" w:line="240" w:lineRule="auto"/>
        <w:rPr>
          <w:rFonts w:ascii="Arial" w:hAnsi="Arial" w:cs="Arial"/>
          <w:sz w:val="24"/>
          <w:szCs w:val="24"/>
        </w:rPr>
      </w:pPr>
    </w:p>
    <w:p w:rsidR="00F527EC" w:rsidRPr="00ED4618" w:rsidRDefault="00F527EC" w:rsidP="000D2603">
      <w:pPr>
        <w:spacing w:after="0" w:line="240" w:lineRule="auto"/>
        <w:rPr>
          <w:rFonts w:ascii="Arial" w:hAnsi="Arial" w:cs="Arial"/>
          <w:b/>
          <w:sz w:val="24"/>
          <w:szCs w:val="24"/>
        </w:rPr>
      </w:pPr>
      <w:r w:rsidRPr="00ED4618">
        <w:rPr>
          <w:rFonts w:ascii="Arial" w:hAnsi="Arial" w:cs="Arial"/>
          <w:b/>
          <w:sz w:val="24"/>
          <w:szCs w:val="24"/>
        </w:rPr>
        <w:t>Review Process and Results</w:t>
      </w:r>
    </w:p>
    <w:p w:rsidR="009B72F2" w:rsidRPr="00ED4618" w:rsidRDefault="009B72F2" w:rsidP="000D2603">
      <w:pPr>
        <w:spacing w:after="0" w:line="240" w:lineRule="auto"/>
        <w:rPr>
          <w:rFonts w:ascii="Arial" w:hAnsi="Arial" w:cs="Arial"/>
          <w:b/>
          <w:sz w:val="20"/>
          <w:szCs w:val="20"/>
        </w:rPr>
      </w:pPr>
    </w:p>
    <w:p w:rsidR="00F527EC" w:rsidRPr="00ED4618" w:rsidRDefault="00F527EC" w:rsidP="000D2603">
      <w:pPr>
        <w:spacing w:after="0" w:line="240" w:lineRule="auto"/>
        <w:rPr>
          <w:rFonts w:ascii="Arial" w:hAnsi="Arial" w:cs="Arial"/>
          <w:sz w:val="24"/>
          <w:szCs w:val="24"/>
        </w:rPr>
      </w:pPr>
      <w:r w:rsidRPr="00ED4618">
        <w:rPr>
          <w:rFonts w:ascii="Arial" w:hAnsi="Arial" w:cs="Arial"/>
          <w:sz w:val="24"/>
          <w:szCs w:val="24"/>
        </w:rPr>
        <w:t>Work groups were formed for each area and the full Board received updates at the LDPB meetings.</w:t>
      </w:r>
    </w:p>
    <w:p w:rsidR="00F527EC" w:rsidRPr="00ED4618" w:rsidRDefault="00F527EC" w:rsidP="000D2603">
      <w:pPr>
        <w:spacing w:after="0" w:line="240" w:lineRule="auto"/>
        <w:rPr>
          <w:rFonts w:ascii="Arial" w:hAnsi="Arial" w:cs="Arial"/>
          <w:b/>
          <w:sz w:val="24"/>
          <w:szCs w:val="24"/>
        </w:rPr>
      </w:pPr>
    </w:p>
    <w:p w:rsidR="000D2603" w:rsidRPr="00ED4618" w:rsidRDefault="000D2603" w:rsidP="000D2603">
      <w:pPr>
        <w:spacing w:after="0" w:line="240" w:lineRule="auto"/>
        <w:rPr>
          <w:rFonts w:ascii="Arial" w:hAnsi="Arial" w:cs="Arial"/>
          <w:b/>
          <w:sz w:val="24"/>
          <w:szCs w:val="24"/>
        </w:rPr>
      </w:pPr>
    </w:p>
    <w:p w:rsidR="009B72F2" w:rsidRPr="00ED4618" w:rsidRDefault="009B72F2" w:rsidP="000D2603">
      <w:pPr>
        <w:spacing w:after="0" w:line="240" w:lineRule="auto"/>
        <w:rPr>
          <w:rFonts w:ascii="Arial" w:hAnsi="Arial" w:cs="Arial"/>
          <w:b/>
          <w:sz w:val="24"/>
          <w:szCs w:val="24"/>
        </w:rPr>
      </w:pPr>
      <w:r w:rsidRPr="00ED4618">
        <w:rPr>
          <w:rFonts w:ascii="Arial" w:hAnsi="Arial" w:cs="Arial"/>
          <w:b/>
          <w:sz w:val="24"/>
          <w:szCs w:val="24"/>
        </w:rPr>
        <w:t>Achievements of the Review:</w:t>
      </w:r>
    </w:p>
    <w:p w:rsidR="009B72F2" w:rsidRPr="003A4BB4" w:rsidRDefault="009B72F2" w:rsidP="000D2603">
      <w:pPr>
        <w:spacing w:after="0" w:line="240" w:lineRule="auto"/>
        <w:rPr>
          <w:rFonts w:ascii="Arial" w:hAnsi="Arial" w:cs="Arial"/>
          <w:b/>
          <w:sz w:val="20"/>
          <w:szCs w:val="20"/>
        </w:rPr>
      </w:pPr>
    </w:p>
    <w:p w:rsidR="00F527EC" w:rsidRPr="00ED4618" w:rsidRDefault="00F527EC" w:rsidP="004E3E85">
      <w:pPr>
        <w:pStyle w:val="ListParagraph"/>
        <w:numPr>
          <w:ilvl w:val="0"/>
          <w:numId w:val="6"/>
        </w:numPr>
        <w:spacing w:after="0" w:line="240" w:lineRule="auto"/>
        <w:rPr>
          <w:rFonts w:ascii="Arial" w:hAnsi="Arial" w:cs="Arial"/>
          <w:sz w:val="24"/>
          <w:szCs w:val="24"/>
        </w:rPr>
      </w:pPr>
      <w:r w:rsidRPr="00ED4618">
        <w:rPr>
          <w:rFonts w:ascii="Arial" w:hAnsi="Arial" w:cs="Arial"/>
          <w:sz w:val="24"/>
          <w:szCs w:val="24"/>
        </w:rPr>
        <w:t>A full day’s training session was held for all members of the LDPB on 5</w:t>
      </w:r>
      <w:r w:rsidRPr="00ED4618">
        <w:rPr>
          <w:rFonts w:ascii="Arial" w:hAnsi="Arial" w:cs="Arial"/>
          <w:sz w:val="24"/>
          <w:szCs w:val="24"/>
          <w:vertAlign w:val="superscript"/>
        </w:rPr>
        <w:t>th</w:t>
      </w:r>
      <w:r w:rsidRPr="00ED4618">
        <w:rPr>
          <w:rFonts w:ascii="Arial" w:hAnsi="Arial" w:cs="Arial"/>
          <w:sz w:val="24"/>
          <w:szCs w:val="24"/>
        </w:rPr>
        <w:t xml:space="preserve"> June 2018 which was very well attended.  The training focussed on the roles and responsibilities of LDPB members and on ensuring inclusive and effective meetings.</w:t>
      </w:r>
    </w:p>
    <w:p w:rsidR="00E52015" w:rsidRPr="00ED4618" w:rsidRDefault="00F527EC" w:rsidP="00E52015">
      <w:pPr>
        <w:pStyle w:val="ListParagraph"/>
        <w:numPr>
          <w:ilvl w:val="0"/>
          <w:numId w:val="6"/>
        </w:numPr>
        <w:spacing w:after="0" w:line="240" w:lineRule="auto"/>
        <w:rPr>
          <w:rFonts w:ascii="Arial" w:hAnsi="Arial" w:cs="Arial"/>
          <w:sz w:val="24"/>
          <w:szCs w:val="24"/>
        </w:rPr>
      </w:pPr>
      <w:r w:rsidRPr="00ED4618">
        <w:rPr>
          <w:rFonts w:ascii="Arial" w:hAnsi="Arial" w:cs="Arial"/>
          <w:sz w:val="24"/>
          <w:szCs w:val="24"/>
        </w:rPr>
        <w:t>The Terms of Reference have been reviewed</w:t>
      </w:r>
    </w:p>
    <w:p w:rsidR="00E52015" w:rsidRPr="00ED4618" w:rsidRDefault="00E52015" w:rsidP="009B72F2">
      <w:pPr>
        <w:pStyle w:val="ListParagraph"/>
        <w:numPr>
          <w:ilvl w:val="0"/>
          <w:numId w:val="6"/>
        </w:numPr>
        <w:spacing w:after="0"/>
        <w:rPr>
          <w:rFonts w:ascii="Arial" w:hAnsi="Arial" w:cs="Arial"/>
          <w:sz w:val="24"/>
          <w:szCs w:val="24"/>
        </w:rPr>
      </w:pPr>
      <w:r w:rsidRPr="00ED4618">
        <w:rPr>
          <w:rFonts w:ascii="Arial" w:hAnsi="Arial" w:cs="Arial"/>
          <w:sz w:val="24"/>
          <w:szCs w:val="24"/>
        </w:rPr>
        <w:t xml:space="preserve">The membership of the Board has been reviewed and new members from support organisations have been identified.  The Board is actively working to </w:t>
      </w:r>
      <w:r w:rsidRPr="00ED4618">
        <w:rPr>
          <w:rFonts w:ascii="Arial" w:hAnsi="Arial" w:cs="Arial"/>
          <w:sz w:val="24"/>
          <w:szCs w:val="24"/>
        </w:rPr>
        <w:lastRenderedPageBreak/>
        <w:t>ensure that people with more complex LD are able to contribute to the work of the LDPB.</w:t>
      </w:r>
    </w:p>
    <w:p w:rsidR="00F527EC" w:rsidRPr="00ED4618" w:rsidRDefault="00F527EC" w:rsidP="009B72F2">
      <w:pPr>
        <w:pStyle w:val="ListParagraph"/>
        <w:numPr>
          <w:ilvl w:val="0"/>
          <w:numId w:val="6"/>
        </w:numPr>
        <w:spacing w:after="0"/>
        <w:rPr>
          <w:rFonts w:ascii="Arial" w:hAnsi="Arial" w:cs="Arial"/>
          <w:sz w:val="24"/>
          <w:szCs w:val="24"/>
        </w:rPr>
      </w:pPr>
      <w:r w:rsidRPr="00ED4618">
        <w:rPr>
          <w:rFonts w:ascii="Arial" w:hAnsi="Arial" w:cs="Arial"/>
          <w:sz w:val="24"/>
          <w:szCs w:val="24"/>
        </w:rPr>
        <w:t>Lead representative</w:t>
      </w:r>
      <w:r w:rsidR="009B72F2" w:rsidRPr="00ED4618">
        <w:rPr>
          <w:rFonts w:ascii="Arial" w:hAnsi="Arial" w:cs="Arial"/>
          <w:sz w:val="24"/>
          <w:szCs w:val="24"/>
        </w:rPr>
        <w:t>s</w:t>
      </w:r>
      <w:r w:rsidRPr="00ED4618">
        <w:rPr>
          <w:rFonts w:ascii="Arial" w:hAnsi="Arial" w:cs="Arial"/>
          <w:sz w:val="24"/>
          <w:szCs w:val="24"/>
        </w:rPr>
        <w:t xml:space="preserve"> for each</w:t>
      </w:r>
      <w:r w:rsidR="00E52015" w:rsidRPr="00ED4618">
        <w:rPr>
          <w:rFonts w:ascii="Arial" w:hAnsi="Arial" w:cs="Arial"/>
          <w:sz w:val="24"/>
          <w:szCs w:val="24"/>
        </w:rPr>
        <w:t xml:space="preserve"> meeting</w:t>
      </w:r>
      <w:r w:rsidRPr="00ED4618">
        <w:rPr>
          <w:rFonts w:ascii="Arial" w:hAnsi="Arial" w:cs="Arial"/>
          <w:sz w:val="24"/>
          <w:szCs w:val="24"/>
        </w:rPr>
        <w:t xml:space="preserve"> theme have been identified</w:t>
      </w:r>
      <w:r w:rsidR="009B72F2" w:rsidRPr="00ED4618">
        <w:rPr>
          <w:rFonts w:ascii="Arial" w:hAnsi="Arial" w:cs="Arial"/>
          <w:sz w:val="24"/>
          <w:szCs w:val="24"/>
        </w:rPr>
        <w:t xml:space="preserve"> and briefed on their </w:t>
      </w:r>
      <w:r w:rsidR="008676D6" w:rsidRPr="00ED4618">
        <w:rPr>
          <w:rFonts w:ascii="Arial" w:hAnsi="Arial" w:cs="Arial"/>
          <w:sz w:val="24"/>
          <w:szCs w:val="24"/>
        </w:rPr>
        <w:t>responsibilities</w:t>
      </w:r>
      <w:r w:rsidR="00D84A82" w:rsidRPr="00ED4618">
        <w:rPr>
          <w:rFonts w:ascii="Arial" w:hAnsi="Arial" w:cs="Arial"/>
          <w:sz w:val="24"/>
          <w:szCs w:val="24"/>
        </w:rPr>
        <w:t>.</w:t>
      </w:r>
    </w:p>
    <w:p w:rsidR="00F527EC" w:rsidRPr="00ED4618" w:rsidRDefault="00F527EC" w:rsidP="009B72F2">
      <w:pPr>
        <w:pStyle w:val="ListParagraph"/>
        <w:numPr>
          <w:ilvl w:val="0"/>
          <w:numId w:val="6"/>
        </w:numPr>
        <w:spacing w:after="0"/>
        <w:rPr>
          <w:rFonts w:ascii="Arial" w:hAnsi="Arial" w:cs="Arial"/>
          <w:sz w:val="24"/>
          <w:szCs w:val="24"/>
        </w:rPr>
      </w:pPr>
      <w:r w:rsidRPr="00ED4618">
        <w:rPr>
          <w:rFonts w:ascii="Arial" w:hAnsi="Arial" w:cs="Arial"/>
          <w:sz w:val="24"/>
          <w:szCs w:val="24"/>
        </w:rPr>
        <w:t>Guidance has been produced for the theme leads</w:t>
      </w:r>
      <w:r w:rsidR="008655F8" w:rsidRPr="00ED4618">
        <w:rPr>
          <w:rFonts w:ascii="Arial" w:hAnsi="Arial" w:cs="Arial"/>
          <w:sz w:val="24"/>
          <w:szCs w:val="24"/>
        </w:rPr>
        <w:t xml:space="preserve"> and</w:t>
      </w:r>
      <w:r w:rsidR="009B72F2" w:rsidRPr="00ED4618">
        <w:rPr>
          <w:rFonts w:ascii="Arial" w:hAnsi="Arial" w:cs="Arial"/>
          <w:sz w:val="24"/>
          <w:szCs w:val="24"/>
        </w:rPr>
        <w:t xml:space="preserve"> for</w:t>
      </w:r>
      <w:r w:rsidR="008655F8" w:rsidRPr="00ED4618">
        <w:rPr>
          <w:rFonts w:ascii="Arial" w:hAnsi="Arial" w:cs="Arial"/>
          <w:sz w:val="24"/>
          <w:szCs w:val="24"/>
        </w:rPr>
        <w:t xml:space="preserve"> presenters to ensure meetings are accessible</w:t>
      </w:r>
      <w:r w:rsidR="00D84A82" w:rsidRPr="00ED4618">
        <w:rPr>
          <w:rFonts w:ascii="Arial" w:hAnsi="Arial" w:cs="Arial"/>
          <w:sz w:val="24"/>
          <w:szCs w:val="24"/>
        </w:rPr>
        <w:t>.</w:t>
      </w:r>
    </w:p>
    <w:p w:rsidR="008655F8" w:rsidRPr="00ED4618" w:rsidRDefault="008655F8" w:rsidP="009B72F2">
      <w:pPr>
        <w:pStyle w:val="ListParagraph"/>
        <w:numPr>
          <w:ilvl w:val="0"/>
          <w:numId w:val="6"/>
        </w:numPr>
        <w:spacing w:after="0"/>
        <w:rPr>
          <w:rFonts w:ascii="Arial" w:hAnsi="Arial" w:cs="Arial"/>
          <w:sz w:val="24"/>
          <w:szCs w:val="24"/>
        </w:rPr>
      </w:pPr>
      <w:r w:rsidRPr="00ED4618">
        <w:rPr>
          <w:rFonts w:ascii="Arial" w:hAnsi="Arial" w:cs="Arial"/>
          <w:sz w:val="24"/>
          <w:szCs w:val="24"/>
        </w:rPr>
        <w:t>A new LDPB members pack has been finalised</w:t>
      </w:r>
      <w:r w:rsidR="00E52015" w:rsidRPr="00ED4618">
        <w:rPr>
          <w:rFonts w:ascii="Arial" w:hAnsi="Arial" w:cs="Arial"/>
          <w:sz w:val="24"/>
          <w:szCs w:val="24"/>
        </w:rPr>
        <w:t xml:space="preserve"> and provided to existing and new LDPB members</w:t>
      </w:r>
      <w:r w:rsidR="00D84A82" w:rsidRPr="00ED4618">
        <w:rPr>
          <w:rFonts w:ascii="Arial" w:hAnsi="Arial" w:cs="Arial"/>
          <w:sz w:val="24"/>
          <w:szCs w:val="24"/>
        </w:rPr>
        <w:t>.</w:t>
      </w:r>
    </w:p>
    <w:p w:rsidR="009B72F2" w:rsidRPr="00ED4618" w:rsidRDefault="009B72F2" w:rsidP="009B72F2">
      <w:pPr>
        <w:pStyle w:val="ListParagraph"/>
        <w:numPr>
          <w:ilvl w:val="0"/>
          <w:numId w:val="6"/>
        </w:numPr>
        <w:spacing w:after="0"/>
        <w:rPr>
          <w:rFonts w:ascii="Arial" w:hAnsi="Arial" w:cs="Arial"/>
          <w:sz w:val="24"/>
          <w:szCs w:val="24"/>
        </w:rPr>
      </w:pPr>
      <w:r w:rsidRPr="00ED4618">
        <w:rPr>
          <w:rFonts w:ascii="Arial" w:hAnsi="Arial" w:cs="Arial"/>
          <w:sz w:val="24"/>
          <w:szCs w:val="24"/>
        </w:rPr>
        <w:t>A new application form and evaluation process has been implemented for LDDF awards</w:t>
      </w:r>
      <w:r w:rsidR="00D84A82" w:rsidRPr="00ED4618">
        <w:rPr>
          <w:rFonts w:ascii="Arial" w:hAnsi="Arial" w:cs="Arial"/>
          <w:sz w:val="24"/>
          <w:szCs w:val="24"/>
        </w:rPr>
        <w:t>.</w:t>
      </w:r>
    </w:p>
    <w:p w:rsidR="009B72F2" w:rsidRPr="00ED4618" w:rsidRDefault="009B72F2" w:rsidP="009B72F2">
      <w:pPr>
        <w:pStyle w:val="ListParagraph"/>
        <w:numPr>
          <w:ilvl w:val="0"/>
          <w:numId w:val="6"/>
        </w:numPr>
        <w:spacing w:after="0"/>
        <w:rPr>
          <w:rFonts w:ascii="Arial" w:hAnsi="Arial" w:cs="Arial"/>
          <w:sz w:val="24"/>
          <w:szCs w:val="24"/>
        </w:rPr>
      </w:pPr>
      <w:r w:rsidRPr="00ED4618">
        <w:rPr>
          <w:rFonts w:ascii="Arial" w:hAnsi="Arial" w:cs="Arial"/>
          <w:sz w:val="24"/>
          <w:szCs w:val="24"/>
        </w:rPr>
        <w:t>A relaunch event was held on 23</w:t>
      </w:r>
      <w:r w:rsidRPr="00ED4618">
        <w:rPr>
          <w:rFonts w:ascii="Arial" w:hAnsi="Arial" w:cs="Arial"/>
          <w:sz w:val="24"/>
          <w:szCs w:val="24"/>
          <w:vertAlign w:val="superscript"/>
        </w:rPr>
        <w:t>rd</w:t>
      </w:r>
      <w:r w:rsidRPr="00ED4618">
        <w:rPr>
          <w:rFonts w:ascii="Arial" w:hAnsi="Arial" w:cs="Arial"/>
          <w:sz w:val="24"/>
          <w:szCs w:val="24"/>
        </w:rPr>
        <w:t xml:space="preserve"> October at Lyde Green Community Centre.</w:t>
      </w:r>
    </w:p>
    <w:p w:rsidR="009B72F2" w:rsidRPr="00ED4618" w:rsidRDefault="009B72F2" w:rsidP="009B72F2">
      <w:pPr>
        <w:spacing w:after="0"/>
        <w:rPr>
          <w:rFonts w:ascii="Arial" w:hAnsi="Arial" w:cs="Arial"/>
          <w:sz w:val="24"/>
          <w:szCs w:val="24"/>
        </w:rPr>
      </w:pPr>
    </w:p>
    <w:p w:rsidR="009B72F2" w:rsidRPr="00ED4618" w:rsidRDefault="009B72F2" w:rsidP="009B72F2">
      <w:pPr>
        <w:spacing w:after="0"/>
        <w:rPr>
          <w:rFonts w:ascii="Arial" w:hAnsi="Arial" w:cs="Arial"/>
          <w:sz w:val="24"/>
          <w:szCs w:val="24"/>
        </w:rPr>
      </w:pPr>
    </w:p>
    <w:p w:rsidR="009B72F2" w:rsidRPr="00ED4618" w:rsidRDefault="009B72F2" w:rsidP="009B72F2">
      <w:pPr>
        <w:spacing w:after="0"/>
        <w:rPr>
          <w:rFonts w:ascii="Arial" w:hAnsi="Arial" w:cs="Arial"/>
          <w:b/>
          <w:sz w:val="24"/>
          <w:szCs w:val="24"/>
        </w:rPr>
      </w:pPr>
      <w:r w:rsidRPr="00ED4618">
        <w:rPr>
          <w:rFonts w:ascii="Arial" w:hAnsi="Arial" w:cs="Arial"/>
          <w:b/>
          <w:sz w:val="24"/>
          <w:szCs w:val="24"/>
        </w:rPr>
        <w:t>Relaunch Event</w:t>
      </w:r>
    </w:p>
    <w:p w:rsidR="009B72F2" w:rsidRPr="00ED4618" w:rsidRDefault="009B72F2" w:rsidP="009B72F2">
      <w:pPr>
        <w:spacing w:after="0"/>
        <w:rPr>
          <w:rFonts w:ascii="Arial" w:hAnsi="Arial" w:cs="Arial"/>
          <w:b/>
          <w:sz w:val="24"/>
          <w:szCs w:val="24"/>
        </w:rPr>
      </w:pPr>
    </w:p>
    <w:p w:rsidR="009B72F2" w:rsidRPr="00ED4618" w:rsidRDefault="009B72F2" w:rsidP="009B72F2">
      <w:pPr>
        <w:pStyle w:val="PlainText"/>
        <w:rPr>
          <w:rFonts w:ascii="Arial" w:hAnsi="Arial" w:cs="Arial"/>
          <w:sz w:val="24"/>
          <w:szCs w:val="24"/>
        </w:rPr>
      </w:pPr>
      <w:r w:rsidRPr="00ED4618">
        <w:rPr>
          <w:rFonts w:ascii="Arial" w:hAnsi="Arial" w:cs="Arial"/>
          <w:sz w:val="24"/>
          <w:szCs w:val="24"/>
        </w:rPr>
        <w:t xml:space="preserve">40 people attended the relaunch event, including people with learning difficulties, parents and carers, people from organisations that provide specialist support, voluntary, community and social enterprise organisations and people from South Gloucestershire Council, the Bristol North Somerset and South Gloucestershire Clinical Commissioning Group (BNSSG CCG), South Gloucestershire and Stroud College and Sirona.  </w:t>
      </w:r>
    </w:p>
    <w:p w:rsidR="009B72F2" w:rsidRPr="00ED4618" w:rsidRDefault="009B72F2" w:rsidP="009B72F2">
      <w:pPr>
        <w:pStyle w:val="PlainText"/>
        <w:rPr>
          <w:rFonts w:ascii="Arial" w:hAnsi="Arial" w:cs="Arial"/>
          <w:sz w:val="24"/>
          <w:szCs w:val="24"/>
        </w:rPr>
      </w:pPr>
    </w:p>
    <w:p w:rsidR="009B72F2" w:rsidRPr="00ED4618" w:rsidRDefault="009B72F2" w:rsidP="009B72F2">
      <w:pPr>
        <w:pStyle w:val="PlainText"/>
        <w:rPr>
          <w:rFonts w:ascii="Arial" w:hAnsi="Arial" w:cs="Arial"/>
          <w:sz w:val="24"/>
          <w:szCs w:val="24"/>
        </w:rPr>
      </w:pPr>
      <w:r w:rsidRPr="00ED4618">
        <w:rPr>
          <w:rFonts w:ascii="Arial" w:hAnsi="Arial" w:cs="Arial"/>
          <w:sz w:val="24"/>
          <w:szCs w:val="24"/>
        </w:rPr>
        <w:t>The purpose of the event was to share information about the work of the Board going forward following a review of its activities and to help to establish priorities for the future work of the Board.  4 workshops were held covering the key areas of work of the Board.</w:t>
      </w:r>
    </w:p>
    <w:p w:rsidR="009B72F2" w:rsidRPr="00ED4618" w:rsidRDefault="009B72F2" w:rsidP="009B72F2">
      <w:pPr>
        <w:pStyle w:val="PlainText"/>
        <w:rPr>
          <w:rFonts w:ascii="Arial" w:hAnsi="Arial" w:cs="Arial"/>
          <w:sz w:val="24"/>
          <w:szCs w:val="24"/>
        </w:rPr>
      </w:pPr>
    </w:p>
    <w:p w:rsidR="009B72F2" w:rsidRPr="00ED4618" w:rsidRDefault="009B72F2" w:rsidP="009B72F2">
      <w:pPr>
        <w:pStyle w:val="PlainText"/>
        <w:rPr>
          <w:rFonts w:ascii="Arial" w:hAnsi="Arial" w:cs="Arial"/>
          <w:sz w:val="24"/>
          <w:szCs w:val="24"/>
        </w:rPr>
      </w:pPr>
      <w:r w:rsidRPr="00ED4618">
        <w:rPr>
          <w:rFonts w:ascii="Arial" w:hAnsi="Arial" w:cs="Arial"/>
          <w:sz w:val="24"/>
          <w:szCs w:val="24"/>
        </w:rPr>
        <w:t>The event was a great success and resulted in a clear list of priorities for the Board to consider and discuss in LDPB meetings in 2019.</w:t>
      </w:r>
    </w:p>
    <w:p w:rsidR="009B72F2" w:rsidRPr="00ED4618" w:rsidRDefault="009B72F2" w:rsidP="009B72F2">
      <w:pPr>
        <w:pStyle w:val="PlainText"/>
        <w:rPr>
          <w:rFonts w:ascii="Arial" w:hAnsi="Arial" w:cs="Arial"/>
          <w:sz w:val="24"/>
          <w:szCs w:val="24"/>
        </w:rPr>
      </w:pPr>
    </w:p>
    <w:p w:rsidR="009B72F2" w:rsidRPr="00ED4618" w:rsidRDefault="000D2603" w:rsidP="009B72F2">
      <w:pPr>
        <w:pStyle w:val="PlainText"/>
        <w:rPr>
          <w:rFonts w:ascii="Arial" w:hAnsi="Arial" w:cs="Arial"/>
          <w:sz w:val="24"/>
          <w:szCs w:val="24"/>
        </w:rPr>
      </w:pPr>
      <w:r w:rsidRPr="00ED4618">
        <w:rPr>
          <w:rFonts w:ascii="Arial" w:hAnsi="Arial" w:cs="Arial"/>
          <w:sz w:val="24"/>
          <w:szCs w:val="24"/>
        </w:rPr>
        <w:t>There is a full report of</w:t>
      </w:r>
      <w:r w:rsidR="009B72F2" w:rsidRPr="00ED4618">
        <w:rPr>
          <w:rFonts w:ascii="Arial" w:hAnsi="Arial" w:cs="Arial"/>
          <w:sz w:val="24"/>
          <w:szCs w:val="24"/>
        </w:rPr>
        <w:t xml:space="preserve"> the relaunch event and the discussion points of the </w:t>
      </w:r>
      <w:r w:rsidR="008676D6" w:rsidRPr="00ED4618">
        <w:rPr>
          <w:rFonts w:ascii="Arial" w:hAnsi="Arial" w:cs="Arial"/>
          <w:sz w:val="24"/>
          <w:szCs w:val="24"/>
        </w:rPr>
        <w:t>workshops which will be published on the Council website shortly.</w:t>
      </w:r>
    </w:p>
    <w:p w:rsidR="00A108AF" w:rsidRPr="00ED4618" w:rsidRDefault="00A108AF">
      <w:pPr>
        <w:rPr>
          <w:rFonts w:ascii="Arial" w:hAnsi="Arial" w:cs="Arial"/>
          <w:sz w:val="24"/>
          <w:szCs w:val="24"/>
        </w:rPr>
      </w:pPr>
    </w:p>
    <w:p w:rsidR="00521D10" w:rsidRPr="00ED4618" w:rsidRDefault="00521D10">
      <w:pPr>
        <w:rPr>
          <w:rFonts w:ascii="Arial" w:hAnsi="Arial" w:cs="Arial"/>
          <w:sz w:val="28"/>
          <w:szCs w:val="28"/>
        </w:rPr>
      </w:pPr>
    </w:p>
    <w:p w:rsidR="00405414" w:rsidRDefault="00405414">
      <w:pPr>
        <w:rPr>
          <w:rFonts w:ascii="Arial" w:hAnsi="Arial" w:cs="Arial"/>
          <w:b/>
          <w:sz w:val="28"/>
          <w:szCs w:val="28"/>
        </w:rPr>
      </w:pPr>
      <w:r>
        <w:rPr>
          <w:rFonts w:ascii="Arial" w:hAnsi="Arial" w:cs="Arial"/>
          <w:b/>
          <w:sz w:val="28"/>
          <w:szCs w:val="28"/>
        </w:rPr>
        <w:br w:type="page"/>
      </w:r>
    </w:p>
    <w:p w:rsidR="008655F8" w:rsidRPr="00ED4618" w:rsidRDefault="00A108AF" w:rsidP="004E3E85">
      <w:pPr>
        <w:spacing w:after="0"/>
        <w:rPr>
          <w:rFonts w:ascii="Arial" w:hAnsi="Arial" w:cs="Arial"/>
          <w:b/>
          <w:sz w:val="28"/>
          <w:szCs w:val="28"/>
        </w:rPr>
      </w:pPr>
      <w:r w:rsidRPr="00ED4618">
        <w:rPr>
          <w:rFonts w:ascii="Arial" w:hAnsi="Arial" w:cs="Arial"/>
          <w:b/>
          <w:sz w:val="28"/>
          <w:szCs w:val="28"/>
        </w:rPr>
        <w:lastRenderedPageBreak/>
        <w:t>LDPB Meeting Topics</w:t>
      </w:r>
    </w:p>
    <w:p w:rsidR="00A108AF" w:rsidRPr="00ED4618" w:rsidRDefault="00A108AF" w:rsidP="004E3E85">
      <w:pPr>
        <w:spacing w:after="0"/>
        <w:rPr>
          <w:rFonts w:ascii="Arial" w:hAnsi="Arial" w:cs="Arial"/>
          <w:b/>
          <w:sz w:val="24"/>
          <w:szCs w:val="24"/>
        </w:rPr>
      </w:pPr>
    </w:p>
    <w:p w:rsidR="00A108AF" w:rsidRPr="00ED4618" w:rsidRDefault="00A108AF" w:rsidP="004E3E85">
      <w:pPr>
        <w:spacing w:after="0"/>
        <w:rPr>
          <w:rFonts w:ascii="Arial" w:hAnsi="Arial" w:cs="Arial"/>
          <w:b/>
          <w:sz w:val="28"/>
          <w:szCs w:val="28"/>
        </w:rPr>
      </w:pPr>
      <w:r w:rsidRPr="00ED4618">
        <w:rPr>
          <w:rFonts w:ascii="Arial" w:hAnsi="Arial" w:cs="Arial"/>
          <w:b/>
          <w:sz w:val="28"/>
          <w:szCs w:val="28"/>
        </w:rPr>
        <w:t>Health</w:t>
      </w:r>
    </w:p>
    <w:p w:rsidR="00F527EC" w:rsidRPr="00ED4618" w:rsidRDefault="00F527EC" w:rsidP="004E3E85">
      <w:pPr>
        <w:spacing w:after="0"/>
        <w:rPr>
          <w:rFonts w:ascii="Arial" w:hAnsi="Arial" w:cs="Arial"/>
          <w:b/>
          <w:sz w:val="24"/>
          <w:szCs w:val="24"/>
        </w:rPr>
      </w:pPr>
    </w:p>
    <w:p w:rsidR="00A108AF" w:rsidRPr="00ED4618" w:rsidRDefault="00A108AF" w:rsidP="004E3E85">
      <w:pPr>
        <w:spacing w:after="0"/>
        <w:rPr>
          <w:rFonts w:ascii="Arial" w:hAnsi="Arial" w:cs="Arial"/>
          <w:b/>
          <w:sz w:val="24"/>
          <w:szCs w:val="24"/>
        </w:rPr>
      </w:pPr>
      <w:r w:rsidRPr="00ED4618">
        <w:rPr>
          <w:rFonts w:ascii="Arial" w:hAnsi="Arial" w:cs="Arial"/>
          <w:b/>
          <w:sz w:val="24"/>
          <w:szCs w:val="24"/>
        </w:rPr>
        <w:t>What was said about it:</w:t>
      </w:r>
    </w:p>
    <w:p w:rsidR="00A108AF" w:rsidRPr="00ED4618" w:rsidRDefault="00A108AF" w:rsidP="004E3E85">
      <w:pPr>
        <w:spacing w:after="0"/>
        <w:rPr>
          <w:rFonts w:ascii="Arial" w:hAnsi="Arial" w:cs="Arial"/>
          <w:b/>
          <w:sz w:val="24"/>
          <w:szCs w:val="24"/>
        </w:rPr>
      </w:pPr>
    </w:p>
    <w:p w:rsidR="00A108AF" w:rsidRPr="00ED4618" w:rsidRDefault="00A108AF" w:rsidP="004E3E85">
      <w:pPr>
        <w:spacing w:after="0"/>
        <w:rPr>
          <w:rFonts w:ascii="Arial" w:hAnsi="Arial" w:cs="Arial"/>
          <w:sz w:val="24"/>
          <w:szCs w:val="24"/>
        </w:rPr>
      </w:pPr>
      <w:r w:rsidRPr="00ED4618">
        <w:rPr>
          <w:rFonts w:ascii="Arial" w:hAnsi="Arial" w:cs="Arial"/>
          <w:sz w:val="24"/>
          <w:szCs w:val="24"/>
        </w:rPr>
        <w:t xml:space="preserve">Service users and carers felt it was important to have </w:t>
      </w:r>
      <w:r w:rsidR="00C7245F" w:rsidRPr="00ED4618">
        <w:rPr>
          <w:rFonts w:ascii="Arial" w:hAnsi="Arial" w:cs="Arial"/>
          <w:sz w:val="24"/>
          <w:szCs w:val="24"/>
        </w:rPr>
        <w:t>clear information and support in</w:t>
      </w:r>
      <w:r w:rsidRPr="00ED4618">
        <w:rPr>
          <w:rFonts w:ascii="Arial" w:hAnsi="Arial" w:cs="Arial"/>
          <w:sz w:val="24"/>
          <w:szCs w:val="24"/>
        </w:rPr>
        <w:t xml:space="preserve"> achieving healthy lifestyles.  Annual health checks were considered very important.</w:t>
      </w:r>
    </w:p>
    <w:p w:rsidR="00A108AF" w:rsidRPr="00ED4618" w:rsidRDefault="00A108AF" w:rsidP="004E3E85">
      <w:pPr>
        <w:spacing w:after="0"/>
        <w:rPr>
          <w:rFonts w:ascii="Arial" w:hAnsi="Arial" w:cs="Arial"/>
          <w:sz w:val="24"/>
          <w:szCs w:val="24"/>
        </w:rPr>
      </w:pPr>
    </w:p>
    <w:p w:rsidR="00A108AF" w:rsidRPr="00ED4618" w:rsidRDefault="00A108AF" w:rsidP="004E3E85">
      <w:pPr>
        <w:spacing w:after="0"/>
        <w:rPr>
          <w:rFonts w:ascii="Arial" w:hAnsi="Arial" w:cs="Arial"/>
          <w:sz w:val="24"/>
          <w:szCs w:val="24"/>
        </w:rPr>
      </w:pPr>
      <w:r w:rsidRPr="00ED4618">
        <w:rPr>
          <w:rFonts w:ascii="Arial" w:hAnsi="Arial" w:cs="Arial"/>
          <w:sz w:val="24"/>
          <w:szCs w:val="24"/>
        </w:rPr>
        <w:t>Carers in particular felt that more accessible information and further improvements were needed in hospitals, in order for doctors and nurses to have a better understanding of people with LD.</w:t>
      </w:r>
      <w:r w:rsidR="00C7245F" w:rsidRPr="00ED4618">
        <w:rPr>
          <w:rFonts w:ascii="Arial" w:hAnsi="Arial" w:cs="Arial"/>
          <w:sz w:val="24"/>
          <w:szCs w:val="24"/>
        </w:rPr>
        <w:t xml:space="preserve"> They also wanted to know how the quality of the Annu</w:t>
      </w:r>
      <w:r w:rsidR="00405414">
        <w:rPr>
          <w:rFonts w:ascii="Arial" w:hAnsi="Arial" w:cs="Arial"/>
          <w:sz w:val="24"/>
          <w:szCs w:val="24"/>
        </w:rPr>
        <w:t>al Health checks were monitored.</w:t>
      </w:r>
    </w:p>
    <w:p w:rsidR="00A108AF" w:rsidRPr="00ED4618" w:rsidRDefault="00A108AF" w:rsidP="004E3E85">
      <w:pPr>
        <w:spacing w:after="0"/>
        <w:rPr>
          <w:rFonts w:ascii="Arial" w:hAnsi="Arial" w:cs="Arial"/>
          <w:sz w:val="24"/>
          <w:szCs w:val="24"/>
        </w:rPr>
      </w:pPr>
    </w:p>
    <w:p w:rsidR="00A108AF" w:rsidRPr="00ED4618" w:rsidRDefault="00A108AF" w:rsidP="004E3E85">
      <w:pPr>
        <w:spacing w:after="0"/>
        <w:rPr>
          <w:rFonts w:ascii="Arial" w:hAnsi="Arial" w:cs="Arial"/>
          <w:b/>
          <w:sz w:val="24"/>
          <w:szCs w:val="24"/>
        </w:rPr>
      </w:pPr>
      <w:r w:rsidRPr="00ED4618">
        <w:rPr>
          <w:rFonts w:ascii="Arial" w:hAnsi="Arial" w:cs="Arial"/>
          <w:b/>
          <w:sz w:val="24"/>
          <w:szCs w:val="24"/>
        </w:rPr>
        <w:t xml:space="preserve">Kate Archibald (CCG) </w:t>
      </w:r>
      <w:r w:rsidRPr="00ED4618">
        <w:rPr>
          <w:rFonts w:ascii="Arial" w:hAnsi="Arial" w:cs="Arial"/>
          <w:sz w:val="24"/>
          <w:szCs w:val="24"/>
        </w:rPr>
        <w:t>gave an update on health</w:t>
      </w:r>
      <w:r w:rsidR="00E207AC" w:rsidRPr="00ED4618">
        <w:rPr>
          <w:rFonts w:ascii="Arial" w:hAnsi="Arial" w:cs="Arial"/>
          <w:b/>
          <w:sz w:val="24"/>
          <w:szCs w:val="24"/>
        </w:rPr>
        <w:t>:</w:t>
      </w:r>
    </w:p>
    <w:p w:rsidR="00A108AF" w:rsidRPr="00ED4618" w:rsidRDefault="00A108AF" w:rsidP="004E3E85">
      <w:pPr>
        <w:spacing w:after="0"/>
        <w:rPr>
          <w:rFonts w:ascii="Arial" w:hAnsi="Arial" w:cs="Arial"/>
          <w:sz w:val="24"/>
          <w:szCs w:val="24"/>
        </w:rPr>
      </w:pPr>
    </w:p>
    <w:p w:rsidR="00A108AF" w:rsidRPr="00ED4618" w:rsidRDefault="00A108AF" w:rsidP="004E3E85">
      <w:pPr>
        <w:spacing w:after="0"/>
        <w:rPr>
          <w:rFonts w:ascii="Arial" w:hAnsi="Arial" w:cs="Arial"/>
          <w:sz w:val="24"/>
          <w:szCs w:val="24"/>
        </w:rPr>
      </w:pPr>
      <w:r w:rsidRPr="00ED4618">
        <w:rPr>
          <w:rFonts w:ascii="Arial" w:hAnsi="Arial" w:cs="Arial"/>
          <w:sz w:val="24"/>
          <w:szCs w:val="24"/>
        </w:rPr>
        <w:t>The CCG merger will be official from 1</w:t>
      </w:r>
      <w:r w:rsidRPr="00ED4618">
        <w:rPr>
          <w:rFonts w:ascii="Arial" w:hAnsi="Arial" w:cs="Arial"/>
          <w:sz w:val="24"/>
          <w:szCs w:val="24"/>
          <w:vertAlign w:val="superscript"/>
        </w:rPr>
        <w:t>st</w:t>
      </w:r>
      <w:r w:rsidRPr="00ED4618">
        <w:rPr>
          <w:rFonts w:ascii="Arial" w:hAnsi="Arial" w:cs="Arial"/>
          <w:sz w:val="24"/>
          <w:szCs w:val="24"/>
        </w:rPr>
        <w:t xml:space="preserve"> April 2018</w:t>
      </w:r>
      <w:r w:rsidR="00E207AC" w:rsidRPr="00ED4618">
        <w:rPr>
          <w:rFonts w:ascii="Arial" w:hAnsi="Arial" w:cs="Arial"/>
          <w:sz w:val="24"/>
          <w:szCs w:val="24"/>
        </w:rPr>
        <w:t>.</w:t>
      </w:r>
    </w:p>
    <w:p w:rsidR="00A108AF" w:rsidRPr="00ED4618" w:rsidRDefault="00A108AF" w:rsidP="004E3E85">
      <w:pPr>
        <w:spacing w:after="0"/>
        <w:rPr>
          <w:rFonts w:ascii="Arial" w:hAnsi="Arial" w:cs="Arial"/>
          <w:sz w:val="24"/>
          <w:szCs w:val="24"/>
        </w:rPr>
      </w:pPr>
    </w:p>
    <w:p w:rsidR="00C7245F" w:rsidRPr="00ED4618" w:rsidRDefault="00A108AF" w:rsidP="004E3E85">
      <w:pPr>
        <w:spacing w:after="0"/>
        <w:rPr>
          <w:rFonts w:ascii="Arial" w:hAnsi="Arial" w:cs="Arial"/>
          <w:sz w:val="24"/>
          <w:szCs w:val="24"/>
        </w:rPr>
      </w:pPr>
      <w:r w:rsidRPr="00ED4618">
        <w:rPr>
          <w:rFonts w:ascii="Arial" w:hAnsi="Arial" w:cs="Arial"/>
          <w:sz w:val="24"/>
          <w:szCs w:val="24"/>
        </w:rPr>
        <w:t xml:space="preserve">2 areas that were raised by the LDPB last year were about communication in GP surgeries and healthy lifestyles and eating.  </w:t>
      </w:r>
      <w:r w:rsidR="00C7245F" w:rsidRPr="00ED4618">
        <w:rPr>
          <w:rFonts w:ascii="Arial" w:hAnsi="Arial" w:cs="Arial"/>
          <w:sz w:val="24"/>
          <w:szCs w:val="24"/>
        </w:rPr>
        <w:t>There is a government healthy eating app which can be downloaded for free.</w:t>
      </w:r>
    </w:p>
    <w:p w:rsidR="00A108AF" w:rsidRPr="00ED4618" w:rsidRDefault="00A108AF" w:rsidP="004E3E85">
      <w:pPr>
        <w:spacing w:after="0"/>
        <w:rPr>
          <w:rFonts w:ascii="Arial" w:hAnsi="Arial" w:cs="Arial"/>
          <w:sz w:val="24"/>
          <w:szCs w:val="24"/>
        </w:rPr>
      </w:pPr>
      <w:r w:rsidRPr="00ED4618">
        <w:rPr>
          <w:rFonts w:ascii="Arial" w:hAnsi="Arial" w:cs="Arial"/>
          <w:sz w:val="24"/>
          <w:szCs w:val="24"/>
        </w:rPr>
        <w:t>The CCG believe they will receive a visit from the National LD Programme Board who are interested in the work being done with people with LD who have been in hospital for a long time.</w:t>
      </w:r>
    </w:p>
    <w:p w:rsidR="00E207AC" w:rsidRPr="00ED4618" w:rsidRDefault="00E207AC" w:rsidP="004E3E85">
      <w:pPr>
        <w:spacing w:after="0"/>
        <w:rPr>
          <w:rFonts w:ascii="Arial" w:hAnsi="Arial" w:cs="Arial"/>
          <w:sz w:val="24"/>
          <w:szCs w:val="24"/>
        </w:rPr>
      </w:pPr>
    </w:p>
    <w:p w:rsidR="00E207AC" w:rsidRPr="00ED4618" w:rsidRDefault="00E207AC" w:rsidP="004E3E85">
      <w:pPr>
        <w:spacing w:after="0"/>
        <w:rPr>
          <w:rFonts w:ascii="Arial" w:hAnsi="Arial" w:cs="Arial"/>
          <w:sz w:val="24"/>
          <w:szCs w:val="24"/>
        </w:rPr>
      </w:pPr>
      <w:r w:rsidRPr="00ED4618">
        <w:rPr>
          <w:rFonts w:ascii="Arial" w:hAnsi="Arial" w:cs="Arial"/>
          <w:b/>
          <w:sz w:val="24"/>
          <w:szCs w:val="24"/>
        </w:rPr>
        <w:t xml:space="preserve">Lorraine Hatch and Jo Hodges (Keeping Well Group) </w:t>
      </w:r>
      <w:r w:rsidRPr="00ED4618">
        <w:rPr>
          <w:rFonts w:ascii="Arial" w:hAnsi="Arial" w:cs="Arial"/>
          <w:sz w:val="24"/>
          <w:szCs w:val="24"/>
        </w:rPr>
        <w:t>gave information on what the group do:</w:t>
      </w:r>
    </w:p>
    <w:p w:rsidR="00E207AC" w:rsidRPr="00ED4618" w:rsidRDefault="00E207AC" w:rsidP="004E3E85">
      <w:pPr>
        <w:spacing w:after="0"/>
        <w:rPr>
          <w:rFonts w:ascii="Arial" w:hAnsi="Arial" w:cs="Arial"/>
          <w:b/>
          <w:sz w:val="24"/>
          <w:szCs w:val="24"/>
        </w:rPr>
      </w:pPr>
    </w:p>
    <w:p w:rsidR="00E207AC" w:rsidRPr="00ED4618" w:rsidRDefault="00E207AC" w:rsidP="004E3E85">
      <w:pPr>
        <w:spacing w:after="0"/>
        <w:rPr>
          <w:rFonts w:ascii="Arial" w:hAnsi="Arial" w:cs="Arial"/>
          <w:sz w:val="24"/>
          <w:szCs w:val="24"/>
        </w:rPr>
      </w:pPr>
      <w:r w:rsidRPr="00ED4618">
        <w:rPr>
          <w:rFonts w:ascii="Arial" w:hAnsi="Arial" w:cs="Arial"/>
          <w:sz w:val="24"/>
          <w:szCs w:val="24"/>
        </w:rPr>
        <w:t>The Keeping Well group has been running for 10 months and is a 12 week programme on healthy eating, healthy lifestyles and exercise held at the hydro therapy pool in Soundwell</w:t>
      </w:r>
      <w:r w:rsidR="00673691" w:rsidRPr="00ED4618">
        <w:rPr>
          <w:rFonts w:ascii="Arial" w:hAnsi="Arial" w:cs="Arial"/>
          <w:sz w:val="24"/>
          <w:szCs w:val="24"/>
        </w:rPr>
        <w:t>, Bristol</w:t>
      </w:r>
      <w:r w:rsidRPr="00ED4618">
        <w:rPr>
          <w:rFonts w:ascii="Arial" w:hAnsi="Arial" w:cs="Arial"/>
          <w:sz w:val="24"/>
          <w:szCs w:val="24"/>
        </w:rPr>
        <w:t>.  Only 4 people are taken at a time and there is 30 minutes discussion about healthy eating and 30 minutes of fun exercise in the pool.  People are referred to other providers or agencies if further advice or support is required.</w:t>
      </w:r>
    </w:p>
    <w:p w:rsidR="00E207AC" w:rsidRPr="00ED4618" w:rsidRDefault="00E207AC" w:rsidP="004E3E85">
      <w:pPr>
        <w:spacing w:after="0"/>
        <w:rPr>
          <w:rFonts w:ascii="Arial" w:hAnsi="Arial" w:cs="Arial"/>
          <w:sz w:val="24"/>
          <w:szCs w:val="24"/>
        </w:rPr>
      </w:pPr>
    </w:p>
    <w:p w:rsidR="00962D07" w:rsidRPr="00ED4618" w:rsidRDefault="00962D07" w:rsidP="004E3E85">
      <w:pPr>
        <w:spacing w:after="0"/>
        <w:rPr>
          <w:rFonts w:ascii="Arial" w:hAnsi="Arial" w:cs="Arial"/>
          <w:smallCaps/>
          <w:sz w:val="24"/>
          <w:szCs w:val="24"/>
        </w:rPr>
      </w:pPr>
      <w:r w:rsidRPr="00ED4618">
        <w:rPr>
          <w:rFonts w:ascii="Arial" w:hAnsi="Arial" w:cs="Arial"/>
          <w:b/>
          <w:sz w:val="24"/>
          <w:szCs w:val="24"/>
        </w:rPr>
        <w:t>Emily Greentree (South Gloucestershire LD Service)</w:t>
      </w:r>
      <w:r w:rsidRPr="00ED4618">
        <w:rPr>
          <w:rFonts w:ascii="Arial" w:hAnsi="Arial" w:cs="Arial"/>
          <w:sz w:val="24"/>
          <w:szCs w:val="24"/>
        </w:rPr>
        <w:t xml:space="preserve"> gave a presentation on happiness and why it is so important, especially for people that have challenging behaviour</w:t>
      </w:r>
    </w:p>
    <w:p w:rsidR="00962D07" w:rsidRPr="00ED4618" w:rsidRDefault="00962D07" w:rsidP="004E3E85">
      <w:pPr>
        <w:spacing w:after="0"/>
        <w:rPr>
          <w:rFonts w:ascii="Arial" w:hAnsi="Arial" w:cs="Arial"/>
          <w:sz w:val="24"/>
          <w:szCs w:val="24"/>
        </w:rPr>
      </w:pPr>
    </w:p>
    <w:p w:rsidR="00962D07" w:rsidRPr="00ED4618" w:rsidRDefault="00962D07" w:rsidP="004E3E85">
      <w:pPr>
        <w:spacing w:after="0"/>
        <w:rPr>
          <w:rFonts w:ascii="Arial" w:hAnsi="Arial" w:cs="Arial"/>
          <w:b/>
          <w:sz w:val="24"/>
          <w:szCs w:val="24"/>
        </w:rPr>
      </w:pPr>
      <w:r w:rsidRPr="00ED4618">
        <w:rPr>
          <w:rFonts w:ascii="Arial" w:hAnsi="Arial" w:cs="Arial"/>
          <w:b/>
          <w:sz w:val="24"/>
          <w:szCs w:val="24"/>
        </w:rPr>
        <w:t>What the LDPB has worked on in 2018:</w:t>
      </w:r>
    </w:p>
    <w:p w:rsidR="00CB1A73" w:rsidRPr="00ED4618" w:rsidRDefault="00CB1A73" w:rsidP="00D84A82">
      <w:pPr>
        <w:pStyle w:val="ListParagraph"/>
        <w:numPr>
          <w:ilvl w:val="0"/>
          <w:numId w:val="14"/>
        </w:numPr>
        <w:spacing w:after="0"/>
        <w:rPr>
          <w:rFonts w:ascii="Arial" w:hAnsi="Arial" w:cs="Arial"/>
          <w:sz w:val="24"/>
          <w:szCs w:val="24"/>
        </w:rPr>
      </w:pPr>
      <w:r w:rsidRPr="00ED4618">
        <w:rPr>
          <w:rFonts w:ascii="Arial" w:hAnsi="Arial" w:cs="Arial"/>
          <w:sz w:val="24"/>
          <w:szCs w:val="24"/>
        </w:rPr>
        <w:t>The LDPB award</w:t>
      </w:r>
      <w:r w:rsidR="004A77DB" w:rsidRPr="00ED4618">
        <w:rPr>
          <w:rFonts w:ascii="Arial" w:hAnsi="Arial" w:cs="Arial"/>
          <w:sz w:val="24"/>
          <w:szCs w:val="24"/>
        </w:rPr>
        <w:t>ed LDDF funding</w:t>
      </w:r>
      <w:r w:rsidRPr="00ED4618">
        <w:rPr>
          <w:rFonts w:ascii="Arial" w:hAnsi="Arial" w:cs="Arial"/>
          <w:sz w:val="24"/>
          <w:szCs w:val="24"/>
        </w:rPr>
        <w:t xml:space="preserve"> to Missing Link to run a project offering confidential advice and practical support to people with LD who have suffered sexual abuse.</w:t>
      </w:r>
      <w:r w:rsidR="00D84A82" w:rsidRPr="00ED4618">
        <w:rPr>
          <w:rFonts w:ascii="Arial" w:hAnsi="Arial" w:cs="Arial"/>
          <w:sz w:val="24"/>
          <w:szCs w:val="24"/>
        </w:rPr>
        <w:t xml:space="preserve">  </w:t>
      </w:r>
      <w:r w:rsidRPr="00ED4618">
        <w:rPr>
          <w:rFonts w:ascii="Arial" w:hAnsi="Arial" w:cs="Arial"/>
          <w:sz w:val="24"/>
          <w:szCs w:val="24"/>
        </w:rPr>
        <w:t>A support worker from Missing Link is now a regular attendee at board meetings</w:t>
      </w:r>
    </w:p>
    <w:p w:rsidR="00CB1A73" w:rsidRPr="00ED4618" w:rsidRDefault="00CB1A73" w:rsidP="00CB1A73">
      <w:pPr>
        <w:pStyle w:val="ListParagraph"/>
        <w:numPr>
          <w:ilvl w:val="0"/>
          <w:numId w:val="14"/>
        </w:numPr>
        <w:spacing w:after="0"/>
        <w:rPr>
          <w:rFonts w:ascii="Arial" w:hAnsi="Arial" w:cs="Arial"/>
          <w:sz w:val="24"/>
          <w:szCs w:val="24"/>
        </w:rPr>
      </w:pPr>
      <w:r w:rsidRPr="00ED4618">
        <w:rPr>
          <w:rFonts w:ascii="Arial" w:hAnsi="Arial" w:cs="Arial"/>
          <w:sz w:val="24"/>
          <w:szCs w:val="24"/>
        </w:rPr>
        <w:lastRenderedPageBreak/>
        <w:t>The LDPB has strengthened links with North Bristol Trust to encourage more training for all hospital staff about how to support people with LD whilst they are in hospital.</w:t>
      </w:r>
    </w:p>
    <w:p w:rsidR="00CB1A73" w:rsidRPr="00ED4618" w:rsidRDefault="00CB1A73" w:rsidP="00CB1A73">
      <w:pPr>
        <w:pStyle w:val="ListParagraph"/>
        <w:numPr>
          <w:ilvl w:val="0"/>
          <w:numId w:val="14"/>
        </w:numPr>
        <w:spacing w:after="0"/>
        <w:rPr>
          <w:rFonts w:ascii="Arial" w:hAnsi="Arial" w:cs="Arial"/>
          <w:sz w:val="24"/>
          <w:szCs w:val="24"/>
        </w:rPr>
      </w:pPr>
      <w:r w:rsidRPr="00ED4618">
        <w:rPr>
          <w:rFonts w:ascii="Arial" w:hAnsi="Arial" w:cs="Arial"/>
          <w:sz w:val="24"/>
          <w:szCs w:val="24"/>
        </w:rPr>
        <w:t>The LDPB has continued to encourage as many people with LD as possible to have an annual flu jab though promotion at meetings and via social media.</w:t>
      </w:r>
    </w:p>
    <w:p w:rsidR="00403D7F" w:rsidRPr="00ED4618" w:rsidRDefault="00403D7F" w:rsidP="00CB1A73">
      <w:pPr>
        <w:pStyle w:val="ListParagraph"/>
        <w:numPr>
          <w:ilvl w:val="0"/>
          <w:numId w:val="14"/>
        </w:numPr>
        <w:spacing w:after="0"/>
        <w:rPr>
          <w:rFonts w:ascii="Arial" w:hAnsi="Arial" w:cs="Arial"/>
          <w:sz w:val="24"/>
          <w:szCs w:val="24"/>
        </w:rPr>
      </w:pPr>
      <w:r w:rsidRPr="00ED4618">
        <w:rPr>
          <w:rFonts w:ascii="Arial" w:hAnsi="Arial" w:cs="Arial"/>
          <w:sz w:val="24"/>
          <w:szCs w:val="24"/>
        </w:rPr>
        <w:t>The new lead for Learning Difficulties in the combined BNSSG CCG (Zain Patel) is now a member of the Board and an active and engaged partner.</w:t>
      </w:r>
    </w:p>
    <w:p w:rsidR="00962D07" w:rsidRPr="00ED4618" w:rsidRDefault="00962D07" w:rsidP="004E3E85">
      <w:pPr>
        <w:spacing w:after="0"/>
        <w:rPr>
          <w:rFonts w:ascii="Arial" w:hAnsi="Arial" w:cs="Arial"/>
          <w:sz w:val="24"/>
          <w:szCs w:val="24"/>
        </w:rPr>
      </w:pPr>
    </w:p>
    <w:p w:rsidR="00962D07" w:rsidRPr="00ED4618" w:rsidRDefault="00962D07" w:rsidP="004E3E85">
      <w:pPr>
        <w:spacing w:after="0"/>
        <w:rPr>
          <w:rFonts w:ascii="Arial" w:hAnsi="Arial" w:cs="Arial"/>
          <w:b/>
          <w:sz w:val="24"/>
          <w:szCs w:val="24"/>
        </w:rPr>
      </w:pPr>
      <w:r w:rsidRPr="00ED4618">
        <w:rPr>
          <w:rFonts w:ascii="Arial" w:hAnsi="Arial" w:cs="Arial"/>
          <w:b/>
          <w:sz w:val="24"/>
          <w:szCs w:val="24"/>
        </w:rPr>
        <w:t>What the LDPB will work on next year:</w:t>
      </w:r>
    </w:p>
    <w:p w:rsidR="00962D07" w:rsidRPr="00ED4618" w:rsidRDefault="00962D07" w:rsidP="00403D7F">
      <w:pPr>
        <w:spacing w:after="0"/>
        <w:rPr>
          <w:rFonts w:ascii="Arial" w:hAnsi="Arial" w:cs="Arial"/>
          <w:sz w:val="24"/>
          <w:szCs w:val="24"/>
        </w:rPr>
      </w:pPr>
    </w:p>
    <w:p w:rsidR="007F1270" w:rsidRPr="00ED4618" w:rsidRDefault="007F1270" w:rsidP="00976741">
      <w:pPr>
        <w:pStyle w:val="ListParagraph"/>
        <w:numPr>
          <w:ilvl w:val="0"/>
          <w:numId w:val="12"/>
        </w:numPr>
        <w:spacing w:after="0"/>
        <w:rPr>
          <w:rFonts w:ascii="Arial" w:hAnsi="Arial" w:cs="Arial"/>
          <w:sz w:val="24"/>
          <w:szCs w:val="24"/>
        </w:rPr>
      </w:pPr>
      <w:r w:rsidRPr="00ED4618">
        <w:rPr>
          <w:rFonts w:ascii="Arial" w:hAnsi="Arial" w:cs="Arial"/>
          <w:sz w:val="24"/>
          <w:szCs w:val="24"/>
        </w:rPr>
        <w:t xml:space="preserve">The LDPB will contribute to new strategies </w:t>
      </w:r>
      <w:r w:rsidR="00CB1A73" w:rsidRPr="00ED4618">
        <w:rPr>
          <w:rFonts w:ascii="Arial" w:hAnsi="Arial" w:cs="Arial"/>
          <w:sz w:val="24"/>
          <w:szCs w:val="24"/>
        </w:rPr>
        <w:t xml:space="preserve">being developed by the CCG and the Council </w:t>
      </w:r>
      <w:r w:rsidRPr="00ED4618">
        <w:rPr>
          <w:rFonts w:ascii="Arial" w:hAnsi="Arial" w:cs="Arial"/>
          <w:sz w:val="24"/>
          <w:szCs w:val="24"/>
        </w:rPr>
        <w:t>for people with LD and ensure they fully consider and meet the needs of the LD community.</w:t>
      </w:r>
    </w:p>
    <w:p w:rsidR="001E7B4F" w:rsidRPr="00ED4618" w:rsidRDefault="00C10EDC" w:rsidP="00976741">
      <w:pPr>
        <w:pStyle w:val="ListParagraph"/>
        <w:numPr>
          <w:ilvl w:val="0"/>
          <w:numId w:val="12"/>
        </w:numPr>
        <w:spacing w:after="0"/>
        <w:rPr>
          <w:rFonts w:ascii="Arial" w:hAnsi="Arial" w:cs="Arial"/>
          <w:sz w:val="24"/>
          <w:szCs w:val="24"/>
        </w:rPr>
      </w:pPr>
      <w:r>
        <w:rPr>
          <w:rFonts w:ascii="Arial" w:hAnsi="Arial" w:cs="Arial"/>
          <w:sz w:val="24"/>
          <w:szCs w:val="24"/>
        </w:rPr>
        <w:t>The LDPB will seek to further strengthen links with North Bristol Trust and encourage representation from the Trust at the annual Health LDPB meeting.</w:t>
      </w:r>
    </w:p>
    <w:p w:rsidR="00403D7F" w:rsidRPr="007E7088" w:rsidRDefault="00403D7F" w:rsidP="00403D7F">
      <w:pPr>
        <w:pStyle w:val="ListParagraph"/>
        <w:spacing w:after="0"/>
        <w:rPr>
          <w:rFonts w:ascii="Arial" w:hAnsi="Arial" w:cs="Arial"/>
          <w:sz w:val="36"/>
          <w:szCs w:val="36"/>
        </w:rPr>
      </w:pPr>
    </w:p>
    <w:p w:rsidR="007F1270" w:rsidRPr="00ED4618" w:rsidRDefault="007F1270" w:rsidP="004E3E85">
      <w:pPr>
        <w:spacing w:after="0"/>
        <w:rPr>
          <w:rFonts w:ascii="Arial" w:hAnsi="Arial" w:cs="Arial"/>
          <w:b/>
          <w:sz w:val="28"/>
          <w:szCs w:val="28"/>
        </w:rPr>
      </w:pPr>
      <w:r w:rsidRPr="00ED4618">
        <w:rPr>
          <w:rFonts w:ascii="Arial" w:hAnsi="Arial" w:cs="Arial"/>
          <w:b/>
          <w:sz w:val="28"/>
          <w:szCs w:val="28"/>
        </w:rPr>
        <w:t>Transport and Safety</w:t>
      </w:r>
    </w:p>
    <w:p w:rsidR="007F1270" w:rsidRPr="00ED4618" w:rsidRDefault="007F1270" w:rsidP="004E3E85">
      <w:pPr>
        <w:spacing w:after="0"/>
        <w:rPr>
          <w:rFonts w:ascii="Arial" w:hAnsi="Arial" w:cs="Arial"/>
          <w:sz w:val="24"/>
          <w:szCs w:val="24"/>
        </w:rPr>
      </w:pPr>
    </w:p>
    <w:p w:rsidR="007F1270" w:rsidRPr="00ED4618" w:rsidRDefault="007F1270" w:rsidP="004E3E85">
      <w:pPr>
        <w:spacing w:after="0"/>
        <w:rPr>
          <w:rFonts w:ascii="Arial" w:hAnsi="Arial" w:cs="Arial"/>
          <w:b/>
          <w:sz w:val="24"/>
          <w:szCs w:val="24"/>
        </w:rPr>
      </w:pPr>
      <w:r w:rsidRPr="00ED4618">
        <w:rPr>
          <w:rFonts w:ascii="Arial" w:hAnsi="Arial" w:cs="Arial"/>
          <w:b/>
          <w:sz w:val="24"/>
          <w:szCs w:val="24"/>
        </w:rPr>
        <w:t>What was said about it:</w:t>
      </w:r>
    </w:p>
    <w:p w:rsidR="007F1270" w:rsidRPr="00ED4618" w:rsidRDefault="007F1270" w:rsidP="004E3E85">
      <w:pPr>
        <w:spacing w:after="0"/>
        <w:rPr>
          <w:rFonts w:ascii="Arial" w:hAnsi="Arial" w:cs="Arial"/>
          <w:sz w:val="24"/>
          <w:szCs w:val="24"/>
        </w:rPr>
      </w:pPr>
      <w:r w:rsidRPr="00ED4618">
        <w:rPr>
          <w:rFonts w:ascii="Arial" w:hAnsi="Arial" w:cs="Arial"/>
          <w:sz w:val="24"/>
          <w:szCs w:val="24"/>
        </w:rPr>
        <w:t>Carers felt there were a lot of issues for anyone with a learning difficulty using public transport.  Bus and taxi drivers were not trained in this area and this causes many problems.</w:t>
      </w:r>
      <w:r w:rsidR="00AC6456" w:rsidRPr="00ED4618">
        <w:rPr>
          <w:rFonts w:ascii="Arial" w:hAnsi="Arial" w:cs="Arial"/>
          <w:sz w:val="24"/>
          <w:szCs w:val="24"/>
        </w:rPr>
        <w:t xml:space="preserve"> Carers also felt the behaviour of bus drivers can be unacceptable sometimes and that taxis were unreliable.</w:t>
      </w:r>
    </w:p>
    <w:p w:rsidR="00AC6456" w:rsidRPr="00ED4618" w:rsidRDefault="00AC6456" w:rsidP="004E3E85">
      <w:pPr>
        <w:spacing w:after="0"/>
        <w:rPr>
          <w:rFonts w:ascii="Arial" w:hAnsi="Arial" w:cs="Arial"/>
          <w:sz w:val="24"/>
          <w:szCs w:val="24"/>
        </w:rPr>
      </w:pPr>
    </w:p>
    <w:p w:rsidR="00956C66" w:rsidRPr="00ED4618" w:rsidRDefault="007F1270" w:rsidP="004E3E85">
      <w:pPr>
        <w:spacing w:after="0"/>
        <w:rPr>
          <w:rFonts w:ascii="Arial" w:hAnsi="Arial" w:cs="Arial"/>
          <w:sz w:val="24"/>
          <w:szCs w:val="24"/>
        </w:rPr>
      </w:pPr>
      <w:r w:rsidRPr="00ED4618">
        <w:rPr>
          <w:rFonts w:ascii="Arial" w:hAnsi="Arial" w:cs="Arial"/>
          <w:b/>
          <w:sz w:val="24"/>
          <w:szCs w:val="24"/>
        </w:rPr>
        <w:t>Will Bee</w:t>
      </w:r>
      <w:r w:rsidRPr="00ED4618">
        <w:rPr>
          <w:rFonts w:ascii="Arial" w:hAnsi="Arial" w:cs="Arial"/>
          <w:sz w:val="24"/>
          <w:szCs w:val="24"/>
        </w:rPr>
        <w:t xml:space="preserve"> </w:t>
      </w:r>
      <w:r w:rsidRPr="00ED4618">
        <w:rPr>
          <w:rFonts w:ascii="Arial" w:hAnsi="Arial" w:cs="Arial"/>
          <w:b/>
          <w:sz w:val="24"/>
          <w:szCs w:val="24"/>
        </w:rPr>
        <w:t>read a statement on behalf of the Licensing Team</w:t>
      </w:r>
      <w:r w:rsidRPr="00ED4618">
        <w:rPr>
          <w:rFonts w:ascii="Arial" w:hAnsi="Arial" w:cs="Arial"/>
          <w:sz w:val="24"/>
          <w:szCs w:val="24"/>
        </w:rPr>
        <w:t xml:space="preserve">: </w:t>
      </w:r>
    </w:p>
    <w:p w:rsidR="007F1270" w:rsidRPr="00ED4618" w:rsidRDefault="007F1270" w:rsidP="004E3E85">
      <w:pPr>
        <w:spacing w:after="0"/>
        <w:rPr>
          <w:rFonts w:ascii="Arial" w:hAnsi="Arial" w:cs="Arial"/>
          <w:sz w:val="24"/>
          <w:szCs w:val="24"/>
        </w:rPr>
      </w:pPr>
      <w:r w:rsidRPr="00ED4618">
        <w:rPr>
          <w:rFonts w:ascii="Arial" w:hAnsi="Arial" w:cs="Arial"/>
          <w:sz w:val="24"/>
          <w:szCs w:val="24"/>
        </w:rPr>
        <w:t>“From 1</w:t>
      </w:r>
      <w:r w:rsidRPr="00ED4618">
        <w:rPr>
          <w:rFonts w:ascii="Arial" w:hAnsi="Arial" w:cs="Arial"/>
          <w:sz w:val="24"/>
          <w:szCs w:val="24"/>
          <w:vertAlign w:val="superscript"/>
        </w:rPr>
        <w:t>st</w:t>
      </w:r>
      <w:r w:rsidRPr="00ED4618">
        <w:rPr>
          <w:rFonts w:ascii="Arial" w:hAnsi="Arial" w:cs="Arial"/>
          <w:sz w:val="24"/>
          <w:szCs w:val="24"/>
        </w:rPr>
        <w:t xml:space="preserve"> January 2019 it will be mandatory for all taxi drivers to have disability awareness training.  All new taxis from 1</w:t>
      </w:r>
      <w:r w:rsidRPr="00ED4618">
        <w:rPr>
          <w:rFonts w:ascii="Arial" w:hAnsi="Arial" w:cs="Arial"/>
          <w:sz w:val="24"/>
          <w:szCs w:val="24"/>
          <w:vertAlign w:val="superscript"/>
        </w:rPr>
        <w:t>st</w:t>
      </w:r>
      <w:r w:rsidRPr="00ED4618">
        <w:rPr>
          <w:rFonts w:ascii="Arial" w:hAnsi="Arial" w:cs="Arial"/>
          <w:sz w:val="24"/>
          <w:szCs w:val="24"/>
        </w:rPr>
        <w:t xml:space="preserve"> January 2018 </w:t>
      </w:r>
      <w:r w:rsidR="00956C66" w:rsidRPr="00ED4618">
        <w:rPr>
          <w:rFonts w:ascii="Arial" w:hAnsi="Arial" w:cs="Arial"/>
          <w:sz w:val="24"/>
          <w:szCs w:val="24"/>
        </w:rPr>
        <w:t>should be wheelchair accessible. This</w:t>
      </w:r>
      <w:r w:rsidRPr="00ED4618">
        <w:rPr>
          <w:rFonts w:ascii="Arial" w:hAnsi="Arial" w:cs="Arial"/>
          <w:sz w:val="24"/>
          <w:szCs w:val="24"/>
        </w:rPr>
        <w:t xml:space="preserve"> ruling may be overturned as Taxi companies are not happy about this.</w:t>
      </w:r>
    </w:p>
    <w:p w:rsidR="004C5B4E" w:rsidRPr="00ED4618" w:rsidRDefault="004C5B4E" w:rsidP="004E3E85">
      <w:pPr>
        <w:spacing w:after="0"/>
        <w:rPr>
          <w:rFonts w:ascii="Arial" w:hAnsi="Arial" w:cs="Arial"/>
          <w:sz w:val="24"/>
          <w:szCs w:val="24"/>
        </w:rPr>
      </w:pPr>
    </w:p>
    <w:p w:rsidR="004C5B4E" w:rsidRPr="00ED4618" w:rsidRDefault="004C5B4E" w:rsidP="004E3E85">
      <w:pPr>
        <w:spacing w:after="0"/>
        <w:rPr>
          <w:rFonts w:ascii="Arial" w:hAnsi="Arial" w:cs="Arial"/>
          <w:sz w:val="24"/>
          <w:szCs w:val="24"/>
        </w:rPr>
      </w:pPr>
      <w:r w:rsidRPr="00ED4618">
        <w:rPr>
          <w:rFonts w:ascii="Arial" w:hAnsi="Arial" w:cs="Arial"/>
          <w:sz w:val="24"/>
          <w:szCs w:val="24"/>
        </w:rPr>
        <w:t>Discussion took place at the meeting and it was felt that reliability of taxis is poor and health appointments have been missed. Also calls are sometimes ignored if the caller has complex needs.</w:t>
      </w:r>
      <w:r w:rsidR="00AC6456" w:rsidRPr="00ED4618">
        <w:rPr>
          <w:rFonts w:ascii="Arial" w:hAnsi="Arial" w:cs="Arial"/>
          <w:sz w:val="24"/>
          <w:szCs w:val="24"/>
        </w:rPr>
        <w:t xml:space="preserve"> Carers felt that call handlers were not trained to deal with people with learning difficulties.</w:t>
      </w:r>
    </w:p>
    <w:p w:rsidR="004C5B4E" w:rsidRPr="00ED4618" w:rsidRDefault="004C5B4E" w:rsidP="004E3E85">
      <w:pPr>
        <w:spacing w:after="0"/>
        <w:rPr>
          <w:rFonts w:ascii="Arial" w:hAnsi="Arial" w:cs="Arial"/>
          <w:sz w:val="24"/>
          <w:szCs w:val="24"/>
        </w:rPr>
      </w:pPr>
    </w:p>
    <w:p w:rsidR="004C5B4E" w:rsidRPr="00ED4618" w:rsidRDefault="004C5B4E" w:rsidP="004E3E85">
      <w:pPr>
        <w:spacing w:after="0"/>
        <w:rPr>
          <w:rFonts w:ascii="Arial" w:hAnsi="Arial" w:cs="Arial"/>
          <w:sz w:val="24"/>
          <w:szCs w:val="24"/>
        </w:rPr>
      </w:pPr>
      <w:r w:rsidRPr="00ED4618">
        <w:rPr>
          <w:rFonts w:ascii="Arial" w:hAnsi="Arial" w:cs="Arial"/>
          <w:sz w:val="24"/>
          <w:szCs w:val="24"/>
        </w:rPr>
        <w:t xml:space="preserve">Kev Barley (Licensing Team) will look into the “MyTaxi” App which is currently used in London to see if it would be beneficial locally.  </w:t>
      </w:r>
    </w:p>
    <w:p w:rsidR="004C5B4E" w:rsidRPr="00ED4618" w:rsidRDefault="004C5B4E" w:rsidP="004E3E85">
      <w:pPr>
        <w:spacing w:after="0"/>
        <w:rPr>
          <w:rFonts w:ascii="Arial" w:hAnsi="Arial" w:cs="Arial"/>
          <w:sz w:val="24"/>
          <w:szCs w:val="24"/>
        </w:rPr>
      </w:pPr>
    </w:p>
    <w:p w:rsidR="004C5B4E" w:rsidRPr="00ED4618" w:rsidRDefault="004C5B4E" w:rsidP="004E3E85">
      <w:pPr>
        <w:spacing w:after="0"/>
        <w:rPr>
          <w:rFonts w:ascii="Arial" w:hAnsi="Arial" w:cs="Arial"/>
          <w:sz w:val="24"/>
          <w:szCs w:val="24"/>
        </w:rPr>
      </w:pPr>
      <w:r w:rsidRPr="00ED4618">
        <w:rPr>
          <w:rFonts w:ascii="Arial" w:hAnsi="Arial" w:cs="Arial"/>
          <w:b/>
          <w:sz w:val="24"/>
          <w:szCs w:val="24"/>
        </w:rPr>
        <w:t>Paul Stratford (FirstBus)</w:t>
      </w:r>
      <w:r w:rsidR="00956C66" w:rsidRPr="00ED4618">
        <w:rPr>
          <w:rFonts w:ascii="Arial" w:hAnsi="Arial" w:cs="Arial"/>
          <w:sz w:val="24"/>
          <w:szCs w:val="24"/>
        </w:rPr>
        <w:t xml:space="preserve">: </w:t>
      </w:r>
      <w:r w:rsidRPr="00ED4618">
        <w:rPr>
          <w:rFonts w:ascii="Arial" w:hAnsi="Arial" w:cs="Arial"/>
          <w:sz w:val="24"/>
          <w:szCs w:val="24"/>
        </w:rPr>
        <w:t>talked about training bus drivers receive and advised they have to attend 1 day a year on how to deal with vulnerable/ disabled passengers.  However, the training is quite outdated and FirstBus are commissioning a new training course called “Journey Maker” which deals with speaking to passengers slowly, clearly and making eye contact.</w:t>
      </w:r>
    </w:p>
    <w:p w:rsidR="004C5B4E" w:rsidRPr="00ED4618" w:rsidRDefault="004C5B4E" w:rsidP="004E3E85">
      <w:pPr>
        <w:spacing w:after="0"/>
        <w:rPr>
          <w:rFonts w:ascii="Arial" w:hAnsi="Arial" w:cs="Arial"/>
          <w:sz w:val="24"/>
          <w:szCs w:val="24"/>
        </w:rPr>
      </w:pPr>
    </w:p>
    <w:p w:rsidR="004C5B4E" w:rsidRPr="00ED4618" w:rsidRDefault="004C5B4E" w:rsidP="004E3E85">
      <w:pPr>
        <w:spacing w:after="0"/>
        <w:rPr>
          <w:rFonts w:ascii="Arial" w:hAnsi="Arial" w:cs="Arial"/>
          <w:sz w:val="24"/>
          <w:szCs w:val="24"/>
        </w:rPr>
      </w:pPr>
      <w:r w:rsidRPr="00ED4618">
        <w:rPr>
          <w:rFonts w:ascii="Arial" w:hAnsi="Arial" w:cs="Arial"/>
          <w:sz w:val="24"/>
          <w:szCs w:val="24"/>
        </w:rPr>
        <w:t xml:space="preserve">There has also been heavy investment over the last 2 years in new buses and technology.  The Board felt it would be good for a meeting to take place with </w:t>
      </w:r>
      <w:r w:rsidRPr="00ED4618">
        <w:rPr>
          <w:rFonts w:ascii="Arial" w:hAnsi="Arial" w:cs="Arial"/>
          <w:sz w:val="24"/>
          <w:szCs w:val="24"/>
        </w:rPr>
        <w:lastRenderedPageBreak/>
        <w:t>FirstBus, Diane Elliott and Disability Awareness to discuss the issues faced by people with LD.</w:t>
      </w:r>
    </w:p>
    <w:p w:rsidR="001E500A" w:rsidRPr="00ED4618" w:rsidRDefault="001E500A" w:rsidP="004E3E85">
      <w:pPr>
        <w:spacing w:after="0"/>
        <w:rPr>
          <w:rFonts w:ascii="Arial" w:hAnsi="Arial" w:cs="Arial"/>
          <w:sz w:val="24"/>
          <w:szCs w:val="24"/>
        </w:rPr>
      </w:pPr>
    </w:p>
    <w:p w:rsidR="001E500A" w:rsidRPr="00ED4618" w:rsidRDefault="001E500A" w:rsidP="004E3E85">
      <w:pPr>
        <w:spacing w:after="0"/>
        <w:rPr>
          <w:rFonts w:ascii="Arial" w:hAnsi="Arial" w:cs="Arial"/>
          <w:sz w:val="24"/>
          <w:szCs w:val="24"/>
        </w:rPr>
      </w:pPr>
      <w:r w:rsidRPr="00ED4618">
        <w:rPr>
          <w:rFonts w:ascii="Arial" w:hAnsi="Arial" w:cs="Arial"/>
          <w:b/>
          <w:sz w:val="24"/>
          <w:szCs w:val="24"/>
        </w:rPr>
        <w:t>Abi Johnson and Will Bee (South Gloucestershire Council)</w:t>
      </w:r>
      <w:r w:rsidR="00956C66" w:rsidRPr="00ED4618">
        <w:rPr>
          <w:rFonts w:ascii="Arial" w:hAnsi="Arial" w:cs="Arial"/>
          <w:sz w:val="24"/>
          <w:szCs w:val="24"/>
        </w:rPr>
        <w:t>:</w:t>
      </w:r>
      <w:r w:rsidRPr="00ED4618">
        <w:rPr>
          <w:rFonts w:ascii="Arial" w:hAnsi="Arial" w:cs="Arial"/>
          <w:sz w:val="24"/>
          <w:szCs w:val="24"/>
        </w:rPr>
        <w:t xml:space="preserve"> shared a video on Mate Crime.  It showed someone who had moved out to live independently and become a victim of mate crime.  The Board felt that this was helpful but quite scary and could make some people anxious.  The video would be better directed at carers and friends.</w:t>
      </w:r>
    </w:p>
    <w:p w:rsidR="00962D07" w:rsidRPr="00ED4618" w:rsidRDefault="00962D07" w:rsidP="004E3E85">
      <w:pPr>
        <w:spacing w:after="0"/>
        <w:rPr>
          <w:rFonts w:ascii="Arial" w:hAnsi="Arial" w:cs="Arial"/>
          <w:b/>
          <w:sz w:val="24"/>
          <w:szCs w:val="24"/>
        </w:rPr>
      </w:pPr>
    </w:p>
    <w:p w:rsidR="001E500A" w:rsidRPr="00ED4618" w:rsidRDefault="007C6D5D" w:rsidP="004E3E85">
      <w:pPr>
        <w:spacing w:after="0"/>
        <w:rPr>
          <w:rFonts w:ascii="Arial" w:hAnsi="Arial" w:cs="Arial"/>
          <w:b/>
          <w:sz w:val="24"/>
          <w:szCs w:val="24"/>
        </w:rPr>
      </w:pPr>
      <w:r w:rsidRPr="00ED4618">
        <w:rPr>
          <w:rFonts w:ascii="Arial" w:hAnsi="Arial" w:cs="Arial"/>
          <w:b/>
          <w:sz w:val="24"/>
          <w:szCs w:val="24"/>
        </w:rPr>
        <w:t>What the LDPB has done in 2018:</w:t>
      </w:r>
    </w:p>
    <w:p w:rsidR="00614AE7" w:rsidRPr="00ED4618" w:rsidRDefault="00614AE7" w:rsidP="004E3E85">
      <w:pPr>
        <w:spacing w:after="0"/>
        <w:rPr>
          <w:rFonts w:ascii="Arial" w:hAnsi="Arial" w:cs="Arial"/>
          <w:b/>
          <w:sz w:val="24"/>
          <w:szCs w:val="24"/>
        </w:rPr>
      </w:pPr>
    </w:p>
    <w:p w:rsidR="007C6D5D" w:rsidRPr="00ED4618" w:rsidRDefault="00403D7F" w:rsidP="005A3169">
      <w:pPr>
        <w:pStyle w:val="ListParagraph"/>
        <w:numPr>
          <w:ilvl w:val="0"/>
          <w:numId w:val="16"/>
        </w:numPr>
        <w:spacing w:after="0"/>
        <w:rPr>
          <w:rFonts w:ascii="Arial" w:hAnsi="Arial" w:cs="Arial"/>
          <w:sz w:val="24"/>
          <w:szCs w:val="24"/>
        </w:rPr>
      </w:pPr>
      <w:r w:rsidRPr="00ED4618">
        <w:rPr>
          <w:rFonts w:ascii="Arial" w:hAnsi="Arial" w:cs="Arial"/>
          <w:sz w:val="24"/>
          <w:szCs w:val="24"/>
        </w:rPr>
        <w:t xml:space="preserve">The LDPB awarded </w:t>
      </w:r>
      <w:r w:rsidR="004A77DB" w:rsidRPr="00ED4618">
        <w:rPr>
          <w:rFonts w:ascii="Arial" w:hAnsi="Arial" w:cs="Arial"/>
          <w:sz w:val="24"/>
          <w:szCs w:val="24"/>
        </w:rPr>
        <w:t xml:space="preserve">LDDF </w:t>
      </w:r>
      <w:r w:rsidRPr="00ED4618">
        <w:rPr>
          <w:rFonts w:ascii="Arial" w:hAnsi="Arial" w:cs="Arial"/>
          <w:sz w:val="24"/>
          <w:szCs w:val="24"/>
        </w:rPr>
        <w:t>funding to Brandon Trust</w:t>
      </w:r>
      <w:r w:rsidR="005A3169" w:rsidRPr="00ED4618">
        <w:rPr>
          <w:rFonts w:ascii="Arial" w:hAnsi="Arial" w:cs="Arial"/>
          <w:sz w:val="24"/>
          <w:szCs w:val="24"/>
        </w:rPr>
        <w:t xml:space="preserve"> who will work with SARI (Support against Racist Incidents)</w:t>
      </w:r>
      <w:r w:rsidRPr="00ED4618">
        <w:rPr>
          <w:rFonts w:ascii="Arial" w:hAnsi="Arial" w:cs="Arial"/>
          <w:sz w:val="24"/>
          <w:szCs w:val="24"/>
        </w:rPr>
        <w:t xml:space="preserve"> to carry out Mate crime training in secondary schools, colleges and youth/ social clubs for </w:t>
      </w:r>
      <w:r w:rsidR="005A3169" w:rsidRPr="00ED4618">
        <w:rPr>
          <w:rFonts w:ascii="Arial" w:hAnsi="Arial" w:cs="Arial"/>
          <w:sz w:val="24"/>
          <w:szCs w:val="24"/>
        </w:rPr>
        <w:t>young people with LD.  This culminate in a film being produced.</w:t>
      </w:r>
    </w:p>
    <w:p w:rsidR="00976741" w:rsidRPr="00ED4618" w:rsidRDefault="005A3169" w:rsidP="005A3169">
      <w:pPr>
        <w:pStyle w:val="ListParagraph"/>
        <w:numPr>
          <w:ilvl w:val="0"/>
          <w:numId w:val="16"/>
        </w:numPr>
        <w:spacing w:after="0"/>
        <w:rPr>
          <w:rFonts w:ascii="Arial" w:hAnsi="Arial" w:cs="Arial"/>
          <w:sz w:val="24"/>
          <w:szCs w:val="24"/>
        </w:rPr>
      </w:pPr>
      <w:r w:rsidRPr="00ED4618">
        <w:rPr>
          <w:rFonts w:ascii="Arial" w:hAnsi="Arial" w:cs="Arial"/>
          <w:sz w:val="24"/>
          <w:szCs w:val="24"/>
        </w:rPr>
        <w:t>Efforts have continued to encourage public transport providers to attend the relevant board meeting and to engage with the work of the board.</w:t>
      </w:r>
    </w:p>
    <w:p w:rsidR="005A3169" w:rsidRPr="00ED4618" w:rsidRDefault="005A3169" w:rsidP="004E3E85">
      <w:pPr>
        <w:spacing w:after="0"/>
        <w:rPr>
          <w:rFonts w:ascii="Arial" w:hAnsi="Arial" w:cs="Arial"/>
          <w:sz w:val="24"/>
          <w:szCs w:val="24"/>
        </w:rPr>
      </w:pPr>
    </w:p>
    <w:p w:rsidR="00976741" w:rsidRPr="00ED4618" w:rsidRDefault="00976741" w:rsidP="004E3E85">
      <w:pPr>
        <w:spacing w:after="0"/>
        <w:rPr>
          <w:rFonts w:ascii="Arial" w:hAnsi="Arial" w:cs="Arial"/>
          <w:b/>
          <w:sz w:val="24"/>
          <w:szCs w:val="24"/>
        </w:rPr>
      </w:pPr>
      <w:r w:rsidRPr="00ED4618">
        <w:rPr>
          <w:rFonts w:ascii="Arial" w:hAnsi="Arial" w:cs="Arial"/>
          <w:b/>
          <w:sz w:val="24"/>
          <w:szCs w:val="24"/>
        </w:rPr>
        <w:t>What the LDPB will work on next year:</w:t>
      </w:r>
    </w:p>
    <w:p w:rsidR="00614AE7" w:rsidRPr="00ED4618" w:rsidRDefault="00614AE7" w:rsidP="004E3E85">
      <w:pPr>
        <w:spacing w:after="0"/>
        <w:rPr>
          <w:rFonts w:ascii="Arial" w:hAnsi="Arial" w:cs="Arial"/>
          <w:b/>
          <w:sz w:val="24"/>
          <w:szCs w:val="24"/>
        </w:rPr>
      </w:pPr>
    </w:p>
    <w:p w:rsidR="00976741" w:rsidRPr="00ED4618" w:rsidRDefault="005A3169" w:rsidP="005A3169">
      <w:pPr>
        <w:pStyle w:val="ListParagraph"/>
        <w:numPr>
          <w:ilvl w:val="0"/>
          <w:numId w:val="15"/>
        </w:numPr>
        <w:spacing w:after="0"/>
        <w:rPr>
          <w:rFonts w:ascii="Arial" w:hAnsi="Arial" w:cs="Arial"/>
          <w:sz w:val="24"/>
          <w:szCs w:val="24"/>
        </w:rPr>
      </w:pPr>
      <w:r w:rsidRPr="00ED4618">
        <w:rPr>
          <w:rFonts w:ascii="Arial" w:hAnsi="Arial" w:cs="Arial"/>
          <w:sz w:val="24"/>
          <w:szCs w:val="24"/>
        </w:rPr>
        <w:t>Focus on the issue of people with LD being the perpetrators of crime, mainly due to their vulnerabilities, and look at the difficulties for people with LD navigating the criminal justice system.</w:t>
      </w:r>
    </w:p>
    <w:p w:rsidR="005A3169" w:rsidRPr="00ED4618" w:rsidRDefault="005A3169" w:rsidP="005A3169">
      <w:pPr>
        <w:pStyle w:val="ListParagraph"/>
        <w:numPr>
          <w:ilvl w:val="0"/>
          <w:numId w:val="15"/>
        </w:numPr>
        <w:rPr>
          <w:rFonts w:ascii="Arial" w:hAnsi="Arial" w:cs="Arial"/>
          <w:sz w:val="24"/>
          <w:szCs w:val="24"/>
        </w:rPr>
      </w:pPr>
      <w:r w:rsidRPr="00ED4618">
        <w:rPr>
          <w:rFonts w:ascii="Arial" w:hAnsi="Arial" w:cs="Arial"/>
          <w:sz w:val="24"/>
          <w:szCs w:val="24"/>
        </w:rPr>
        <w:t xml:space="preserve">Work with relevant partners and agencies to raise the awareness of hate crime against people with LD and to ensure it is accurately reported. </w:t>
      </w:r>
    </w:p>
    <w:p w:rsidR="007E7088" w:rsidRPr="007E7088" w:rsidRDefault="007E7088" w:rsidP="001E104D">
      <w:pPr>
        <w:pStyle w:val="ListParagraph"/>
        <w:spacing w:after="0"/>
        <w:ind w:left="0"/>
        <w:rPr>
          <w:rFonts w:ascii="Arial" w:hAnsi="Arial" w:cs="Arial"/>
          <w:b/>
          <w:sz w:val="36"/>
          <w:szCs w:val="36"/>
        </w:rPr>
      </w:pPr>
    </w:p>
    <w:p w:rsidR="00B778DE" w:rsidRPr="00ED4618" w:rsidRDefault="00976741" w:rsidP="001E104D">
      <w:pPr>
        <w:pStyle w:val="ListParagraph"/>
        <w:spacing w:after="0"/>
        <w:ind w:left="0"/>
        <w:rPr>
          <w:rFonts w:ascii="Arial" w:hAnsi="Arial" w:cs="Arial"/>
          <w:b/>
          <w:sz w:val="28"/>
          <w:szCs w:val="28"/>
        </w:rPr>
      </w:pPr>
      <w:r w:rsidRPr="00ED4618">
        <w:rPr>
          <w:rFonts w:ascii="Arial" w:hAnsi="Arial" w:cs="Arial"/>
          <w:b/>
          <w:sz w:val="28"/>
          <w:szCs w:val="28"/>
        </w:rPr>
        <w:t>Housing</w:t>
      </w:r>
    </w:p>
    <w:p w:rsidR="00B778DE" w:rsidRPr="00ED4618" w:rsidRDefault="00B778DE" w:rsidP="00B778DE">
      <w:pPr>
        <w:pStyle w:val="ListParagraph"/>
        <w:spacing w:after="0"/>
        <w:rPr>
          <w:rFonts w:ascii="Arial" w:hAnsi="Arial" w:cs="Arial"/>
          <w:sz w:val="24"/>
          <w:szCs w:val="24"/>
        </w:rPr>
      </w:pPr>
    </w:p>
    <w:p w:rsidR="00976741" w:rsidRPr="00ED4618" w:rsidRDefault="00976741" w:rsidP="001E104D">
      <w:pPr>
        <w:pStyle w:val="ListParagraph"/>
        <w:spacing w:after="0"/>
        <w:ind w:left="0"/>
        <w:rPr>
          <w:rFonts w:ascii="Arial" w:hAnsi="Arial" w:cs="Arial"/>
          <w:b/>
          <w:sz w:val="24"/>
          <w:szCs w:val="24"/>
        </w:rPr>
      </w:pPr>
      <w:r w:rsidRPr="00ED4618">
        <w:rPr>
          <w:rFonts w:ascii="Arial" w:hAnsi="Arial" w:cs="Arial"/>
          <w:b/>
          <w:sz w:val="24"/>
          <w:szCs w:val="24"/>
        </w:rPr>
        <w:t>What was said about it:</w:t>
      </w:r>
    </w:p>
    <w:p w:rsidR="00976741" w:rsidRPr="00ED4618" w:rsidRDefault="00976741" w:rsidP="001E104D">
      <w:pPr>
        <w:pStyle w:val="ListParagraph"/>
        <w:spacing w:after="0"/>
        <w:ind w:left="0"/>
        <w:rPr>
          <w:rFonts w:ascii="Arial" w:hAnsi="Arial" w:cs="Arial"/>
          <w:b/>
          <w:sz w:val="24"/>
          <w:szCs w:val="24"/>
        </w:rPr>
      </w:pPr>
    </w:p>
    <w:p w:rsidR="00976741" w:rsidRPr="00ED4618" w:rsidRDefault="00976741" w:rsidP="001E104D">
      <w:pPr>
        <w:pStyle w:val="ListParagraph"/>
        <w:spacing w:after="0"/>
        <w:ind w:left="0"/>
        <w:rPr>
          <w:rFonts w:ascii="Arial" w:hAnsi="Arial" w:cs="Arial"/>
          <w:sz w:val="24"/>
          <w:szCs w:val="24"/>
        </w:rPr>
      </w:pPr>
      <w:r w:rsidRPr="00ED4618">
        <w:rPr>
          <w:rFonts w:ascii="Arial" w:hAnsi="Arial" w:cs="Arial"/>
          <w:sz w:val="24"/>
          <w:szCs w:val="24"/>
        </w:rPr>
        <w:t>Service Users and Carers felt it was important for accommodation to be accessible and affordable.  There is not much information about the different option</w:t>
      </w:r>
      <w:r w:rsidR="005A3169" w:rsidRPr="00ED4618">
        <w:rPr>
          <w:rFonts w:ascii="Arial" w:hAnsi="Arial" w:cs="Arial"/>
          <w:sz w:val="24"/>
          <w:szCs w:val="24"/>
        </w:rPr>
        <w:t>s</w:t>
      </w:r>
      <w:r w:rsidRPr="00ED4618">
        <w:rPr>
          <w:rFonts w:ascii="Arial" w:hAnsi="Arial" w:cs="Arial"/>
          <w:sz w:val="24"/>
          <w:szCs w:val="24"/>
        </w:rPr>
        <w:t xml:space="preserve"> and it would be beneficial to have a booklet with </w:t>
      </w:r>
      <w:r w:rsidR="00AC6456" w:rsidRPr="00ED4618">
        <w:rPr>
          <w:rFonts w:ascii="Arial" w:hAnsi="Arial" w:cs="Arial"/>
          <w:sz w:val="24"/>
          <w:szCs w:val="24"/>
        </w:rPr>
        <w:t xml:space="preserve">all the </w:t>
      </w:r>
      <w:r w:rsidRPr="00ED4618">
        <w:rPr>
          <w:rFonts w:ascii="Arial" w:hAnsi="Arial" w:cs="Arial"/>
          <w:sz w:val="24"/>
          <w:szCs w:val="24"/>
        </w:rPr>
        <w:t>information.  There was also concern about the lack of Shared Lives families as the provider of the service in South Gloucestershire is struggling to recruit carers.</w:t>
      </w:r>
    </w:p>
    <w:p w:rsidR="00976741" w:rsidRPr="00ED4618" w:rsidRDefault="00976741" w:rsidP="001E104D">
      <w:pPr>
        <w:pStyle w:val="ListParagraph"/>
        <w:spacing w:after="0"/>
        <w:ind w:left="0"/>
        <w:rPr>
          <w:rFonts w:ascii="Arial" w:hAnsi="Arial" w:cs="Arial"/>
          <w:sz w:val="24"/>
          <w:szCs w:val="24"/>
        </w:rPr>
      </w:pPr>
    </w:p>
    <w:p w:rsidR="005F385E" w:rsidRPr="00ED4618" w:rsidRDefault="005F385E" w:rsidP="001E104D">
      <w:pPr>
        <w:pStyle w:val="ListParagraph"/>
        <w:spacing w:after="0"/>
        <w:ind w:left="0"/>
        <w:rPr>
          <w:rFonts w:ascii="Arial" w:hAnsi="Arial" w:cs="Arial"/>
          <w:sz w:val="24"/>
          <w:szCs w:val="24"/>
        </w:rPr>
      </w:pPr>
      <w:r w:rsidRPr="00ED4618">
        <w:rPr>
          <w:rFonts w:ascii="Arial" w:hAnsi="Arial" w:cs="Arial"/>
          <w:b/>
          <w:sz w:val="24"/>
          <w:szCs w:val="24"/>
        </w:rPr>
        <w:t>Kenny Braidwood</w:t>
      </w:r>
      <w:r w:rsidR="005A3169" w:rsidRPr="00ED4618">
        <w:rPr>
          <w:rFonts w:ascii="Arial" w:hAnsi="Arial" w:cs="Arial"/>
          <w:b/>
          <w:sz w:val="24"/>
          <w:szCs w:val="24"/>
        </w:rPr>
        <w:t xml:space="preserve"> (South Gloucestershire Council)</w:t>
      </w:r>
      <w:r w:rsidR="00956C66" w:rsidRPr="00ED4618">
        <w:rPr>
          <w:rFonts w:ascii="Arial" w:hAnsi="Arial" w:cs="Arial"/>
          <w:b/>
          <w:sz w:val="24"/>
          <w:szCs w:val="24"/>
        </w:rPr>
        <w:t>:</w:t>
      </w:r>
      <w:r w:rsidRPr="00ED4618">
        <w:rPr>
          <w:rFonts w:ascii="Arial" w:hAnsi="Arial" w:cs="Arial"/>
          <w:sz w:val="24"/>
          <w:szCs w:val="24"/>
        </w:rPr>
        <w:t xml:space="preserve"> advised that the “Open Doors” booklet was now fully updated and completed.</w:t>
      </w:r>
    </w:p>
    <w:p w:rsidR="005F385E" w:rsidRPr="00ED4618" w:rsidRDefault="005F385E" w:rsidP="001E104D">
      <w:pPr>
        <w:pStyle w:val="ListParagraph"/>
        <w:spacing w:after="0"/>
        <w:ind w:left="0"/>
        <w:rPr>
          <w:rFonts w:ascii="Arial" w:hAnsi="Arial" w:cs="Arial"/>
          <w:sz w:val="24"/>
          <w:szCs w:val="24"/>
        </w:rPr>
      </w:pPr>
    </w:p>
    <w:p w:rsidR="005F385E" w:rsidRPr="00ED4618" w:rsidRDefault="005F385E" w:rsidP="001E104D">
      <w:pPr>
        <w:pStyle w:val="ListParagraph"/>
        <w:spacing w:after="0"/>
        <w:ind w:left="0"/>
        <w:rPr>
          <w:rFonts w:ascii="Arial" w:hAnsi="Arial" w:cs="Arial"/>
          <w:sz w:val="24"/>
          <w:szCs w:val="24"/>
        </w:rPr>
      </w:pPr>
      <w:r w:rsidRPr="00ED4618">
        <w:rPr>
          <w:rFonts w:ascii="Arial" w:hAnsi="Arial" w:cs="Arial"/>
          <w:b/>
          <w:sz w:val="24"/>
          <w:szCs w:val="24"/>
        </w:rPr>
        <w:t>Kim Mylchreest (South Gloucestershire Council)</w:t>
      </w:r>
      <w:r w:rsidR="00956C66" w:rsidRPr="00ED4618">
        <w:rPr>
          <w:rFonts w:ascii="Arial" w:hAnsi="Arial" w:cs="Arial"/>
          <w:sz w:val="24"/>
          <w:szCs w:val="24"/>
        </w:rPr>
        <w:t>:</w:t>
      </w:r>
      <w:r w:rsidRPr="00ED4618">
        <w:rPr>
          <w:rFonts w:ascii="Arial" w:hAnsi="Arial" w:cs="Arial"/>
          <w:sz w:val="24"/>
          <w:szCs w:val="24"/>
        </w:rPr>
        <w:t xml:space="preserve"> talked about the Homelessness Reduction Act.  This starts on 1</w:t>
      </w:r>
      <w:r w:rsidRPr="00ED4618">
        <w:rPr>
          <w:rFonts w:ascii="Arial" w:hAnsi="Arial" w:cs="Arial"/>
          <w:sz w:val="24"/>
          <w:szCs w:val="24"/>
          <w:vertAlign w:val="superscript"/>
        </w:rPr>
        <w:t>st</w:t>
      </w:r>
      <w:r w:rsidRPr="00ED4618">
        <w:rPr>
          <w:rFonts w:ascii="Arial" w:hAnsi="Arial" w:cs="Arial"/>
          <w:sz w:val="24"/>
          <w:szCs w:val="24"/>
        </w:rPr>
        <w:t xml:space="preserve"> October 2018.  The process is complicated and people need to be aware of the legal definition of homelessness</w:t>
      </w:r>
      <w:r w:rsidR="005A3169" w:rsidRPr="00ED4618">
        <w:rPr>
          <w:rFonts w:ascii="Arial" w:hAnsi="Arial" w:cs="Arial"/>
          <w:sz w:val="24"/>
          <w:szCs w:val="24"/>
        </w:rPr>
        <w:t xml:space="preserve"> and the new requirements of the Act</w:t>
      </w:r>
      <w:r w:rsidRPr="00ED4618">
        <w:rPr>
          <w:rFonts w:ascii="Arial" w:hAnsi="Arial" w:cs="Arial"/>
          <w:sz w:val="24"/>
          <w:szCs w:val="24"/>
        </w:rPr>
        <w:t xml:space="preserve">.  The right questions need to be asked to establish whether someone is </w:t>
      </w:r>
      <w:r w:rsidR="005A3169" w:rsidRPr="00ED4618">
        <w:rPr>
          <w:rFonts w:ascii="Arial" w:hAnsi="Arial" w:cs="Arial"/>
          <w:sz w:val="24"/>
          <w:szCs w:val="24"/>
        </w:rPr>
        <w:t xml:space="preserve">at risk of </w:t>
      </w:r>
      <w:r w:rsidRPr="00ED4618">
        <w:rPr>
          <w:rFonts w:ascii="Arial" w:hAnsi="Arial" w:cs="Arial"/>
          <w:sz w:val="24"/>
          <w:szCs w:val="24"/>
        </w:rPr>
        <w:t>homeless</w:t>
      </w:r>
      <w:r w:rsidR="005A3169" w:rsidRPr="00ED4618">
        <w:rPr>
          <w:rFonts w:ascii="Arial" w:hAnsi="Arial" w:cs="Arial"/>
          <w:sz w:val="24"/>
          <w:szCs w:val="24"/>
        </w:rPr>
        <w:t>ness</w:t>
      </w:r>
      <w:r w:rsidRPr="00ED4618">
        <w:rPr>
          <w:rFonts w:ascii="Arial" w:hAnsi="Arial" w:cs="Arial"/>
          <w:sz w:val="24"/>
          <w:szCs w:val="24"/>
        </w:rPr>
        <w:t xml:space="preserve"> and training </w:t>
      </w:r>
      <w:r w:rsidR="005A3169" w:rsidRPr="00ED4618">
        <w:rPr>
          <w:rFonts w:ascii="Arial" w:hAnsi="Arial" w:cs="Arial"/>
          <w:sz w:val="24"/>
          <w:szCs w:val="24"/>
        </w:rPr>
        <w:t>has been arranged</w:t>
      </w:r>
      <w:r w:rsidRPr="00ED4618">
        <w:rPr>
          <w:rFonts w:ascii="Arial" w:hAnsi="Arial" w:cs="Arial"/>
          <w:sz w:val="24"/>
          <w:szCs w:val="24"/>
        </w:rPr>
        <w:t xml:space="preserve"> for Social Workers.</w:t>
      </w:r>
    </w:p>
    <w:p w:rsidR="005F385E" w:rsidRPr="00ED4618" w:rsidRDefault="005F385E" w:rsidP="001E104D">
      <w:pPr>
        <w:pStyle w:val="ListParagraph"/>
        <w:spacing w:after="0"/>
        <w:ind w:left="0"/>
        <w:rPr>
          <w:rFonts w:ascii="Arial" w:hAnsi="Arial" w:cs="Arial"/>
          <w:sz w:val="24"/>
          <w:szCs w:val="24"/>
        </w:rPr>
      </w:pPr>
    </w:p>
    <w:p w:rsidR="005F385E" w:rsidRPr="00ED4618" w:rsidRDefault="005F385E" w:rsidP="001E104D">
      <w:pPr>
        <w:pStyle w:val="ListParagraph"/>
        <w:spacing w:after="0"/>
        <w:ind w:left="0"/>
        <w:rPr>
          <w:rFonts w:ascii="Arial" w:hAnsi="Arial" w:cs="Arial"/>
          <w:sz w:val="24"/>
          <w:szCs w:val="24"/>
        </w:rPr>
      </w:pPr>
      <w:r w:rsidRPr="00ED4618">
        <w:rPr>
          <w:rFonts w:ascii="Arial" w:hAnsi="Arial" w:cs="Arial"/>
          <w:sz w:val="24"/>
          <w:szCs w:val="24"/>
        </w:rPr>
        <w:lastRenderedPageBreak/>
        <w:t xml:space="preserve">Kim also updated the Board on the HomeChoice policy amendments.  The changes </w:t>
      </w:r>
      <w:r w:rsidR="00301784" w:rsidRPr="00ED4618">
        <w:rPr>
          <w:rFonts w:ascii="Arial" w:hAnsi="Arial" w:cs="Arial"/>
          <w:sz w:val="24"/>
          <w:szCs w:val="24"/>
        </w:rPr>
        <w:t xml:space="preserve">should </w:t>
      </w:r>
      <w:r w:rsidR="005A3169" w:rsidRPr="00ED4618">
        <w:rPr>
          <w:rFonts w:ascii="Arial" w:hAnsi="Arial" w:cs="Arial"/>
          <w:sz w:val="24"/>
          <w:szCs w:val="24"/>
        </w:rPr>
        <w:t>be clear on the priority of</w:t>
      </w:r>
      <w:r w:rsidRPr="00ED4618">
        <w:rPr>
          <w:rFonts w:ascii="Arial" w:hAnsi="Arial" w:cs="Arial"/>
          <w:sz w:val="24"/>
          <w:szCs w:val="24"/>
        </w:rPr>
        <w:t xml:space="preserve"> those people with health and welfare needs and will be implemented by the end of 2018.</w:t>
      </w:r>
    </w:p>
    <w:p w:rsidR="003C2A18" w:rsidRPr="00ED4618" w:rsidRDefault="003C2A18" w:rsidP="001E104D">
      <w:pPr>
        <w:pStyle w:val="ListParagraph"/>
        <w:spacing w:after="0"/>
        <w:ind w:left="0"/>
        <w:rPr>
          <w:rFonts w:ascii="Arial" w:hAnsi="Arial" w:cs="Arial"/>
          <w:sz w:val="24"/>
          <w:szCs w:val="24"/>
        </w:rPr>
      </w:pPr>
    </w:p>
    <w:p w:rsidR="003C2A18" w:rsidRPr="00ED4618" w:rsidRDefault="003C2A18" w:rsidP="001E104D">
      <w:pPr>
        <w:pStyle w:val="ListParagraph"/>
        <w:spacing w:after="0"/>
        <w:ind w:left="0"/>
        <w:rPr>
          <w:rFonts w:ascii="Arial" w:hAnsi="Arial" w:cs="Arial"/>
          <w:sz w:val="24"/>
          <w:szCs w:val="24"/>
        </w:rPr>
      </w:pPr>
      <w:r w:rsidRPr="00ED4618">
        <w:rPr>
          <w:rFonts w:ascii="Arial" w:hAnsi="Arial" w:cs="Arial"/>
          <w:sz w:val="24"/>
          <w:szCs w:val="24"/>
        </w:rPr>
        <w:t>Kim also gave an update on the Transitions Operations Group.  The team are completing education and health care plan reviews with the focus on education, employment, health, social care and housing.  The team will ensure that future housing options are included as part of reviews.</w:t>
      </w:r>
    </w:p>
    <w:p w:rsidR="001E104D" w:rsidRPr="00ED4618" w:rsidRDefault="001E104D" w:rsidP="001E104D">
      <w:pPr>
        <w:pStyle w:val="ListParagraph"/>
        <w:spacing w:after="0"/>
        <w:ind w:left="0"/>
        <w:rPr>
          <w:rFonts w:ascii="Arial" w:hAnsi="Arial" w:cs="Arial"/>
          <w:sz w:val="24"/>
          <w:szCs w:val="24"/>
        </w:rPr>
      </w:pPr>
    </w:p>
    <w:p w:rsidR="001E104D" w:rsidRPr="00ED4618" w:rsidRDefault="001E104D" w:rsidP="001E104D">
      <w:pPr>
        <w:pStyle w:val="ListParagraph"/>
        <w:spacing w:after="0"/>
        <w:ind w:left="0"/>
        <w:rPr>
          <w:rFonts w:ascii="Arial" w:hAnsi="Arial" w:cs="Arial"/>
          <w:sz w:val="24"/>
          <w:szCs w:val="24"/>
        </w:rPr>
      </w:pPr>
      <w:r w:rsidRPr="00ED4618">
        <w:rPr>
          <w:rFonts w:ascii="Arial" w:hAnsi="Arial" w:cs="Arial"/>
          <w:b/>
          <w:sz w:val="24"/>
          <w:szCs w:val="24"/>
        </w:rPr>
        <w:t>Kirsty Eastham and Jackie Richard</w:t>
      </w:r>
      <w:r w:rsidR="005A3169" w:rsidRPr="00ED4618">
        <w:rPr>
          <w:rFonts w:ascii="Arial" w:hAnsi="Arial" w:cs="Arial"/>
          <w:b/>
          <w:sz w:val="24"/>
          <w:szCs w:val="24"/>
        </w:rPr>
        <w:t>s (South Gloucestershire Council)</w:t>
      </w:r>
      <w:r w:rsidR="00956C66" w:rsidRPr="00ED4618">
        <w:rPr>
          <w:rFonts w:ascii="Arial" w:hAnsi="Arial" w:cs="Arial"/>
          <w:sz w:val="24"/>
          <w:szCs w:val="24"/>
        </w:rPr>
        <w:t>:</w:t>
      </w:r>
      <w:r w:rsidR="00B5504E" w:rsidRPr="00ED4618">
        <w:rPr>
          <w:rFonts w:ascii="Arial" w:hAnsi="Arial" w:cs="Arial"/>
          <w:sz w:val="24"/>
          <w:szCs w:val="24"/>
        </w:rPr>
        <w:t xml:space="preserve"> informed the Board that the </w:t>
      </w:r>
      <w:r w:rsidRPr="00ED4618">
        <w:rPr>
          <w:rFonts w:ascii="Arial" w:hAnsi="Arial" w:cs="Arial"/>
          <w:sz w:val="24"/>
          <w:szCs w:val="24"/>
        </w:rPr>
        <w:t>new 6 bed hou</w:t>
      </w:r>
      <w:r w:rsidR="005A3169" w:rsidRPr="00ED4618">
        <w:rPr>
          <w:rFonts w:ascii="Arial" w:hAnsi="Arial" w:cs="Arial"/>
          <w:sz w:val="24"/>
          <w:szCs w:val="24"/>
        </w:rPr>
        <w:t xml:space="preserve">se in Downend </w:t>
      </w:r>
      <w:r w:rsidRPr="00ED4618">
        <w:rPr>
          <w:rFonts w:ascii="Arial" w:hAnsi="Arial" w:cs="Arial"/>
          <w:sz w:val="24"/>
          <w:szCs w:val="24"/>
        </w:rPr>
        <w:t>is about to open.  The scheme is to provide intensive support for 12 to 18 months to young people with LD, with the intention of them moving on to</w:t>
      </w:r>
      <w:r w:rsidR="005A3169" w:rsidRPr="00ED4618">
        <w:rPr>
          <w:rFonts w:ascii="Arial" w:hAnsi="Arial" w:cs="Arial"/>
          <w:sz w:val="24"/>
          <w:szCs w:val="24"/>
        </w:rPr>
        <w:t xml:space="preserve"> more</w:t>
      </w:r>
      <w:r w:rsidRPr="00ED4618">
        <w:rPr>
          <w:rFonts w:ascii="Arial" w:hAnsi="Arial" w:cs="Arial"/>
          <w:sz w:val="24"/>
          <w:szCs w:val="24"/>
        </w:rPr>
        <w:t xml:space="preserve"> independent living.</w:t>
      </w:r>
    </w:p>
    <w:p w:rsidR="001E104D" w:rsidRPr="00ED4618" w:rsidRDefault="001E104D" w:rsidP="001E104D">
      <w:pPr>
        <w:pStyle w:val="ListParagraph"/>
        <w:spacing w:after="0"/>
        <w:ind w:left="0"/>
        <w:rPr>
          <w:rFonts w:ascii="Arial" w:hAnsi="Arial" w:cs="Arial"/>
          <w:sz w:val="24"/>
          <w:szCs w:val="24"/>
        </w:rPr>
      </w:pPr>
    </w:p>
    <w:p w:rsidR="001E104D" w:rsidRPr="00ED4618" w:rsidRDefault="001E104D" w:rsidP="001E104D">
      <w:pPr>
        <w:pStyle w:val="ListParagraph"/>
        <w:spacing w:after="0"/>
        <w:ind w:left="0"/>
        <w:rPr>
          <w:rFonts w:ascii="Arial" w:hAnsi="Arial" w:cs="Arial"/>
          <w:sz w:val="24"/>
          <w:szCs w:val="24"/>
        </w:rPr>
      </w:pPr>
      <w:r w:rsidRPr="00ED4618">
        <w:rPr>
          <w:rFonts w:ascii="Arial" w:hAnsi="Arial" w:cs="Arial"/>
          <w:b/>
          <w:sz w:val="24"/>
          <w:szCs w:val="24"/>
        </w:rPr>
        <w:t>Lesley Gavin, Department of Work and Pensions (DWP)</w:t>
      </w:r>
      <w:r w:rsidR="00956C66" w:rsidRPr="00ED4618">
        <w:rPr>
          <w:rFonts w:ascii="Arial" w:hAnsi="Arial" w:cs="Arial"/>
          <w:b/>
          <w:sz w:val="24"/>
          <w:szCs w:val="24"/>
        </w:rPr>
        <w:t>:</w:t>
      </w:r>
      <w:r w:rsidRPr="00ED4618">
        <w:rPr>
          <w:rFonts w:ascii="Arial" w:hAnsi="Arial" w:cs="Arial"/>
          <w:sz w:val="24"/>
          <w:szCs w:val="24"/>
        </w:rPr>
        <w:t xml:space="preserve"> talked about Universal Credit and people with LD.  Within South Gloucestershire there is a phased implementation.  The new system is due to be implemented on 5</w:t>
      </w:r>
      <w:r w:rsidRPr="00ED4618">
        <w:rPr>
          <w:rFonts w:ascii="Arial" w:hAnsi="Arial" w:cs="Arial"/>
          <w:sz w:val="24"/>
          <w:szCs w:val="24"/>
          <w:vertAlign w:val="superscript"/>
        </w:rPr>
        <w:t>th</w:t>
      </w:r>
      <w:r w:rsidRPr="00ED4618">
        <w:rPr>
          <w:rFonts w:ascii="Arial" w:hAnsi="Arial" w:cs="Arial"/>
          <w:sz w:val="24"/>
          <w:szCs w:val="24"/>
        </w:rPr>
        <w:t xml:space="preserve"> September and 4</w:t>
      </w:r>
      <w:r w:rsidRPr="00ED4618">
        <w:rPr>
          <w:rFonts w:ascii="Arial" w:hAnsi="Arial" w:cs="Arial"/>
          <w:sz w:val="24"/>
          <w:szCs w:val="24"/>
          <w:vertAlign w:val="superscript"/>
        </w:rPr>
        <w:t>th</w:t>
      </w:r>
      <w:r w:rsidRPr="00ED4618">
        <w:rPr>
          <w:rFonts w:ascii="Arial" w:hAnsi="Arial" w:cs="Arial"/>
          <w:sz w:val="24"/>
          <w:szCs w:val="24"/>
        </w:rPr>
        <w:t xml:space="preserve"> October f</w:t>
      </w:r>
      <w:r w:rsidR="009E32A2" w:rsidRPr="00ED4618">
        <w:rPr>
          <w:rFonts w:ascii="Arial" w:hAnsi="Arial" w:cs="Arial"/>
          <w:sz w:val="24"/>
          <w:szCs w:val="24"/>
        </w:rPr>
        <w:t>o</w:t>
      </w:r>
      <w:r w:rsidRPr="00ED4618">
        <w:rPr>
          <w:rFonts w:ascii="Arial" w:hAnsi="Arial" w:cs="Arial"/>
          <w:sz w:val="24"/>
          <w:szCs w:val="24"/>
        </w:rPr>
        <w:t xml:space="preserve">r most residents.  Most benefits will be replaced by Universal Credit, with the </w:t>
      </w:r>
      <w:r w:rsidR="009E32A2" w:rsidRPr="00ED4618">
        <w:rPr>
          <w:rFonts w:ascii="Arial" w:hAnsi="Arial" w:cs="Arial"/>
          <w:sz w:val="24"/>
          <w:szCs w:val="24"/>
        </w:rPr>
        <w:t>DWP</w:t>
      </w:r>
      <w:r w:rsidRPr="00ED4618">
        <w:rPr>
          <w:rFonts w:ascii="Arial" w:hAnsi="Arial" w:cs="Arial"/>
          <w:sz w:val="24"/>
          <w:szCs w:val="24"/>
        </w:rPr>
        <w:t xml:space="preserve"> responsible for making payments.</w:t>
      </w:r>
      <w:r w:rsidR="009E32A2" w:rsidRPr="00ED4618">
        <w:rPr>
          <w:rFonts w:ascii="Arial" w:hAnsi="Arial" w:cs="Arial"/>
          <w:sz w:val="24"/>
          <w:szCs w:val="24"/>
        </w:rPr>
        <w:t xml:space="preserve"> The DWP are currently looking at products that will help people with LD to apply for Universal Credit.</w:t>
      </w:r>
    </w:p>
    <w:p w:rsidR="001E104D" w:rsidRPr="00ED4618" w:rsidRDefault="001E104D" w:rsidP="001E104D">
      <w:pPr>
        <w:pStyle w:val="ListParagraph"/>
        <w:spacing w:after="0"/>
        <w:ind w:left="0"/>
        <w:rPr>
          <w:rFonts w:ascii="Arial" w:hAnsi="Arial" w:cs="Arial"/>
          <w:sz w:val="24"/>
          <w:szCs w:val="24"/>
        </w:rPr>
      </w:pPr>
    </w:p>
    <w:p w:rsidR="001E7B4F" w:rsidRPr="00ED4618" w:rsidRDefault="001E7B4F" w:rsidP="001E104D">
      <w:pPr>
        <w:pStyle w:val="ListParagraph"/>
        <w:spacing w:after="0"/>
        <w:ind w:left="0"/>
        <w:rPr>
          <w:rFonts w:ascii="Arial" w:hAnsi="Arial" w:cs="Arial"/>
          <w:b/>
          <w:sz w:val="24"/>
          <w:szCs w:val="24"/>
        </w:rPr>
      </w:pPr>
      <w:r w:rsidRPr="00ED4618">
        <w:rPr>
          <w:rFonts w:ascii="Arial" w:hAnsi="Arial" w:cs="Arial"/>
          <w:b/>
          <w:sz w:val="24"/>
          <w:szCs w:val="24"/>
        </w:rPr>
        <w:t>What the LDPB worked on in 2018:</w:t>
      </w:r>
    </w:p>
    <w:p w:rsidR="00614AE7" w:rsidRPr="00ED4618" w:rsidRDefault="00614AE7" w:rsidP="001E104D">
      <w:pPr>
        <w:pStyle w:val="ListParagraph"/>
        <w:spacing w:after="0"/>
        <w:ind w:left="0"/>
        <w:rPr>
          <w:rFonts w:ascii="Arial" w:hAnsi="Arial" w:cs="Arial"/>
          <w:b/>
          <w:sz w:val="24"/>
          <w:szCs w:val="24"/>
        </w:rPr>
      </w:pPr>
    </w:p>
    <w:p w:rsidR="005F385E" w:rsidRPr="00ED4618" w:rsidRDefault="00614AE7" w:rsidP="00614AE7">
      <w:pPr>
        <w:pStyle w:val="ListParagraph"/>
        <w:numPr>
          <w:ilvl w:val="0"/>
          <w:numId w:val="18"/>
        </w:numPr>
        <w:spacing w:after="0"/>
        <w:rPr>
          <w:rFonts w:ascii="Arial" w:hAnsi="Arial" w:cs="Arial"/>
          <w:sz w:val="24"/>
          <w:szCs w:val="24"/>
        </w:rPr>
      </w:pPr>
      <w:r w:rsidRPr="00ED4618">
        <w:rPr>
          <w:rFonts w:ascii="Arial" w:hAnsi="Arial" w:cs="Arial"/>
          <w:sz w:val="24"/>
          <w:szCs w:val="24"/>
        </w:rPr>
        <w:t>A full review and refresh of the Open Doors booklet which gives information on the range of housing options available to people with LD.</w:t>
      </w:r>
    </w:p>
    <w:p w:rsidR="00614AE7" w:rsidRPr="00ED4618" w:rsidRDefault="00614AE7" w:rsidP="00614AE7">
      <w:pPr>
        <w:pStyle w:val="ListParagraph"/>
        <w:numPr>
          <w:ilvl w:val="0"/>
          <w:numId w:val="18"/>
        </w:numPr>
        <w:spacing w:after="0"/>
        <w:rPr>
          <w:rFonts w:ascii="Arial" w:hAnsi="Arial" w:cs="Arial"/>
          <w:sz w:val="24"/>
          <w:szCs w:val="24"/>
        </w:rPr>
      </w:pPr>
      <w:r w:rsidRPr="00ED4618">
        <w:rPr>
          <w:rFonts w:ascii="Arial" w:hAnsi="Arial" w:cs="Arial"/>
          <w:sz w:val="24"/>
          <w:szCs w:val="24"/>
        </w:rPr>
        <w:t xml:space="preserve">Engagement with the </w:t>
      </w:r>
      <w:r w:rsidR="00AF7B6F" w:rsidRPr="00ED4618">
        <w:rPr>
          <w:rFonts w:ascii="Arial" w:hAnsi="Arial" w:cs="Arial"/>
          <w:sz w:val="24"/>
          <w:szCs w:val="24"/>
        </w:rPr>
        <w:t>Council Transitions T</w:t>
      </w:r>
      <w:r w:rsidRPr="00ED4618">
        <w:rPr>
          <w:rFonts w:ascii="Arial" w:hAnsi="Arial" w:cs="Arial"/>
          <w:sz w:val="24"/>
          <w:szCs w:val="24"/>
        </w:rPr>
        <w:t>eam to ensure that housing options are considered at reviews.</w:t>
      </w:r>
    </w:p>
    <w:p w:rsidR="00B5504E" w:rsidRPr="00ED4618" w:rsidRDefault="00B5504E" w:rsidP="00614AE7">
      <w:pPr>
        <w:pStyle w:val="ListParagraph"/>
        <w:numPr>
          <w:ilvl w:val="0"/>
          <w:numId w:val="18"/>
        </w:numPr>
        <w:spacing w:after="0"/>
        <w:rPr>
          <w:rFonts w:ascii="Arial" w:hAnsi="Arial" w:cs="Arial"/>
          <w:sz w:val="24"/>
          <w:szCs w:val="24"/>
        </w:rPr>
      </w:pPr>
      <w:r w:rsidRPr="00ED4618">
        <w:rPr>
          <w:rFonts w:ascii="Arial" w:hAnsi="Arial" w:cs="Arial"/>
          <w:sz w:val="24"/>
          <w:szCs w:val="24"/>
        </w:rPr>
        <w:t>Input into the development of the scheme in Downend specifically for young people with LD.</w:t>
      </w:r>
    </w:p>
    <w:p w:rsidR="001E7B4F" w:rsidRPr="00ED4618" w:rsidRDefault="001E7B4F" w:rsidP="005F385E">
      <w:pPr>
        <w:pStyle w:val="ListParagraph"/>
        <w:spacing w:after="0"/>
        <w:rPr>
          <w:rFonts w:ascii="Arial" w:hAnsi="Arial" w:cs="Arial"/>
          <w:sz w:val="24"/>
          <w:szCs w:val="24"/>
        </w:rPr>
      </w:pPr>
    </w:p>
    <w:p w:rsidR="001E7B4F" w:rsidRPr="00ED4618" w:rsidRDefault="001E7B4F" w:rsidP="001E7B4F">
      <w:pPr>
        <w:pStyle w:val="ListParagraph"/>
        <w:spacing w:after="0"/>
        <w:ind w:hanging="720"/>
        <w:rPr>
          <w:rFonts w:ascii="Arial" w:hAnsi="Arial" w:cs="Arial"/>
          <w:b/>
          <w:sz w:val="24"/>
          <w:szCs w:val="24"/>
        </w:rPr>
      </w:pPr>
      <w:r w:rsidRPr="00ED4618">
        <w:rPr>
          <w:rFonts w:ascii="Arial" w:hAnsi="Arial" w:cs="Arial"/>
          <w:b/>
          <w:sz w:val="24"/>
          <w:szCs w:val="24"/>
        </w:rPr>
        <w:t xml:space="preserve">What the LDPB will work on next year: </w:t>
      </w:r>
    </w:p>
    <w:p w:rsidR="00614AE7" w:rsidRPr="00ED4618" w:rsidRDefault="00614AE7" w:rsidP="001E7B4F">
      <w:pPr>
        <w:pStyle w:val="ListParagraph"/>
        <w:spacing w:after="0"/>
        <w:ind w:hanging="720"/>
        <w:rPr>
          <w:rFonts w:ascii="Arial" w:hAnsi="Arial" w:cs="Arial"/>
          <w:b/>
          <w:sz w:val="24"/>
          <w:szCs w:val="24"/>
        </w:rPr>
      </w:pPr>
    </w:p>
    <w:p w:rsidR="00614AE7" w:rsidRPr="00ED4618" w:rsidRDefault="00614AE7" w:rsidP="00614AE7">
      <w:pPr>
        <w:pStyle w:val="ListParagraph"/>
        <w:numPr>
          <w:ilvl w:val="0"/>
          <w:numId w:val="18"/>
        </w:numPr>
        <w:spacing w:after="0"/>
        <w:rPr>
          <w:rFonts w:ascii="Arial" w:hAnsi="Arial" w:cs="Arial"/>
          <w:sz w:val="24"/>
          <w:szCs w:val="24"/>
        </w:rPr>
      </w:pPr>
      <w:r w:rsidRPr="00ED4618">
        <w:rPr>
          <w:rFonts w:ascii="Arial" w:hAnsi="Arial" w:cs="Arial"/>
          <w:sz w:val="24"/>
          <w:szCs w:val="24"/>
        </w:rPr>
        <w:t>Ensure that the Board is able to have a role in scrutinising housing provision for people with LD and feeding into the analysis of future housing needs of people with LD</w:t>
      </w:r>
    </w:p>
    <w:p w:rsidR="005F385E" w:rsidRPr="00ED4618" w:rsidRDefault="00614AE7" w:rsidP="00614AE7">
      <w:pPr>
        <w:pStyle w:val="ListParagraph"/>
        <w:numPr>
          <w:ilvl w:val="0"/>
          <w:numId w:val="18"/>
        </w:numPr>
        <w:spacing w:after="0"/>
        <w:rPr>
          <w:rFonts w:ascii="Arial" w:hAnsi="Arial" w:cs="Arial"/>
          <w:sz w:val="24"/>
          <w:szCs w:val="24"/>
        </w:rPr>
      </w:pPr>
      <w:r w:rsidRPr="00ED4618">
        <w:rPr>
          <w:rFonts w:ascii="Arial" w:hAnsi="Arial" w:cs="Arial"/>
          <w:sz w:val="24"/>
          <w:szCs w:val="24"/>
        </w:rPr>
        <w:t xml:space="preserve">Continue to work with the </w:t>
      </w:r>
      <w:r w:rsidR="00A15139" w:rsidRPr="00ED4618">
        <w:rPr>
          <w:rFonts w:ascii="Arial" w:hAnsi="Arial" w:cs="Arial"/>
          <w:sz w:val="24"/>
          <w:szCs w:val="24"/>
        </w:rPr>
        <w:t>T</w:t>
      </w:r>
      <w:r w:rsidRPr="00ED4618">
        <w:rPr>
          <w:rFonts w:ascii="Arial" w:hAnsi="Arial" w:cs="Arial"/>
          <w:sz w:val="24"/>
          <w:szCs w:val="24"/>
        </w:rPr>
        <w:t>ransi</w:t>
      </w:r>
      <w:r w:rsidR="00A15139" w:rsidRPr="00ED4618">
        <w:rPr>
          <w:rFonts w:ascii="Arial" w:hAnsi="Arial" w:cs="Arial"/>
          <w:sz w:val="24"/>
          <w:szCs w:val="24"/>
        </w:rPr>
        <w:t>tions T</w:t>
      </w:r>
      <w:r w:rsidRPr="00ED4618">
        <w:rPr>
          <w:rFonts w:ascii="Arial" w:hAnsi="Arial" w:cs="Arial"/>
          <w:sz w:val="24"/>
          <w:szCs w:val="24"/>
        </w:rPr>
        <w:t>eam to ensure that housing needs and options are discussed at an early stage in the journey of someone with LD and included routinely as part of social work reviews.</w:t>
      </w:r>
    </w:p>
    <w:p w:rsidR="0040593D" w:rsidRPr="00ED4618" w:rsidRDefault="00614AE7" w:rsidP="00A15139">
      <w:pPr>
        <w:pStyle w:val="ListParagraph"/>
        <w:numPr>
          <w:ilvl w:val="0"/>
          <w:numId w:val="18"/>
        </w:numPr>
        <w:spacing w:after="0"/>
        <w:rPr>
          <w:rFonts w:ascii="Arial" w:hAnsi="Arial" w:cs="Arial"/>
          <w:sz w:val="24"/>
          <w:szCs w:val="24"/>
        </w:rPr>
      </w:pPr>
      <w:r w:rsidRPr="00ED4618">
        <w:rPr>
          <w:rFonts w:ascii="Arial" w:hAnsi="Arial" w:cs="Arial"/>
          <w:sz w:val="24"/>
          <w:szCs w:val="24"/>
        </w:rPr>
        <w:t>Work with partners and stakeholders to ensure that information on housing options is widely available and accessible.</w:t>
      </w:r>
    </w:p>
    <w:p w:rsidR="00A15139" w:rsidRPr="00ED4618" w:rsidRDefault="00A15139" w:rsidP="00A15139">
      <w:pPr>
        <w:pStyle w:val="ListParagraph"/>
        <w:numPr>
          <w:ilvl w:val="0"/>
          <w:numId w:val="18"/>
        </w:numPr>
        <w:spacing w:after="0"/>
        <w:rPr>
          <w:rFonts w:ascii="Arial" w:hAnsi="Arial" w:cs="Arial"/>
          <w:sz w:val="24"/>
          <w:szCs w:val="24"/>
        </w:rPr>
      </w:pPr>
      <w:r w:rsidRPr="00ED4618">
        <w:rPr>
          <w:rFonts w:ascii="Arial" w:hAnsi="Arial" w:cs="Arial"/>
          <w:sz w:val="24"/>
          <w:szCs w:val="24"/>
        </w:rPr>
        <w:t>Seek to link data on needs of emerging adults with LD to service providers</w:t>
      </w:r>
    </w:p>
    <w:p w:rsidR="00521D10" w:rsidRDefault="00521D10">
      <w:pPr>
        <w:rPr>
          <w:rFonts w:ascii="Arial" w:hAnsi="Arial" w:cs="Arial"/>
          <w:sz w:val="24"/>
          <w:szCs w:val="24"/>
        </w:rPr>
      </w:pPr>
    </w:p>
    <w:p w:rsidR="007E7088" w:rsidRDefault="007E7088">
      <w:pPr>
        <w:rPr>
          <w:rFonts w:ascii="Arial" w:hAnsi="Arial" w:cs="Arial"/>
          <w:sz w:val="24"/>
          <w:szCs w:val="24"/>
        </w:rPr>
      </w:pPr>
    </w:p>
    <w:p w:rsidR="007E7088" w:rsidRPr="00ED4618" w:rsidRDefault="007E7088">
      <w:pPr>
        <w:rPr>
          <w:rFonts w:ascii="Arial" w:hAnsi="Arial" w:cs="Arial"/>
          <w:sz w:val="24"/>
          <w:szCs w:val="24"/>
        </w:rPr>
      </w:pPr>
    </w:p>
    <w:p w:rsidR="00B5504E" w:rsidRPr="00ED4618" w:rsidRDefault="0040593D" w:rsidP="0040593D">
      <w:pPr>
        <w:pStyle w:val="ListParagraph"/>
        <w:spacing w:after="0"/>
        <w:ind w:left="0"/>
        <w:rPr>
          <w:rFonts w:ascii="Arial" w:hAnsi="Arial" w:cs="Arial"/>
          <w:b/>
          <w:sz w:val="28"/>
          <w:szCs w:val="28"/>
        </w:rPr>
      </w:pPr>
      <w:r w:rsidRPr="00ED4618">
        <w:rPr>
          <w:rFonts w:ascii="Arial" w:hAnsi="Arial" w:cs="Arial"/>
          <w:b/>
          <w:sz w:val="28"/>
          <w:szCs w:val="28"/>
        </w:rPr>
        <w:lastRenderedPageBreak/>
        <w:t>Employment and Education</w:t>
      </w:r>
    </w:p>
    <w:p w:rsidR="0040593D" w:rsidRPr="00ED4618" w:rsidRDefault="0040593D" w:rsidP="00B5504E">
      <w:pPr>
        <w:pStyle w:val="ListParagraph"/>
        <w:spacing w:after="0"/>
        <w:rPr>
          <w:rFonts w:ascii="Arial" w:hAnsi="Arial" w:cs="Arial"/>
          <w:b/>
          <w:sz w:val="24"/>
          <w:szCs w:val="24"/>
        </w:rPr>
      </w:pPr>
    </w:p>
    <w:p w:rsidR="0040593D" w:rsidRPr="00ED4618" w:rsidRDefault="0040593D" w:rsidP="0040593D">
      <w:pPr>
        <w:pStyle w:val="ListParagraph"/>
        <w:spacing w:after="0"/>
        <w:ind w:left="0"/>
        <w:rPr>
          <w:rFonts w:ascii="Arial" w:hAnsi="Arial" w:cs="Arial"/>
          <w:b/>
          <w:sz w:val="24"/>
          <w:szCs w:val="24"/>
        </w:rPr>
      </w:pPr>
      <w:r w:rsidRPr="00ED4618">
        <w:rPr>
          <w:rFonts w:ascii="Arial" w:hAnsi="Arial" w:cs="Arial"/>
          <w:b/>
          <w:sz w:val="24"/>
          <w:szCs w:val="24"/>
        </w:rPr>
        <w:t>What was said about it:</w:t>
      </w:r>
    </w:p>
    <w:p w:rsidR="00A46B07" w:rsidRPr="00ED4618" w:rsidRDefault="00A46B07" w:rsidP="0040593D">
      <w:pPr>
        <w:pStyle w:val="ListParagraph"/>
        <w:spacing w:after="0"/>
        <w:ind w:left="0"/>
        <w:rPr>
          <w:rFonts w:ascii="Arial" w:hAnsi="Arial" w:cs="Arial"/>
          <w:b/>
          <w:sz w:val="24"/>
          <w:szCs w:val="24"/>
        </w:rPr>
      </w:pPr>
    </w:p>
    <w:p w:rsidR="0040593D" w:rsidRPr="00ED4618" w:rsidRDefault="0040593D" w:rsidP="0040593D">
      <w:pPr>
        <w:pStyle w:val="ListParagraph"/>
        <w:spacing w:after="0"/>
        <w:ind w:left="0"/>
        <w:rPr>
          <w:rFonts w:ascii="Arial" w:hAnsi="Arial" w:cs="Arial"/>
          <w:sz w:val="24"/>
          <w:szCs w:val="24"/>
        </w:rPr>
      </w:pPr>
      <w:r w:rsidRPr="00ED4618">
        <w:rPr>
          <w:rFonts w:ascii="Arial" w:hAnsi="Arial" w:cs="Arial"/>
          <w:sz w:val="24"/>
          <w:szCs w:val="24"/>
        </w:rPr>
        <w:t xml:space="preserve">Service users and carers felt that it was important for employers to see that the learning difficulties community can be an important asset in what </w:t>
      </w:r>
      <w:r w:rsidR="00D84A82" w:rsidRPr="00ED4618">
        <w:rPr>
          <w:rFonts w:ascii="Arial" w:hAnsi="Arial" w:cs="Arial"/>
          <w:sz w:val="24"/>
          <w:szCs w:val="24"/>
        </w:rPr>
        <w:t>they can bring to the workforce, both for employers and fellow employees.</w:t>
      </w:r>
    </w:p>
    <w:p w:rsidR="0040593D" w:rsidRPr="00ED4618" w:rsidRDefault="0040593D" w:rsidP="0040593D">
      <w:pPr>
        <w:pStyle w:val="ListParagraph"/>
        <w:spacing w:after="0"/>
        <w:ind w:left="0"/>
        <w:rPr>
          <w:rFonts w:ascii="Arial" w:hAnsi="Arial" w:cs="Arial"/>
          <w:sz w:val="24"/>
          <w:szCs w:val="24"/>
        </w:rPr>
      </w:pPr>
      <w:r w:rsidRPr="00ED4618">
        <w:rPr>
          <w:rFonts w:ascii="Arial" w:hAnsi="Arial" w:cs="Arial"/>
          <w:sz w:val="24"/>
          <w:szCs w:val="24"/>
        </w:rPr>
        <w:t>Carers felt i</w:t>
      </w:r>
      <w:r w:rsidR="00ED4618" w:rsidRPr="00ED4618">
        <w:rPr>
          <w:rFonts w:ascii="Arial" w:hAnsi="Arial" w:cs="Arial"/>
          <w:sz w:val="24"/>
          <w:szCs w:val="24"/>
        </w:rPr>
        <w:t>t was important to have a named</w:t>
      </w:r>
      <w:r w:rsidR="00CB0F25" w:rsidRPr="00ED4618">
        <w:rPr>
          <w:rFonts w:ascii="Arial" w:hAnsi="Arial" w:cs="Arial"/>
          <w:sz w:val="24"/>
          <w:szCs w:val="24"/>
        </w:rPr>
        <w:t xml:space="preserve"> </w:t>
      </w:r>
      <w:r w:rsidRPr="00ED4618">
        <w:rPr>
          <w:rFonts w:ascii="Arial" w:hAnsi="Arial" w:cs="Arial"/>
          <w:sz w:val="24"/>
          <w:szCs w:val="24"/>
        </w:rPr>
        <w:t>Social Worker.</w:t>
      </w:r>
    </w:p>
    <w:p w:rsidR="0040593D" w:rsidRPr="00ED4618" w:rsidRDefault="0040593D" w:rsidP="0040593D">
      <w:pPr>
        <w:pStyle w:val="ListParagraph"/>
        <w:spacing w:after="0"/>
        <w:ind w:left="0"/>
        <w:rPr>
          <w:rFonts w:ascii="Arial" w:hAnsi="Arial" w:cs="Arial"/>
          <w:sz w:val="24"/>
          <w:szCs w:val="24"/>
        </w:rPr>
      </w:pPr>
    </w:p>
    <w:p w:rsidR="0040593D" w:rsidRPr="00ED4618" w:rsidRDefault="0040593D" w:rsidP="0040593D">
      <w:pPr>
        <w:pStyle w:val="ListParagraph"/>
        <w:spacing w:after="0"/>
        <w:ind w:left="0"/>
        <w:rPr>
          <w:rFonts w:ascii="Arial" w:hAnsi="Arial" w:cs="Arial"/>
          <w:sz w:val="24"/>
          <w:szCs w:val="24"/>
        </w:rPr>
      </w:pPr>
      <w:r w:rsidRPr="00ED4618">
        <w:rPr>
          <w:rFonts w:ascii="Arial" w:hAnsi="Arial" w:cs="Arial"/>
          <w:b/>
          <w:sz w:val="24"/>
          <w:szCs w:val="24"/>
        </w:rPr>
        <w:t>Kenny Braidwood (South Gloucestershire Council)</w:t>
      </w:r>
      <w:r w:rsidR="005E3938" w:rsidRPr="00ED4618">
        <w:rPr>
          <w:rFonts w:ascii="Arial" w:hAnsi="Arial" w:cs="Arial"/>
          <w:sz w:val="24"/>
          <w:szCs w:val="24"/>
        </w:rPr>
        <w:t>:</w:t>
      </w:r>
      <w:r w:rsidRPr="00ED4618">
        <w:rPr>
          <w:rFonts w:ascii="Arial" w:hAnsi="Arial" w:cs="Arial"/>
          <w:sz w:val="24"/>
          <w:szCs w:val="24"/>
        </w:rPr>
        <w:t xml:space="preserve"> talked about employment and the national and local picture.  </w:t>
      </w:r>
      <w:r w:rsidR="003A4BB4">
        <w:rPr>
          <w:rFonts w:ascii="Arial" w:hAnsi="Arial" w:cs="Arial"/>
          <w:sz w:val="24"/>
          <w:szCs w:val="24"/>
        </w:rPr>
        <w:t xml:space="preserve">Valuing People Now said </w:t>
      </w:r>
      <w:r w:rsidR="003A4BB4" w:rsidRPr="003A4BB4">
        <w:rPr>
          <w:rFonts w:ascii="Arial" w:hAnsi="Arial" w:cs="Arial"/>
          <w:i/>
          <w:sz w:val="24"/>
          <w:szCs w:val="24"/>
        </w:rPr>
        <w:t>“Closing this gap in today’s terms would mean 48% of people with moderate and severe learning disabilities in real terms…by 2025”.</w:t>
      </w:r>
      <w:r w:rsidR="003A4BB4">
        <w:rPr>
          <w:rFonts w:ascii="Arial" w:hAnsi="Arial" w:cs="Arial"/>
          <w:sz w:val="24"/>
          <w:szCs w:val="24"/>
        </w:rPr>
        <w:t xml:space="preserve"> </w:t>
      </w:r>
      <w:r w:rsidRPr="00ED4618">
        <w:rPr>
          <w:rFonts w:ascii="Arial" w:hAnsi="Arial" w:cs="Arial"/>
          <w:sz w:val="24"/>
          <w:szCs w:val="24"/>
        </w:rPr>
        <w:t xml:space="preserve">The employment figure for people with LD nationally is very low and this is the same for South Gloucestershire. </w:t>
      </w:r>
      <w:r w:rsidR="003A4BB4">
        <w:rPr>
          <w:rFonts w:ascii="Arial" w:hAnsi="Arial" w:cs="Arial"/>
          <w:sz w:val="24"/>
          <w:szCs w:val="24"/>
        </w:rPr>
        <w:t xml:space="preserve">In England 5.7% of people with LD </w:t>
      </w:r>
      <w:r w:rsidR="00374D4E">
        <w:rPr>
          <w:rFonts w:ascii="Arial" w:hAnsi="Arial" w:cs="Arial"/>
          <w:sz w:val="24"/>
          <w:szCs w:val="24"/>
        </w:rPr>
        <w:t>aged between 18 and 64 are in work. The figure for South Gloucestershire</w:t>
      </w:r>
      <w:r w:rsidR="00ED4618" w:rsidRPr="00ED4618">
        <w:rPr>
          <w:rFonts w:ascii="Arial" w:hAnsi="Arial" w:cs="Arial"/>
          <w:sz w:val="24"/>
          <w:szCs w:val="24"/>
        </w:rPr>
        <w:t xml:space="preserve"> fell further to below 5% in the last reporting period. </w:t>
      </w:r>
      <w:r w:rsidR="00374D4E">
        <w:rPr>
          <w:rFonts w:ascii="Arial" w:hAnsi="Arial" w:cs="Arial"/>
          <w:sz w:val="24"/>
          <w:szCs w:val="24"/>
        </w:rPr>
        <w:t xml:space="preserve">The </w:t>
      </w:r>
      <w:r w:rsidRPr="00ED4618">
        <w:rPr>
          <w:rFonts w:ascii="Arial" w:hAnsi="Arial" w:cs="Arial"/>
          <w:sz w:val="24"/>
          <w:szCs w:val="24"/>
        </w:rPr>
        <w:t>targets in Valuing People Now have never been met.</w:t>
      </w:r>
      <w:r w:rsidR="00CB0F25" w:rsidRPr="00ED4618">
        <w:rPr>
          <w:rFonts w:ascii="Arial" w:hAnsi="Arial" w:cs="Arial"/>
          <w:sz w:val="24"/>
          <w:szCs w:val="24"/>
        </w:rPr>
        <w:t xml:space="preserve"> </w:t>
      </w:r>
    </w:p>
    <w:p w:rsidR="0040593D" w:rsidRPr="00ED4618" w:rsidRDefault="0040593D" w:rsidP="0040593D">
      <w:pPr>
        <w:pStyle w:val="ListParagraph"/>
        <w:spacing w:after="0"/>
        <w:ind w:left="0"/>
        <w:rPr>
          <w:rFonts w:ascii="Arial" w:hAnsi="Arial" w:cs="Arial"/>
          <w:sz w:val="24"/>
          <w:szCs w:val="24"/>
        </w:rPr>
      </w:pPr>
    </w:p>
    <w:p w:rsidR="0040593D" w:rsidRPr="00ED4618" w:rsidRDefault="0040593D" w:rsidP="0040593D">
      <w:pPr>
        <w:pStyle w:val="ListParagraph"/>
        <w:spacing w:after="0"/>
        <w:ind w:left="0"/>
        <w:rPr>
          <w:rFonts w:ascii="Arial" w:hAnsi="Arial" w:cs="Arial"/>
          <w:sz w:val="24"/>
          <w:szCs w:val="24"/>
        </w:rPr>
      </w:pPr>
      <w:r w:rsidRPr="00ED4618">
        <w:rPr>
          <w:rFonts w:ascii="Arial" w:hAnsi="Arial" w:cs="Arial"/>
          <w:b/>
          <w:sz w:val="24"/>
          <w:szCs w:val="24"/>
        </w:rPr>
        <w:t>Carolyn Maggs (Future Bright)</w:t>
      </w:r>
      <w:r w:rsidR="005E3938" w:rsidRPr="00ED4618">
        <w:rPr>
          <w:rFonts w:ascii="Arial" w:hAnsi="Arial" w:cs="Arial"/>
          <w:sz w:val="24"/>
          <w:szCs w:val="24"/>
        </w:rPr>
        <w:t>:</w:t>
      </w:r>
      <w:r w:rsidRPr="00ED4618">
        <w:rPr>
          <w:rFonts w:ascii="Arial" w:hAnsi="Arial" w:cs="Arial"/>
          <w:sz w:val="24"/>
          <w:szCs w:val="24"/>
        </w:rPr>
        <w:t xml:space="preserve"> talked about Future Bright.  It is a Department of Work and Pensions (DWP) initiative to support people in work. It is a 2 year programme and offers support, advice and skills in the form of a career progressio</w:t>
      </w:r>
      <w:r w:rsidR="00CB0F25" w:rsidRPr="00ED4618">
        <w:rPr>
          <w:rFonts w:ascii="Arial" w:hAnsi="Arial" w:cs="Arial"/>
          <w:sz w:val="24"/>
          <w:szCs w:val="24"/>
        </w:rPr>
        <w:t xml:space="preserve">n coach which helps individuals </w:t>
      </w:r>
      <w:r w:rsidRPr="00ED4618">
        <w:rPr>
          <w:rFonts w:ascii="Arial" w:hAnsi="Arial" w:cs="Arial"/>
          <w:sz w:val="24"/>
          <w:szCs w:val="24"/>
        </w:rPr>
        <w:t xml:space="preserve">achieve short and long term goals.  Individuals have to be over 19, in work and claiming benefits.  This has meant that roughly 95% of people with LD are not eligible. </w:t>
      </w:r>
      <w:r w:rsidR="00CB0F25" w:rsidRPr="00ED4618">
        <w:rPr>
          <w:rFonts w:ascii="Arial" w:hAnsi="Arial" w:cs="Arial"/>
          <w:sz w:val="24"/>
          <w:szCs w:val="24"/>
        </w:rPr>
        <w:t>LDPB gave a strong message to send back to WECA and DWP</w:t>
      </w:r>
      <w:r w:rsidR="000E2841" w:rsidRPr="00ED4618">
        <w:rPr>
          <w:rFonts w:ascii="Arial" w:hAnsi="Arial" w:cs="Arial"/>
          <w:sz w:val="24"/>
          <w:szCs w:val="24"/>
        </w:rPr>
        <w:t>,</w:t>
      </w:r>
      <w:r w:rsidR="00CB0F25" w:rsidRPr="00ED4618">
        <w:rPr>
          <w:rFonts w:ascii="Arial" w:hAnsi="Arial" w:cs="Arial"/>
          <w:sz w:val="24"/>
          <w:szCs w:val="24"/>
        </w:rPr>
        <w:t xml:space="preserve"> asking them to reconsider this point of eligibility.</w:t>
      </w:r>
      <w:r w:rsidRPr="00ED4618">
        <w:rPr>
          <w:rFonts w:ascii="Arial" w:hAnsi="Arial" w:cs="Arial"/>
          <w:sz w:val="24"/>
          <w:szCs w:val="24"/>
        </w:rPr>
        <w:t xml:space="preserve"> A business case has been put to the DWP to extend the programme so that people on Universal Credit can access the service and the outcome will be shared with the Board</w:t>
      </w:r>
    </w:p>
    <w:p w:rsidR="003F3263" w:rsidRPr="00ED4618" w:rsidRDefault="003F3263" w:rsidP="0040593D">
      <w:pPr>
        <w:pStyle w:val="ListParagraph"/>
        <w:spacing w:after="0"/>
        <w:ind w:left="0"/>
        <w:rPr>
          <w:rFonts w:ascii="Arial" w:hAnsi="Arial" w:cs="Arial"/>
          <w:sz w:val="24"/>
          <w:szCs w:val="24"/>
        </w:rPr>
      </w:pPr>
    </w:p>
    <w:p w:rsidR="003F3263" w:rsidRPr="00ED4618" w:rsidRDefault="003F3263" w:rsidP="0040593D">
      <w:pPr>
        <w:pStyle w:val="ListParagraph"/>
        <w:spacing w:after="0"/>
        <w:ind w:left="0"/>
        <w:rPr>
          <w:rFonts w:ascii="Arial" w:hAnsi="Arial" w:cs="Arial"/>
          <w:sz w:val="24"/>
          <w:szCs w:val="24"/>
        </w:rPr>
      </w:pPr>
      <w:r w:rsidRPr="00ED4618">
        <w:rPr>
          <w:rFonts w:ascii="Arial" w:hAnsi="Arial" w:cs="Arial"/>
          <w:b/>
          <w:sz w:val="24"/>
          <w:szCs w:val="24"/>
        </w:rPr>
        <w:t>Jackie Richard and Kirsty Eastham (South Gloucestershire Council)</w:t>
      </w:r>
      <w:r w:rsidR="005E3938" w:rsidRPr="00ED4618">
        <w:rPr>
          <w:rFonts w:ascii="Arial" w:hAnsi="Arial" w:cs="Arial"/>
          <w:sz w:val="24"/>
          <w:szCs w:val="24"/>
        </w:rPr>
        <w:t>:</w:t>
      </w:r>
      <w:r w:rsidRPr="00ED4618">
        <w:rPr>
          <w:rFonts w:ascii="Arial" w:hAnsi="Arial" w:cs="Arial"/>
          <w:sz w:val="24"/>
          <w:szCs w:val="24"/>
        </w:rPr>
        <w:t xml:space="preserve"> talked on behalf of the Transitions Team about what the Council were doing to support people with LD</w:t>
      </w:r>
      <w:r w:rsidR="004A77DB" w:rsidRPr="00ED4618">
        <w:rPr>
          <w:rFonts w:ascii="Arial" w:hAnsi="Arial" w:cs="Arial"/>
          <w:sz w:val="24"/>
          <w:szCs w:val="24"/>
        </w:rPr>
        <w:t xml:space="preserve"> into employment.  The purpose of the team is to facilitate a smooth transition for people when they reach 18.  The team has 3 specific areas of work: Direct Work, Indirect Work and Reviews, with the aim of offering full support.</w:t>
      </w:r>
    </w:p>
    <w:p w:rsidR="004A77DB" w:rsidRPr="00ED4618" w:rsidRDefault="004A77DB" w:rsidP="0040593D">
      <w:pPr>
        <w:pStyle w:val="ListParagraph"/>
        <w:spacing w:after="0"/>
        <w:ind w:left="0"/>
        <w:rPr>
          <w:rFonts w:ascii="Arial" w:hAnsi="Arial" w:cs="Arial"/>
          <w:sz w:val="24"/>
          <w:szCs w:val="24"/>
        </w:rPr>
      </w:pPr>
    </w:p>
    <w:p w:rsidR="004A77DB" w:rsidRPr="00ED4618" w:rsidRDefault="004A77DB" w:rsidP="0040593D">
      <w:pPr>
        <w:pStyle w:val="ListParagraph"/>
        <w:spacing w:after="0"/>
        <w:ind w:left="0"/>
        <w:rPr>
          <w:rFonts w:ascii="Arial" w:hAnsi="Arial" w:cs="Arial"/>
          <w:b/>
          <w:sz w:val="24"/>
          <w:szCs w:val="24"/>
        </w:rPr>
      </w:pPr>
      <w:r w:rsidRPr="00ED4618">
        <w:rPr>
          <w:rFonts w:ascii="Arial" w:hAnsi="Arial" w:cs="Arial"/>
          <w:b/>
          <w:sz w:val="24"/>
          <w:szCs w:val="24"/>
        </w:rPr>
        <w:t>What the LDPB has worked on in 2018:</w:t>
      </w:r>
    </w:p>
    <w:p w:rsidR="00825A26" w:rsidRPr="00ED4618" w:rsidRDefault="00825A26" w:rsidP="0040593D">
      <w:pPr>
        <w:pStyle w:val="ListParagraph"/>
        <w:spacing w:after="0"/>
        <w:ind w:left="0"/>
        <w:rPr>
          <w:rFonts w:ascii="Arial" w:hAnsi="Arial" w:cs="Arial"/>
          <w:b/>
          <w:sz w:val="24"/>
          <w:szCs w:val="24"/>
        </w:rPr>
      </w:pPr>
    </w:p>
    <w:p w:rsidR="004A77DB" w:rsidRPr="00ED4618" w:rsidRDefault="004A77DB" w:rsidP="00A46B07">
      <w:pPr>
        <w:pStyle w:val="ListParagraph"/>
        <w:numPr>
          <w:ilvl w:val="0"/>
          <w:numId w:val="19"/>
        </w:numPr>
        <w:spacing w:after="0"/>
        <w:rPr>
          <w:rFonts w:ascii="Arial" w:hAnsi="Arial" w:cs="Arial"/>
          <w:sz w:val="24"/>
          <w:szCs w:val="24"/>
        </w:rPr>
      </w:pPr>
      <w:r w:rsidRPr="00ED4618">
        <w:rPr>
          <w:rFonts w:ascii="Arial" w:hAnsi="Arial" w:cs="Arial"/>
          <w:sz w:val="24"/>
          <w:szCs w:val="24"/>
        </w:rPr>
        <w:t xml:space="preserve">The LDPB awarded LDDF funding to Sixteen Cooperative to run a project, including enterprise development workshops, to support people with LD to become self-employed.  </w:t>
      </w:r>
    </w:p>
    <w:p w:rsidR="004A77DB" w:rsidRPr="00ED4618" w:rsidRDefault="004A77DB" w:rsidP="00A46B07">
      <w:pPr>
        <w:pStyle w:val="ListParagraph"/>
        <w:numPr>
          <w:ilvl w:val="0"/>
          <w:numId w:val="19"/>
        </w:numPr>
        <w:spacing w:after="0"/>
        <w:rPr>
          <w:rFonts w:ascii="Arial" w:hAnsi="Arial" w:cs="Arial"/>
          <w:sz w:val="24"/>
          <w:szCs w:val="24"/>
        </w:rPr>
      </w:pPr>
      <w:r w:rsidRPr="00ED4618">
        <w:rPr>
          <w:rFonts w:ascii="Arial" w:hAnsi="Arial" w:cs="Arial"/>
          <w:sz w:val="24"/>
          <w:szCs w:val="24"/>
        </w:rPr>
        <w:t>The LDPB has fed into work on the local offer, to ensure information is all in one place and accessible.</w:t>
      </w:r>
    </w:p>
    <w:p w:rsidR="004A77DB" w:rsidRPr="00ED4618" w:rsidRDefault="004A77DB" w:rsidP="00825A26">
      <w:pPr>
        <w:pStyle w:val="ListParagraph"/>
        <w:numPr>
          <w:ilvl w:val="0"/>
          <w:numId w:val="19"/>
        </w:numPr>
        <w:spacing w:after="0"/>
        <w:rPr>
          <w:rFonts w:ascii="Arial" w:hAnsi="Arial" w:cs="Arial"/>
          <w:sz w:val="24"/>
          <w:szCs w:val="24"/>
        </w:rPr>
      </w:pPr>
      <w:r w:rsidRPr="00ED4618">
        <w:rPr>
          <w:rFonts w:ascii="Arial" w:hAnsi="Arial" w:cs="Arial"/>
          <w:sz w:val="24"/>
          <w:szCs w:val="24"/>
        </w:rPr>
        <w:t>The LDPB participated in the SEND consultation and fed back views of the Board on the options available for SEND funding.</w:t>
      </w:r>
    </w:p>
    <w:p w:rsidR="004A77DB" w:rsidRDefault="004A77DB" w:rsidP="0040593D">
      <w:pPr>
        <w:pStyle w:val="ListParagraph"/>
        <w:spacing w:after="0"/>
        <w:ind w:left="0"/>
        <w:rPr>
          <w:rFonts w:ascii="Arial" w:hAnsi="Arial" w:cs="Arial"/>
          <w:sz w:val="24"/>
          <w:szCs w:val="24"/>
        </w:rPr>
      </w:pPr>
    </w:p>
    <w:p w:rsidR="00374D4E" w:rsidRDefault="00374D4E" w:rsidP="0040593D">
      <w:pPr>
        <w:pStyle w:val="ListParagraph"/>
        <w:spacing w:after="0"/>
        <w:ind w:left="0"/>
        <w:rPr>
          <w:rFonts w:ascii="Arial" w:hAnsi="Arial" w:cs="Arial"/>
          <w:sz w:val="24"/>
          <w:szCs w:val="24"/>
        </w:rPr>
      </w:pPr>
    </w:p>
    <w:p w:rsidR="00374D4E" w:rsidRPr="00ED4618" w:rsidRDefault="00374D4E" w:rsidP="0040593D">
      <w:pPr>
        <w:pStyle w:val="ListParagraph"/>
        <w:spacing w:after="0"/>
        <w:ind w:left="0"/>
        <w:rPr>
          <w:rFonts w:ascii="Arial" w:hAnsi="Arial" w:cs="Arial"/>
          <w:sz w:val="24"/>
          <w:szCs w:val="24"/>
        </w:rPr>
      </w:pPr>
    </w:p>
    <w:p w:rsidR="004A77DB" w:rsidRPr="00ED4618" w:rsidRDefault="004A77DB" w:rsidP="0040593D">
      <w:pPr>
        <w:pStyle w:val="ListParagraph"/>
        <w:spacing w:after="0"/>
        <w:ind w:left="0"/>
        <w:rPr>
          <w:rFonts w:ascii="Arial" w:hAnsi="Arial" w:cs="Arial"/>
          <w:b/>
          <w:sz w:val="24"/>
          <w:szCs w:val="24"/>
        </w:rPr>
      </w:pPr>
      <w:r w:rsidRPr="00ED4618">
        <w:rPr>
          <w:rFonts w:ascii="Arial" w:hAnsi="Arial" w:cs="Arial"/>
          <w:b/>
          <w:sz w:val="24"/>
          <w:szCs w:val="24"/>
        </w:rPr>
        <w:lastRenderedPageBreak/>
        <w:t>What the LDPB will work on next year:</w:t>
      </w:r>
    </w:p>
    <w:p w:rsidR="00825A26" w:rsidRPr="00ED4618" w:rsidRDefault="00825A26" w:rsidP="0040593D">
      <w:pPr>
        <w:pStyle w:val="ListParagraph"/>
        <w:spacing w:after="0"/>
        <w:ind w:left="0"/>
        <w:rPr>
          <w:rFonts w:ascii="Arial" w:hAnsi="Arial" w:cs="Arial"/>
          <w:b/>
          <w:sz w:val="24"/>
          <w:szCs w:val="24"/>
        </w:rPr>
      </w:pPr>
    </w:p>
    <w:p w:rsidR="004A77DB" w:rsidRPr="00ED4618" w:rsidRDefault="004A77DB" w:rsidP="00A46B07">
      <w:pPr>
        <w:pStyle w:val="ListParagraph"/>
        <w:numPr>
          <w:ilvl w:val="0"/>
          <w:numId w:val="20"/>
        </w:numPr>
        <w:spacing w:after="0"/>
        <w:rPr>
          <w:rFonts w:ascii="Arial" w:hAnsi="Arial" w:cs="Arial"/>
          <w:sz w:val="24"/>
          <w:szCs w:val="24"/>
        </w:rPr>
      </w:pPr>
      <w:r w:rsidRPr="00ED4618">
        <w:rPr>
          <w:rFonts w:ascii="Arial" w:hAnsi="Arial" w:cs="Arial"/>
          <w:sz w:val="24"/>
          <w:szCs w:val="24"/>
        </w:rPr>
        <w:t xml:space="preserve">Seek to engage more </w:t>
      </w:r>
      <w:r w:rsidR="00825A26" w:rsidRPr="00ED4618">
        <w:rPr>
          <w:rFonts w:ascii="Arial" w:hAnsi="Arial" w:cs="Arial"/>
          <w:sz w:val="24"/>
          <w:szCs w:val="24"/>
        </w:rPr>
        <w:t xml:space="preserve">local </w:t>
      </w:r>
      <w:r w:rsidRPr="00ED4618">
        <w:rPr>
          <w:rFonts w:ascii="Arial" w:hAnsi="Arial" w:cs="Arial"/>
          <w:sz w:val="24"/>
          <w:szCs w:val="24"/>
        </w:rPr>
        <w:t xml:space="preserve">employers in the work of the Board to </w:t>
      </w:r>
      <w:r w:rsidR="00825A26" w:rsidRPr="00ED4618">
        <w:rPr>
          <w:rFonts w:ascii="Arial" w:hAnsi="Arial" w:cs="Arial"/>
          <w:sz w:val="24"/>
          <w:szCs w:val="24"/>
        </w:rPr>
        <w:t>ensure more people with LD are able to access work.</w:t>
      </w:r>
    </w:p>
    <w:p w:rsidR="00825A26" w:rsidRPr="00ED4618" w:rsidRDefault="00A15139" w:rsidP="00A46B07">
      <w:pPr>
        <w:pStyle w:val="ListParagraph"/>
        <w:numPr>
          <w:ilvl w:val="0"/>
          <w:numId w:val="20"/>
        </w:numPr>
        <w:spacing w:after="0"/>
        <w:rPr>
          <w:rFonts w:ascii="Arial" w:hAnsi="Arial" w:cs="Arial"/>
          <w:sz w:val="24"/>
          <w:szCs w:val="24"/>
        </w:rPr>
      </w:pPr>
      <w:r w:rsidRPr="00ED4618">
        <w:rPr>
          <w:rFonts w:ascii="Arial" w:hAnsi="Arial" w:cs="Arial"/>
          <w:sz w:val="24"/>
          <w:szCs w:val="24"/>
        </w:rPr>
        <w:t>Seek to engage with</w:t>
      </w:r>
      <w:r w:rsidR="00825A26" w:rsidRPr="00ED4618">
        <w:rPr>
          <w:rFonts w:ascii="Arial" w:hAnsi="Arial" w:cs="Arial"/>
          <w:sz w:val="24"/>
          <w:szCs w:val="24"/>
        </w:rPr>
        <w:t xml:space="preserve"> schools and colleges to ensure that more people with LD achieve better education outcomes, both in academic and vocation fields.</w:t>
      </w:r>
    </w:p>
    <w:p w:rsidR="00A46B07" w:rsidRPr="00ED4618" w:rsidRDefault="00A46B07" w:rsidP="00A46B07">
      <w:pPr>
        <w:pStyle w:val="ListParagraph"/>
        <w:numPr>
          <w:ilvl w:val="0"/>
          <w:numId w:val="20"/>
        </w:numPr>
        <w:spacing w:after="0"/>
        <w:rPr>
          <w:rFonts w:ascii="Arial" w:hAnsi="Arial" w:cs="Arial"/>
          <w:sz w:val="24"/>
          <w:szCs w:val="24"/>
        </w:rPr>
      </w:pPr>
      <w:r w:rsidRPr="00ED4618">
        <w:rPr>
          <w:rFonts w:ascii="Arial" w:hAnsi="Arial" w:cs="Arial"/>
          <w:sz w:val="24"/>
          <w:szCs w:val="24"/>
        </w:rPr>
        <w:t>Monitor the impact of Universal Credit on people with LD to ensure that people are encouraged and enabled to access volunteering and paid work.</w:t>
      </w:r>
    </w:p>
    <w:p w:rsidR="00521D10" w:rsidRPr="007E7088" w:rsidRDefault="00521D10" w:rsidP="00521D10">
      <w:pPr>
        <w:spacing w:after="0"/>
        <w:rPr>
          <w:rFonts w:ascii="Arial" w:hAnsi="Arial" w:cs="Arial"/>
          <w:sz w:val="36"/>
          <w:szCs w:val="36"/>
        </w:rPr>
      </w:pPr>
    </w:p>
    <w:p w:rsidR="009C1635" w:rsidRPr="00ED4618" w:rsidRDefault="009C1635" w:rsidP="009C1635">
      <w:pPr>
        <w:pStyle w:val="ListParagraph"/>
        <w:spacing w:after="0"/>
        <w:ind w:left="0"/>
        <w:rPr>
          <w:rFonts w:ascii="Arial" w:hAnsi="Arial" w:cs="Arial"/>
          <w:b/>
          <w:sz w:val="28"/>
          <w:szCs w:val="28"/>
        </w:rPr>
      </w:pPr>
      <w:r w:rsidRPr="00ED4618">
        <w:rPr>
          <w:rFonts w:ascii="Arial" w:hAnsi="Arial" w:cs="Arial"/>
          <w:b/>
          <w:sz w:val="28"/>
          <w:szCs w:val="28"/>
        </w:rPr>
        <w:t>Personalisation</w:t>
      </w:r>
    </w:p>
    <w:p w:rsidR="009C1635" w:rsidRPr="00ED4618" w:rsidRDefault="009C1635" w:rsidP="009C1635">
      <w:pPr>
        <w:pStyle w:val="ListParagraph"/>
        <w:spacing w:after="0"/>
        <w:ind w:left="0"/>
        <w:rPr>
          <w:rFonts w:ascii="Arial" w:hAnsi="Arial" w:cs="Arial"/>
          <w:b/>
          <w:sz w:val="24"/>
          <w:szCs w:val="24"/>
        </w:rPr>
      </w:pPr>
    </w:p>
    <w:p w:rsidR="009C1635" w:rsidRPr="00ED4618" w:rsidRDefault="009C1635" w:rsidP="009C1635">
      <w:pPr>
        <w:pStyle w:val="ListParagraph"/>
        <w:spacing w:after="0"/>
        <w:ind w:left="0"/>
        <w:rPr>
          <w:rFonts w:ascii="Arial" w:hAnsi="Arial" w:cs="Arial"/>
          <w:b/>
          <w:sz w:val="24"/>
          <w:szCs w:val="24"/>
        </w:rPr>
      </w:pPr>
      <w:r w:rsidRPr="00ED4618">
        <w:rPr>
          <w:rFonts w:ascii="Arial" w:hAnsi="Arial" w:cs="Arial"/>
          <w:b/>
          <w:sz w:val="24"/>
          <w:szCs w:val="24"/>
        </w:rPr>
        <w:t>What was said about it:</w:t>
      </w:r>
    </w:p>
    <w:p w:rsidR="009C1635" w:rsidRPr="00ED4618" w:rsidRDefault="009C1635" w:rsidP="009C1635">
      <w:pPr>
        <w:pStyle w:val="ListParagraph"/>
        <w:spacing w:after="0"/>
        <w:ind w:left="0"/>
        <w:rPr>
          <w:rFonts w:ascii="Arial" w:hAnsi="Arial" w:cs="Arial"/>
          <w:b/>
          <w:sz w:val="24"/>
          <w:szCs w:val="24"/>
        </w:rPr>
      </w:pPr>
    </w:p>
    <w:p w:rsidR="004C25E0" w:rsidRPr="00ED4618" w:rsidRDefault="004C25E0" w:rsidP="009C1635">
      <w:pPr>
        <w:pStyle w:val="ListParagraph"/>
        <w:spacing w:after="0"/>
        <w:ind w:left="0"/>
        <w:rPr>
          <w:rFonts w:ascii="Arial" w:hAnsi="Arial" w:cs="Arial"/>
          <w:sz w:val="24"/>
          <w:szCs w:val="24"/>
        </w:rPr>
      </w:pPr>
      <w:r w:rsidRPr="00ED4618">
        <w:rPr>
          <w:rFonts w:ascii="Arial" w:hAnsi="Arial" w:cs="Arial"/>
          <w:sz w:val="24"/>
          <w:szCs w:val="24"/>
        </w:rPr>
        <w:t>Carers felt that Personal Budgets</w:t>
      </w:r>
      <w:r w:rsidR="00403435" w:rsidRPr="00ED4618">
        <w:rPr>
          <w:rFonts w:ascii="Arial" w:hAnsi="Arial" w:cs="Arial"/>
          <w:sz w:val="24"/>
          <w:szCs w:val="24"/>
        </w:rPr>
        <w:t xml:space="preserve"> and Direct Payments</w:t>
      </w:r>
      <w:r w:rsidRPr="00ED4618">
        <w:rPr>
          <w:rFonts w:ascii="Arial" w:hAnsi="Arial" w:cs="Arial"/>
          <w:sz w:val="24"/>
          <w:szCs w:val="24"/>
        </w:rPr>
        <w:t xml:space="preserve"> worked well but there were difficulties in finding Personal Assistants.  Also older people may not want to manage a direct payment themselves.</w:t>
      </w:r>
    </w:p>
    <w:p w:rsidR="004C25E0" w:rsidRPr="00ED4618" w:rsidRDefault="004C25E0" w:rsidP="009C1635">
      <w:pPr>
        <w:pStyle w:val="ListParagraph"/>
        <w:spacing w:after="0"/>
        <w:ind w:left="0"/>
        <w:rPr>
          <w:rFonts w:ascii="Arial" w:hAnsi="Arial" w:cs="Arial"/>
          <w:sz w:val="24"/>
          <w:szCs w:val="24"/>
        </w:rPr>
      </w:pPr>
    </w:p>
    <w:p w:rsidR="004C25E0" w:rsidRPr="00ED4618" w:rsidRDefault="004C25E0" w:rsidP="009C1635">
      <w:pPr>
        <w:pStyle w:val="ListParagraph"/>
        <w:spacing w:after="0"/>
        <w:ind w:left="0"/>
        <w:rPr>
          <w:rFonts w:ascii="Arial" w:hAnsi="Arial" w:cs="Arial"/>
          <w:sz w:val="24"/>
          <w:szCs w:val="24"/>
        </w:rPr>
      </w:pPr>
      <w:r w:rsidRPr="00ED4618">
        <w:rPr>
          <w:rFonts w:ascii="Arial" w:hAnsi="Arial" w:cs="Arial"/>
          <w:sz w:val="24"/>
          <w:szCs w:val="24"/>
        </w:rPr>
        <w:t>Carers also felt that effective public transport was essential for people to access services, especially in rural areas.</w:t>
      </w:r>
    </w:p>
    <w:p w:rsidR="004C25E0" w:rsidRPr="00ED4618" w:rsidRDefault="004C25E0" w:rsidP="009C1635">
      <w:pPr>
        <w:pStyle w:val="ListParagraph"/>
        <w:spacing w:after="0"/>
        <w:ind w:left="0"/>
        <w:rPr>
          <w:rFonts w:ascii="Arial" w:hAnsi="Arial" w:cs="Arial"/>
          <w:sz w:val="24"/>
          <w:szCs w:val="24"/>
        </w:rPr>
      </w:pPr>
    </w:p>
    <w:p w:rsidR="004C25E0" w:rsidRPr="00ED4618" w:rsidRDefault="004C25E0" w:rsidP="009C1635">
      <w:pPr>
        <w:pStyle w:val="ListParagraph"/>
        <w:spacing w:after="0"/>
        <w:ind w:left="0"/>
        <w:rPr>
          <w:rFonts w:ascii="Arial" w:hAnsi="Arial" w:cs="Arial"/>
          <w:sz w:val="24"/>
          <w:szCs w:val="24"/>
        </w:rPr>
      </w:pPr>
      <w:r w:rsidRPr="00ED4618">
        <w:rPr>
          <w:rFonts w:ascii="Arial" w:hAnsi="Arial" w:cs="Arial"/>
          <w:sz w:val="24"/>
          <w:szCs w:val="24"/>
        </w:rPr>
        <w:t xml:space="preserve">Carers felt that </w:t>
      </w:r>
      <w:r w:rsidR="00403435" w:rsidRPr="00ED4618">
        <w:rPr>
          <w:rFonts w:ascii="Arial" w:hAnsi="Arial" w:cs="Arial"/>
          <w:sz w:val="24"/>
          <w:szCs w:val="24"/>
        </w:rPr>
        <w:t>not all social workers had full knowledge of all of the support and services available to people with LD.</w:t>
      </w:r>
    </w:p>
    <w:p w:rsidR="00403435" w:rsidRPr="00ED4618" w:rsidRDefault="00403435" w:rsidP="009C1635">
      <w:pPr>
        <w:pStyle w:val="ListParagraph"/>
        <w:spacing w:after="0"/>
        <w:ind w:left="0"/>
        <w:rPr>
          <w:rFonts w:ascii="Arial" w:hAnsi="Arial" w:cs="Arial"/>
          <w:sz w:val="24"/>
          <w:szCs w:val="24"/>
        </w:rPr>
      </w:pPr>
    </w:p>
    <w:p w:rsidR="00403435" w:rsidRPr="00ED4618" w:rsidRDefault="00403435" w:rsidP="009C1635">
      <w:pPr>
        <w:pStyle w:val="ListParagraph"/>
        <w:spacing w:after="0"/>
        <w:ind w:left="0"/>
        <w:rPr>
          <w:rFonts w:ascii="Arial" w:hAnsi="Arial" w:cs="Arial"/>
          <w:sz w:val="24"/>
          <w:szCs w:val="24"/>
        </w:rPr>
      </w:pPr>
      <w:r w:rsidRPr="00ED4618">
        <w:rPr>
          <w:rFonts w:ascii="Arial" w:hAnsi="Arial" w:cs="Arial"/>
          <w:sz w:val="24"/>
          <w:szCs w:val="24"/>
        </w:rPr>
        <w:t>Service users felt that having as much choice and control over support was important so that the things you do match your personality and preferences.  However it was difficult to find out what was available and who to speak to. Not everybody wants to have a direct payment.</w:t>
      </w:r>
    </w:p>
    <w:p w:rsidR="00403435" w:rsidRPr="00ED4618" w:rsidRDefault="00403435" w:rsidP="009C1635">
      <w:pPr>
        <w:pStyle w:val="ListParagraph"/>
        <w:spacing w:after="0"/>
        <w:ind w:left="0"/>
        <w:rPr>
          <w:rFonts w:ascii="Arial" w:hAnsi="Arial" w:cs="Arial"/>
          <w:sz w:val="24"/>
          <w:szCs w:val="24"/>
        </w:rPr>
      </w:pPr>
    </w:p>
    <w:p w:rsidR="009C1635" w:rsidRPr="00ED4618" w:rsidRDefault="009C1635" w:rsidP="009C1635">
      <w:pPr>
        <w:pStyle w:val="ListParagraph"/>
        <w:spacing w:after="0"/>
        <w:ind w:left="0"/>
        <w:rPr>
          <w:rFonts w:ascii="Arial" w:hAnsi="Arial" w:cs="Arial"/>
          <w:sz w:val="24"/>
          <w:szCs w:val="24"/>
        </w:rPr>
      </w:pPr>
      <w:r w:rsidRPr="00ED4618">
        <w:rPr>
          <w:rFonts w:ascii="Arial" w:hAnsi="Arial" w:cs="Arial"/>
          <w:b/>
          <w:sz w:val="24"/>
          <w:szCs w:val="24"/>
        </w:rPr>
        <w:t>Ann Clarke and Kenny Braidwood (South Gloucestershire Council)</w:t>
      </w:r>
      <w:r w:rsidR="005E3938" w:rsidRPr="00ED4618">
        <w:rPr>
          <w:rFonts w:ascii="Arial" w:hAnsi="Arial" w:cs="Arial"/>
          <w:sz w:val="24"/>
          <w:szCs w:val="24"/>
        </w:rPr>
        <w:t>:</w:t>
      </w:r>
      <w:r w:rsidRPr="00ED4618">
        <w:rPr>
          <w:rFonts w:ascii="Arial" w:hAnsi="Arial" w:cs="Arial"/>
          <w:sz w:val="24"/>
          <w:szCs w:val="24"/>
        </w:rPr>
        <w:t xml:space="preserve"> discussed how personalisation has progressed over the last 10 years.  It is very hard to measure as it is not just about personal budgets.  The Council also needs to ensure that they are putting people at the </w:t>
      </w:r>
      <w:r w:rsidR="004C25E0" w:rsidRPr="00ED4618">
        <w:rPr>
          <w:rFonts w:ascii="Arial" w:hAnsi="Arial" w:cs="Arial"/>
          <w:sz w:val="24"/>
          <w:szCs w:val="24"/>
        </w:rPr>
        <w:t>centre of support planning and using resources more flexibly.</w:t>
      </w:r>
    </w:p>
    <w:p w:rsidR="004C25E0" w:rsidRPr="00ED4618" w:rsidRDefault="004C25E0" w:rsidP="009C1635">
      <w:pPr>
        <w:pStyle w:val="ListParagraph"/>
        <w:spacing w:after="0"/>
        <w:ind w:left="0"/>
        <w:rPr>
          <w:rFonts w:ascii="Arial" w:hAnsi="Arial" w:cs="Arial"/>
          <w:sz w:val="24"/>
          <w:szCs w:val="24"/>
        </w:rPr>
      </w:pPr>
    </w:p>
    <w:p w:rsidR="004C25E0" w:rsidRPr="00ED4618" w:rsidRDefault="004C25E0" w:rsidP="009C1635">
      <w:pPr>
        <w:pStyle w:val="ListParagraph"/>
        <w:spacing w:after="0"/>
        <w:ind w:left="0"/>
        <w:rPr>
          <w:rFonts w:ascii="Arial" w:hAnsi="Arial" w:cs="Arial"/>
          <w:sz w:val="24"/>
          <w:szCs w:val="24"/>
        </w:rPr>
      </w:pPr>
      <w:r w:rsidRPr="00ED4618">
        <w:rPr>
          <w:rFonts w:ascii="Arial" w:hAnsi="Arial" w:cs="Arial"/>
          <w:b/>
          <w:sz w:val="24"/>
          <w:szCs w:val="24"/>
        </w:rPr>
        <w:t>Kris Allen (South Gloucestershire Social Worker)</w:t>
      </w:r>
      <w:r w:rsidR="005E3938" w:rsidRPr="00ED4618">
        <w:rPr>
          <w:rFonts w:ascii="Arial" w:hAnsi="Arial" w:cs="Arial"/>
          <w:sz w:val="24"/>
          <w:szCs w:val="24"/>
        </w:rPr>
        <w:t>:</w:t>
      </w:r>
      <w:r w:rsidRPr="00ED4618">
        <w:rPr>
          <w:rFonts w:ascii="Arial" w:hAnsi="Arial" w:cs="Arial"/>
          <w:sz w:val="24"/>
          <w:szCs w:val="24"/>
        </w:rPr>
        <w:t xml:space="preserve"> talked about the role of the Social Worker and how they can improve personalisation in their service by:</w:t>
      </w:r>
    </w:p>
    <w:p w:rsidR="004C25E0" w:rsidRPr="00ED4618" w:rsidRDefault="004C25E0" w:rsidP="009C1635">
      <w:pPr>
        <w:pStyle w:val="ListParagraph"/>
        <w:spacing w:after="0"/>
        <w:ind w:left="0"/>
        <w:rPr>
          <w:rFonts w:ascii="Arial" w:hAnsi="Arial" w:cs="Arial"/>
          <w:sz w:val="24"/>
          <w:szCs w:val="24"/>
        </w:rPr>
      </w:pPr>
    </w:p>
    <w:p w:rsidR="009C1635" w:rsidRPr="00ED4618" w:rsidRDefault="004C25E0" w:rsidP="004C25E0">
      <w:pPr>
        <w:pStyle w:val="ListParagraph"/>
        <w:numPr>
          <w:ilvl w:val="0"/>
          <w:numId w:val="21"/>
        </w:numPr>
        <w:spacing w:after="0"/>
        <w:rPr>
          <w:rFonts w:ascii="Arial" w:hAnsi="Arial" w:cs="Arial"/>
          <w:sz w:val="24"/>
          <w:szCs w:val="24"/>
        </w:rPr>
      </w:pPr>
      <w:r w:rsidRPr="00ED4618">
        <w:rPr>
          <w:rFonts w:ascii="Arial" w:hAnsi="Arial" w:cs="Arial"/>
          <w:sz w:val="24"/>
          <w:szCs w:val="24"/>
        </w:rPr>
        <w:t>Right to participation</w:t>
      </w:r>
    </w:p>
    <w:p w:rsidR="004C25E0" w:rsidRPr="00ED4618" w:rsidRDefault="004C25E0" w:rsidP="004C25E0">
      <w:pPr>
        <w:pStyle w:val="ListParagraph"/>
        <w:numPr>
          <w:ilvl w:val="0"/>
          <w:numId w:val="21"/>
        </w:numPr>
        <w:spacing w:after="0"/>
        <w:rPr>
          <w:rFonts w:ascii="Arial" w:hAnsi="Arial" w:cs="Arial"/>
          <w:sz w:val="24"/>
          <w:szCs w:val="24"/>
        </w:rPr>
      </w:pPr>
      <w:r w:rsidRPr="00ED4618">
        <w:rPr>
          <w:rFonts w:ascii="Arial" w:hAnsi="Arial" w:cs="Arial"/>
          <w:sz w:val="24"/>
          <w:szCs w:val="24"/>
        </w:rPr>
        <w:t>Right to self determination</w:t>
      </w:r>
    </w:p>
    <w:p w:rsidR="004C25E0" w:rsidRPr="00ED4618" w:rsidRDefault="004C25E0" w:rsidP="004C25E0">
      <w:pPr>
        <w:pStyle w:val="ListParagraph"/>
        <w:numPr>
          <w:ilvl w:val="0"/>
          <w:numId w:val="21"/>
        </w:numPr>
        <w:spacing w:after="0"/>
        <w:rPr>
          <w:rFonts w:ascii="Arial" w:hAnsi="Arial" w:cs="Arial"/>
          <w:sz w:val="24"/>
          <w:szCs w:val="24"/>
        </w:rPr>
      </w:pPr>
      <w:r w:rsidRPr="00ED4618">
        <w:rPr>
          <w:rFonts w:ascii="Arial" w:hAnsi="Arial" w:cs="Arial"/>
          <w:sz w:val="24"/>
          <w:szCs w:val="24"/>
        </w:rPr>
        <w:t>Treating people as individuals and relevant factors</w:t>
      </w:r>
    </w:p>
    <w:p w:rsidR="004C25E0" w:rsidRPr="00ED4618" w:rsidRDefault="004C25E0" w:rsidP="004C25E0">
      <w:pPr>
        <w:pStyle w:val="ListParagraph"/>
        <w:numPr>
          <w:ilvl w:val="0"/>
          <w:numId w:val="21"/>
        </w:numPr>
        <w:spacing w:after="0"/>
        <w:rPr>
          <w:rFonts w:ascii="Arial" w:hAnsi="Arial" w:cs="Arial"/>
          <w:sz w:val="24"/>
          <w:szCs w:val="24"/>
        </w:rPr>
      </w:pPr>
      <w:r w:rsidRPr="00ED4618">
        <w:rPr>
          <w:rFonts w:ascii="Arial" w:hAnsi="Arial" w:cs="Arial"/>
          <w:sz w:val="24"/>
          <w:szCs w:val="24"/>
        </w:rPr>
        <w:t>Promoting social justice</w:t>
      </w:r>
    </w:p>
    <w:p w:rsidR="004C25E0" w:rsidRPr="00ED4618" w:rsidRDefault="004C25E0" w:rsidP="004C25E0">
      <w:pPr>
        <w:pStyle w:val="ListParagraph"/>
        <w:numPr>
          <w:ilvl w:val="0"/>
          <w:numId w:val="21"/>
        </w:numPr>
        <w:spacing w:after="0"/>
        <w:rPr>
          <w:rFonts w:ascii="Arial" w:hAnsi="Arial" w:cs="Arial"/>
          <w:sz w:val="24"/>
          <w:szCs w:val="24"/>
        </w:rPr>
      </w:pPr>
      <w:r w:rsidRPr="00ED4618">
        <w:rPr>
          <w:rFonts w:ascii="Arial" w:hAnsi="Arial" w:cs="Arial"/>
          <w:sz w:val="24"/>
          <w:szCs w:val="24"/>
        </w:rPr>
        <w:t>Identifying relevant community groups</w:t>
      </w:r>
    </w:p>
    <w:p w:rsidR="00F20B5B" w:rsidRPr="00ED4618" w:rsidRDefault="00F20B5B" w:rsidP="00F20B5B">
      <w:pPr>
        <w:spacing w:after="0"/>
        <w:rPr>
          <w:rFonts w:ascii="Arial" w:hAnsi="Arial" w:cs="Arial"/>
          <w:sz w:val="24"/>
          <w:szCs w:val="24"/>
        </w:rPr>
      </w:pPr>
    </w:p>
    <w:p w:rsidR="00F20B5B" w:rsidRPr="00ED4618" w:rsidRDefault="00F20B5B" w:rsidP="00F20B5B">
      <w:pPr>
        <w:spacing w:after="0"/>
        <w:rPr>
          <w:rFonts w:ascii="Arial" w:hAnsi="Arial" w:cs="Arial"/>
          <w:sz w:val="24"/>
          <w:szCs w:val="24"/>
        </w:rPr>
      </w:pPr>
      <w:r w:rsidRPr="00ED4618">
        <w:rPr>
          <w:rFonts w:ascii="Arial" w:hAnsi="Arial" w:cs="Arial"/>
          <w:sz w:val="24"/>
          <w:szCs w:val="24"/>
        </w:rPr>
        <w:lastRenderedPageBreak/>
        <w:t>The Board asked whether the panel was a ‘virtual’ or ‘physical’ panel. H</w:t>
      </w:r>
      <w:r w:rsidR="00AC6456" w:rsidRPr="00ED4618">
        <w:rPr>
          <w:rFonts w:ascii="Arial" w:hAnsi="Arial" w:cs="Arial"/>
          <w:sz w:val="24"/>
          <w:szCs w:val="24"/>
        </w:rPr>
        <w:t>e advised that the ‘panel’ is a</w:t>
      </w:r>
      <w:r w:rsidRPr="00ED4618">
        <w:rPr>
          <w:rFonts w:ascii="Arial" w:hAnsi="Arial" w:cs="Arial"/>
          <w:sz w:val="24"/>
          <w:szCs w:val="24"/>
        </w:rPr>
        <w:t xml:space="preserve"> ‘physical’ one where Social Workers present their cases and the members of the panel discuss and agree on a decision.</w:t>
      </w:r>
    </w:p>
    <w:p w:rsidR="004C25E0" w:rsidRPr="00ED4618" w:rsidRDefault="004C25E0" w:rsidP="004C25E0">
      <w:pPr>
        <w:spacing w:after="0"/>
        <w:rPr>
          <w:rFonts w:ascii="Arial" w:hAnsi="Arial" w:cs="Arial"/>
          <w:sz w:val="24"/>
          <w:szCs w:val="24"/>
        </w:rPr>
      </w:pPr>
    </w:p>
    <w:p w:rsidR="004C25E0" w:rsidRPr="00ED4618" w:rsidRDefault="004C25E0" w:rsidP="004C25E0">
      <w:pPr>
        <w:spacing w:after="0"/>
        <w:rPr>
          <w:rFonts w:ascii="Arial" w:hAnsi="Arial" w:cs="Arial"/>
          <w:sz w:val="24"/>
          <w:szCs w:val="24"/>
        </w:rPr>
      </w:pPr>
      <w:r w:rsidRPr="00ED4618">
        <w:rPr>
          <w:rFonts w:ascii="Arial" w:hAnsi="Arial" w:cs="Arial"/>
          <w:b/>
          <w:sz w:val="24"/>
          <w:szCs w:val="24"/>
        </w:rPr>
        <w:t>Milestones Trust</w:t>
      </w:r>
      <w:r w:rsidR="005E3938" w:rsidRPr="00ED4618">
        <w:rPr>
          <w:rFonts w:ascii="Arial" w:hAnsi="Arial" w:cs="Arial"/>
          <w:b/>
          <w:sz w:val="24"/>
          <w:szCs w:val="24"/>
        </w:rPr>
        <w:t>:</w:t>
      </w:r>
      <w:r w:rsidRPr="00ED4618">
        <w:rPr>
          <w:rFonts w:ascii="Arial" w:hAnsi="Arial" w:cs="Arial"/>
          <w:sz w:val="24"/>
          <w:szCs w:val="24"/>
        </w:rPr>
        <w:t xml:space="preserve"> gave a presentation </w:t>
      </w:r>
      <w:r w:rsidR="00F20B5B" w:rsidRPr="00ED4618">
        <w:rPr>
          <w:rFonts w:ascii="Arial" w:hAnsi="Arial" w:cs="Arial"/>
          <w:sz w:val="24"/>
          <w:szCs w:val="24"/>
        </w:rPr>
        <w:t xml:space="preserve">about </w:t>
      </w:r>
      <w:r w:rsidRPr="00ED4618">
        <w:rPr>
          <w:rFonts w:ascii="Arial" w:hAnsi="Arial" w:cs="Arial"/>
          <w:sz w:val="24"/>
          <w:szCs w:val="24"/>
        </w:rPr>
        <w:t>the role of the support worker.  They talked about how they gather lots of information and decide what is relevant to each individual.  There is lots of partnership working with other professionals and families to get a full picture of the individual’s preferences and personality.  They work towards core planning meeting monthly which fully involve the individual.</w:t>
      </w:r>
      <w:r w:rsidR="00F20B5B" w:rsidRPr="00ED4618">
        <w:rPr>
          <w:rFonts w:ascii="Arial" w:hAnsi="Arial" w:cs="Arial"/>
          <w:sz w:val="24"/>
          <w:szCs w:val="24"/>
        </w:rPr>
        <w:t xml:space="preserve"> The plans they have are now </w:t>
      </w:r>
      <w:r w:rsidR="00AC6456" w:rsidRPr="00ED4618">
        <w:rPr>
          <w:rFonts w:ascii="Arial" w:hAnsi="Arial" w:cs="Arial"/>
          <w:sz w:val="24"/>
          <w:szCs w:val="24"/>
        </w:rPr>
        <w:t xml:space="preserve">clearer </w:t>
      </w:r>
      <w:r w:rsidR="00F20B5B" w:rsidRPr="00ED4618">
        <w:rPr>
          <w:rFonts w:ascii="Arial" w:hAnsi="Arial" w:cs="Arial"/>
          <w:sz w:val="24"/>
          <w:szCs w:val="24"/>
        </w:rPr>
        <w:t>and</w:t>
      </w:r>
      <w:r w:rsidR="00AC6456" w:rsidRPr="00ED4618">
        <w:rPr>
          <w:rFonts w:ascii="Arial" w:hAnsi="Arial" w:cs="Arial"/>
          <w:sz w:val="24"/>
          <w:szCs w:val="24"/>
        </w:rPr>
        <w:t xml:space="preserve"> easier</w:t>
      </w:r>
      <w:r w:rsidR="00F20B5B" w:rsidRPr="00ED4618">
        <w:rPr>
          <w:rFonts w:ascii="Arial" w:hAnsi="Arial" w:cs="Arial"/>
          <w:sz w:val="24"/>
          <w:szCs w:val="24"/>
        </w:rPr>
        <w:t xml:space="preserve"> to understand.</w:t>
      </w:r>
    </w:p>
    <w:p w:rsidR="004C25E0" w:rsidRPr="00ED4618" w:rsidRDefault="004C25E0" w:rsidP="004C25E0">
      <w:pPr>
        <w:spacing w:after="0"/>
        <w:rPr>
          <w:rFonts w:ascii="Arial" w:hAnsi="Arial" w:cs="Arial"/>
          <w:sz w:val="24"/>
          <w:szCs w:val="24"/>
        </w:rPr>
      </w:pPr>
    </w:p>
    <w:p w:rsidR="003E74C0" w:rsidRPr="00ED4618" w:rsidRDefault="003E74C0" w:rsidP="004C25E0">
      <w:pPr>
        <w:spacing w:after="0"/>
        <w:rPr>
          <w:rFonts w:ascii="Arial" w:hAnsi="Arial" w:cs="Arial"/>
          <w:b/>
          <w:sz w:val="24"/>
          <w:szCs w:val="24"/>
        </w:rPr>
      </w:pPr>
      <w:r w:rsidRPr="00ED4618">
        <w:rPr>
          <w:rFonts w:ascii="Arial" w:hAnsi="Arial" w:cs="Arial"/>
          <w:b/>
          <w:sz w:val="24"/>
          <w:szCs w:val="24"/>
        </w:rPr>
        <w:t>What the LDPB has worked on in 2018:</w:t>
      </w:r>
    </w:p>
    <w:p w:rsidR="003E74C0" w:rsidRPr="00ED4618" w:rsidRDefault="003E74C0" w:rsidP="004C25E0">
      <w:pPr>
        <w:spacing w:after="0"/>
        <w:rPr>
          <w:rFonts w:ascii="Arial" w:hAnsi="Arial" w:cs="Arial"/>
          <w:sz w:val="24"/>
          <w:szCs w:val="24"/>
        </w:rPr>
      </w:pPr>
    </w:p>
    <w:p w:rsidR="003E74C0" w:rsidRPr="00ED4618" w:rsidRDefault="003E74C0" w:rsidP="003E74C0">
      <w:pPr>
        <w:pStyle w:val="ListParagraph"/>
        <w:numPr>
          <w:ilvl w:val="0"/>
          <w:numId w:val="22"/>
        </w:numPr>
        <w:spacing w:after="0"/>
        <w:rPr>
          <w:rFonts w:ascii="Arial" w:hAnsi="Arial" w:cs="Arial"/>
          <w:sz w:val="24"/>
          <w:szCs w:val="24"/>
        </w:rPr>
      </w:pPr>
      <w:r w:rsidRPr="00ED4618">
        <w:rPr>
          <w:rFonts w:ascii="Arial" w:hAnsi="Arial" w:cs="Arial"/>
          <w:sz w:val="24"/>
          <w:szCs w:val="24"/>
        </w:rPr>
        <w:t>The Board has engaged with DWP about the introduction of Universal Credit to ensure they fully consider the needs of people with LD.</w:t>
      </w:r>
    </w:p>
    <w:p w:rsidR="003E74C0" w:rsidRPr="00ED4618" w:rsidRDefault="003E74C0" w:rsidP="003E74C0">
      <w:pPr>
        <w:pStyle w:val="ListParagraph"/>
        <w:numPr>
          <w:ilvl w:val="0"/>
          <w:numId w:val="22"/>
        </w:numPr>
        <w:spacing w:after="0"/>
        <w:rPr>
          <w:rFonts w:ascii="Arial" w:hAnsi="Arial" w:cs="Arial"/>
          <w:sz w:val="24"/>
          <w:szCs w:val="24"/>
        </w:rPr>
      </w:pPr>
      <w:r w:rsidRPr="00ED4618">
        <w:rPr>
          <w:rFonts w:ascii="Arial" w:hAnsi="Arial" w:cs="Arial"/>
          <w:sz w:val="24"/>
          <w:szCs w:val="24"/>
        </w:rPr>
        <w:t>The 0-25 Social Work Team Manager is now a member of the LDPB and feeds back to the Board on the work of the team around transitions.</w:t>
      </w:r>
    </w:p>
    <w:p w:rsidR="00653987" w:rsidRPr="00ED4618" w:rsidRDefault="00653987" w:rsidP="003E74C0">
      <w:pPr>
        <w:pStyle w:val="ListParagraph"/>
        <w:numPr>
          <w:ilvl w:val="0"/>
          <w:numId w:val="22"/>
        </w:numPr>
        <w:spacing w:after="0"/>
        <w:rPr>
          <w:rFonts w:ascii="Arial" w:hAnsi="Arial" w:cs="Arial"/>
          <w:sz w:val="24"/>
          <w:szCs w:val="24"/>
        </w:rPr>
      </w:pPr>
      <w:r w:rsidRPr="00ED4618">
        <w:rPr>
          <w:rFonts w:ascii="Arial" w:hAnsi="Arial" w:cs="Arial"/>
          <w:sz w:val="24"/>
          <w:szCs w:val="24"/>
        </w:rPr>
        <w:t>The LDPB awarded LDDF funding to South Glos Citizens Advice Service to provide weekly drop in sessions for people with LD to advise on a variety of issues, including Universal Credit.</w:t>
      </w:r>
    </w:p>
    <w:p w:rsidR="003E74C0" w:rsidRPr="00ED4618" w:rsidRDefault="003E74C0" w:rsidP="003E74C0">
      <w:pPr>
        <w:spacing w:after="0"/>
        <w:rPr>
          <w:rFonts w:ascii="Arial" w:hAnsi="Arial" w:cs="Arial"/>
          <w:sz w:val="24"/>
          <w:szCs w:val="24"/>
        </w:rPr>
      </w:pPr>
    </w:p>
    <w:p w:rsidR="003E74C0" w:rsidRPr="00ED4618" w:rsidRDefault="003E74C0" w:rsidP="003E74C0">
      <w:pPr>
        <w:spacing w:after="0"/>
        <w:rPr>
          <w:rFonts w:ascii="Arial" w:hAnsi="Arial" w:cs="Arial"/>
          <w:b/>
          <w:sz w:val="24"/>
          <w:szCs w:val="24"/>
        </w:rPr>
      </w:pPr>
      <w:r w:rsidRPr="00ED4618">
        <w:rPr>
          <w:rFonts w:ascii="Arial" w:hAnsi="Arial" w:cs="Arial"/>
          <w:b/>
          <w:sz w:val="24"/>
          <w:szCs w:val="24"/>
        </w:rPr>
        <w:t xml:space="preserve">What the LDPB will work on next year: </w:t>
      </w:r>
    </w:p>
    <w:p w:rsidR="003E74C0" w:rsidRPr="00ED4618" w:rsidRDefault="003E74C0" w:rsidP="003E74C0">
      <w:pPr>
        <w:spacing w:after="0"/>
        <w:rPr>
          <w:rFonts w:ascii="Arial" w:hAnsi="Arial" w:cs="Arial"/>
          <w:sz w:val="24"/>
          <w:szCs w:val="24"/>
        </w:rPr>
      </w:pPr>
    </w:p>
    <w:p w:rsidR="003E74C0" w:rsidRPr="00ED4618" w:rsidRDefault="003E74C0" w:rsidP="00657521">
      <w:pPr>
        <w:pStyle w:val="ListParagraph"/>
        <w:numPr>
          <w:ilvl w:val="0"/>
          <w:numId w:val="23"/>
        </w:numPr>
        <w:spacing w:after="0"/>
        <w:rPr>
          <w:rFonts w:ascii="Arial" w:hAnsi="Arial" w:cs="Arial"/>
          <w:sz w:val="24"/>
          <w:szCs w:val="24"/>
        </w:rPr>
      </w:pPr>
      <w:r w:rsidRPr="00ED4618">
        <w:rPr>
          <w:rFonts w:ascii="Arial" w:hAnsi="Arial" w:cs="Arial"/>
          <w:sz w:val="24"/>
          <w:szCs w:val="24"/>
        </w:rPr>
        <w:t>Engage with the pilot on In</w:t>
      </w:r>
      <w:r w:rsidR="00657521" w:rsidRPr="00ED4618">
        <w:rPr>
          <w:rFonts w:ascii="Arial" w:hAnsi="Arial" w:cs="Arial"/>
          <w:sz w:val="24"/>
          <w:szCs w:val="24"/>
        </w:rPr>
        <w:t>dividual Service Funds to fully understand them and monitor how they are working for people with LD</w:t>
      </w:r>
      <w:r w:rsidR="00653987" w:rsidRPr="00ED4618">
        <w:rPr>
          <w:rFonts w:ascii="Arial" w:hAnsi="Arial" w:cs="Arial"/>
          <w:sz w:val="24"/>
          <w:szCs w:val="24"/>
        </w:rPr>
        <w:t xml:space="preserve"> in South Gloucestershire</w:t>
      </w:r>
      <w:r w:rsidR="00657521" w:rsidRPr="00ED4618">
        <w:rPr>
          <w:rFonts w:ascii="Arial" w:hAnsi="Arial" w:cs="Arial"/>
          <w:sz w:val="24"/>
          <w:szCs w:val="24"/>
        </w:rPr>
        <w:t>.</w:t>
      </w:r>
    </w:p>
    <w:p w:rsidR="00955994" w:rsidRPr="00ED4618" w:rsidRDefault="00657521" w:rsidP="00657521">
      <w:pPr>
        <w:pStyle w:val="ListParagraph"/>
        <w:numPr>
          <w:ilvl w:val="0"/>
          <w:numId w:val="23"/>
        </w:numPr>
        <w:spacing w:after="0"/>
        <w:rPr>
          <w:rFonts w:ascii="Arial" w:hAnsi="Arial" w:cs="Arial"/>
          <w:sz w:val="24"/>
          <w:szCs w:val="24"/>
        </w:rPr>
      </w:pPr>
      <w:r w:rsidRPr="00ED4618">
        <w:rPr>
          <w:rFonts w:ascii="Arial" w:hAnsi="Arial" w:cs="Arial"/>
          <w:sz w:val="24"/>
          <w:szCs w:val="24"/>
        </w:rPr>
        <w:t>Work with Social Work teams so that there is a full awareness of the range of support choices available to people with LD and to achieve better consistency of advice and support.</w:t>
      </w:r>
    </w:p>
    <w:p w:rsidR="00955994" w:rsidRPr="007E7088" w:rsidRDefault="00955994">
      <w:pPr>
        <w:rPr>
          <w:rFonts w:ascii="Arial" w:hAnsi="Arial" w:cs="Arial"/>
          <w:sz w:val="36"/>
          <w:szCs w:val="36"/>
        </w:rPr>
      </w:pPr>
    </w:p>
    <w:p w:rsidR="00657521" w:rsidRPr="00ED4618" w:rsidRDefault="00955994" w:rsidP="00955994">
      <w:pPr>
        <w:spacing w:after="0"/>
        <w:rPr>
          <w:rFonts w:ascii="Arial" w:hAnsi="Arial" w:cs="Arial"/>
          <w:b/>
          <w:sz w:val="24"/>
          <w:szCs w:val="24"/>
        </w:rPr>
      </w:pPr>
      <w:r w:rsidRPr="00ED4618">
        <w:rPr>
          <w:rFonts w:ascii="Arial" w:hAnsi="Arial" w:cs="Arial"/>
          <w:b/>
          <w:sz w:val="24"/>
          <w:szCs w:val="24"/>
        </w:rPr>
        <w:t>The Learning Difficult Development Fund (LDDF) projects:</w:t>
      </w:r>
    </w:p>
    <w:p w:rsidR="00955994" w:rsidRPr="00ED4618" w:rsidRDefault="00955994" w:rsidP="00955994">
      <w:pPr>
        <w:spacing w:after="0"/>
        <w:rPr>
          <w:rFonts w:ascii="Arial" w:hAnsi="Arial" w:cs="Arial"/>
          <w:sz w:val="24"/>
          <w:szCs w:val="24"/>
        </w:rPr>
      </w:pPr>
    </w:p>
    <w:p w:rsidR="00955994" w:rsidRPr="00ED4618" w:rsidRDefault="00955994" w:rsidP="00955994">
      <w:pPr>
        <w:spacing w:after="0"/>
        <w:rPr>
          <w:rFonts w:ascii="Arial" w:hAnsi="Arial" w:cs="Arial"/>
          <w:sz w:val="24"/>
          <w:szCs w:val="24"/>
        </w:rPr>
      </w:pPr>
      <w:r w:rsidRPr="00ED4618">
        <w:rPr>
          <w:rFonts w:ascii="Arial" w:hAnsi="Arial" w:cs="Arial"/>
          <w:sz w:val="24"/>
          <w:szCs w:val="24"/>
        </w:rPr>
        <w:t xml:space="preserve">The Learning Difficulties Development Fund is money to fund projects to improve the lives of people with Learning Difficulties living in South Gloucestershire.  </w:t>
      </w:r>
    </w:p>
    <w:p w:rsidR="00955994" w:rsidRPr="00ED4618" w:rsidRDefault="00955994" w:rsidP="00955994">
      <w:pPr>
        <w:spacing w:after="0"/>
        <w:rPr>
          <w:rFonts w:ascii="Arial" w:hAnsi="Arial" w:cs="Arial"/>
          <w:sz w:val="24"/>
          <w:szCs w:val="24"/>
        </w:rPr>
      </w:pPr>
    </w:p>
    <w:p w:rsidR="00955994" w:rsidRPr="00ED4618" w:rsidRDefault="00955994" w:rsidP="00955994">
      <w:pPr>
        <w:spacing w:after="0"/>
        <w:rPr>
          <w:rFonts w:ascii="Arial" w:hAnsi="Arial" w:cs="Arial"/>
          <w:sz w:val="24"/>
          <w:szCs w:val="24"/>
        </w:rPr>
      </w:pPr>
      <w:r w:rsidRPr="00ED4618">
        <w:rPr>
          <w:rFonts w:ascii="Arial" w:hAnsi="Arial" w:cs="Arial"/>
          <w:sz w:val="24"/>
          <w:szCs w:val="24"/>
        </w:rPr>
        <w:t xml:space="preserve">In 2018 South Gloucestershire Partnership Board was given £100,000 to fund projects for people with LD.  A record number of projects were funded in 2018.  These focussed on specific areas such as: Employment, Increasing Independence and </w:t>
      </w:r>
      <w:r w:rsidR="005D2F89" w:rsidRPr="00ED4618">
        <w:rPr>
          <w:rFonts w:ascii="Arial" w:hAnsi="Arial" w:cs="Arial"/>
          <w:sz w:val="24"/>
          <w:szCs w:val="24"/>
        </w:rPr>
        <w:t>Living skills.</w:t>
      </w:r>
    </w:p>
    <w:p w:rsidR="005D2F89" w:rsidRPr="00ED4618" w:rsidRDefault="005D2F89" w:rsidP="00955994">
      <w:pPr>
        <w:spacing w:after="0"/>
        <w:rPr>
          <w:rFonts w:ascii="Arial" w:hAnsi="Arial" w:cs="Arial"/>
          <w:sz w:val="24"/>
          <w:szCs w:val="24"/>
        </w:rPr>
      </w:pPr>
    </w:p>
    <w:p w:rsidR="005D2F89" w:rsidRPr="00ED4618" w:rsidRDefault="005D2F89" w:rsidP="00955994">
      <w:pPr>
        <w:spacing w:after="0"/>
        <w:rPr>
          <w:rFonts w:ascii="Arial" w:hAnsi="Arial" w:cs="Arial"/>
          <w:sz w:val="24"/>
          <w:szCs w:val="24"/>
        </w:rPr>
      </w:pPr>
      <w:r w:rsidRPr="00ED4618">
        <w:rPr>
          <w:rFonts w:ascii="Arial" w:hAnsi="Arial" w:cs="Arial"/>
          <w:sz w:val="24"/>
          <w:szCs w:val="24"/>
        </w:rPr>
        <w:t>This is how the money was spent:</w:t>
      </w:r>
    </w:p>
    <w:p w:rsidR="00374D4E" w:rsidRPr="00ED4618" w:rsidRDefault="00374D4E" w:rsidP="00955994">
      <w:pPr>
        <w:spacing w:after="0"/>
        <w:rPr>
          <w:rFonts w:ascii="Arial" w:hAnsi="Arial" w:cs="Arial"/>
          <w:sz w:val="24"/>
          <w:szCs w:val="24"/>
        </w:rPr>
      </w:pPr>
    </w:p>
    <w:p w:rsidR="007E7088" w:rsidRDefault="007E7088">
      <w:pPr>
        <w:rPr>
          <w:rFonts w:ascii="Arial" w:hAnsi="Arial" w:cs="Arial"/>
          <w:b/>
          <w:sz w:val="24"/>
          <w:szCs w:val="24"/>
        </w:rPr>
      </w:pPr>
      <w:r>
        <w:rPr>
          <w:rFonts w:ascii="Arial" w:hAnsi="Arial" w:cs="Arial"/>
          <w:b/>
          <w:sz w:val="24"/>
          <w:szCs w:val="24"/>
        </w:rPr>
        <w:br w:type="page"/>
      </w:r>
    </w:p>
    <w:p w:rsidR="005D2F89" w:rsidRPr="00ED4618" w:rsidRDefault="005D2F89" w:rsidP="00955994">
      <w:pPr>
        <w:spacing w:after="0"/>
        <w:rPr>
          <w:rFonts w:ascii="Arial" w:hAnsi="Arial" w:cs="Arial"/>
          <w:b/>
          <w:sz w:val="24"/>
          <w:szCs w:val="24"/>
        </w:rPr>
      </w:pPr>
      <w:r w:rsidRPr="00ED4618">
        <w:rPr>
          <w:rFonts w:ascii="Arial" w:hAnsi="Arial" w:cs="Arial"/>
          <w:b/>
          <w:sz w:val="24"/>
          <w:szCs w:val="24"/>
        </w:rPr>
        <w:lastRenderedPageBreak/>
        <w:t>Safe Link LD service, Missing Link</w:t>
      </w:r>
    </w:p>
    <w:p w:rsidR="005D2F89" w:rsidRPr="00ED4618" w:rsidRDefault="005D2F89" w:rsidP="00955994">
      <w:pPr>
        <w:spacing w:after="0"/>
        <w:rPr>
          <w:rFonts w:ascii="Arial" w:hAnsi="Arial" w:cs="Arial"/>
          <w:b/>
          <w:sz w:val="24"/>
          <w:szCs w:val="24"/>
        </w:rPr>
      </w:pPr>
    </w:p>
    <w:p w:rsidR="005D2F89" w:rsidRPr="00ED4618" w:rsidRDefault="005D2F89" w:rsidP="005D2F89">
      <w:pPr>
        <w:spacing w:after="0"/>
        <w:rPr>
          <w:rFonts w:ascii="Arial" w:hAnsi="Arial" w:cs="Arial"/>
          <w:sz w:val="24"/>
          <w:szCs w:val="24"/>
        </w:rPr>
      </w:pPr>
      <w:r w:rsidRPr="00ED4618">
        <w:rPr>
          <w:rFonts w:ascii="Arial" w:hAnsi="Arial" w:cs="Arial"/>
          <w:sz w:val="24"/>
          <w:szCs w:val="24"/>
        </w:rPr>
        <w:t xml:space="preserve">This project offers confidential advice and practical support to victims of rape and sexual abuse. People with LD receive support from an Independent Sexual Violence Advisor, who can give confidential advice, practical and emotional support. Drop in sessions are accessible to people with LD specifically and the emphasis is on the </w:t>
      </w:r>
      <w:r w:rsidR="00D404C0" w:rsidRPr="00ED4618">
        <w:rPr>
          <w:rFonts w:ascii="Arial" w:hAnsi="Arial" w:cs="Arial"/>
          <w:sz w:val="24"/>
          <w:szCs w:val="24"/>
        </w:rPr>
        <w:t>victim’s</w:t>
      </w:r>
      <w:r w:rsidRPr="00ED4618">
        <w:rPr>
          <w:rFonts w:ascii="Arial" w:hAnsi="Arial" w:cs="Arial"/>
          <w:sz w:val="24"/>
          <w:szCs w:val="24"/>
        </w:rPr>
        <w:t xml:space="preserve"> voice. The service works closely with Sirona and with Avon and Somerset Police.</w:t>
      </w:r>
    </w:p>
    <w:p w:rsidR="00901499" w:rsidRPr="00ED4618" w:rsidRDefault="00901499" w:rsidP="005D2F89">
      <w:pPr>
        <w:spacing w:after="0"/>
        <w:rPr>
          <w:rFonts w:ascii="Arial" w:hAnsi="Arial" w:cs="Arial"/>
          <w:sz w:val="24"/>
          <w:szCs w:val="24"/>
        </w:rPr>
      </w:pPr>
    </w:p>
    <w:p w:rsidR="00901499" w:rsidRPr="00ED4618" w:rsidRDefault="00901499" w:rsidP="005D2F89">
      <w:pPr>
        <w:spacing w:after="0"/>
        <w:rPr>
          <w:rFonts w:ascii="Arial" w:hAnsi="Arial" w:cs="Arial"/>
          <w:sz w:val="24"/>
          <w:szCs w:val="24"/>
        </w:rPr>
      </w:pPr>
      <w:r w:rsidRPr="00ED4618">
        <w:rPr>
          <w:rFonts w:ascii="Arial" w:hAnsi="Arial" w:cs="Arial"/>
          <w:sz w:val="24"/>
          <w:szCs w:val="24"/>
        </w:rPr>
        <w:t>The project has struggled to find people that are willing to talk about their experiences. They have contacted 20 different organisations to promote what they do and 1 professional has asked for advice. The project may consider a different location as this may increase the likelihood of getting people to attend for advice and support.</w:t>
      </w:r>
    </w:p>
    <w:p w:rsidR="00521D10" w:rsidRPr="00ED4618" w:rsidRDefault="00521D10">
      <w:pPr>
        <w:rPr>
          <w:rFonts w:ascii="Arial" w:hAnsi="Arial" w:cs="Arial"/>
          <w:b/>
          <w:sz w:val="24"/>
          <w:szCs w:val="24"/>
        </w:rPr>
      </w:pPr>
    </w:p>
    <w:p w:rsidR="005D2F89" w:rsidRPr="00ED4618" w:rsidRDefault="005D2F89" w:rsidP="005D2F89">
      <w:pPr>
        <w:spacing w:after="0"/>
        <w:rPr>
          <w:rFonts w:ascii="Arial" w:hAnsi="Arial" w:cs="Arial"/>
          <w:b/>
          <w:sz w:val="24"/>
          <w:szCs w:val="24"/>
        </w:rPr>
      </w:pPr>
      <w:r w:rsidRPr="00ED4618">
        <w:rPr>
          <w:rFonts w:ascii="Arial" w:hAnsi="Arial" w:cs="Arial"/>
          <w:b/>
          <w:sz w:val="24"/>
          <w:szCs w:val="24"/>
        </w:rPr>
        <w:t>Life Matters, South Glos Citizens Advice</w:t>
      </w:r>
    </w:p>
    <w:p w:rsidR="005D2F89" w:rsidRPr="00ED4618" w:rsidRDefault="005D2F89" w:rsidP="005D2F89">
      <w:pPr>
        <w:spacing w:after="0"/>
        <w:rPr>
          <w:rFonts w:ascii="Arial" w:hAnsi="Arial" w:cs="Arial"/>
          <w:sz w:val="24"/>
          <w:szCs w:val="24"/>
        </w:rPr>
      </w:pPr>
    </w:p>
    <w:p w:rsidR="005D2F89" w:rsidRPr="00ED4618" w:rsidRDefault="005D2F89" w:rsidP="005D2F89">
      <w:pPr>
        <w:spacing w:after="0"/>
        <w:rPr>
          <w:rFonts w:ascii="Arial" w:hAnsi="Arial" w:cs="Arial"/>
          <w:sz w:val="24"/>
          <w:szCs w:val="24"/>
        </w:rPr>
      </w:pPr>
      <w:r w:rsidRPr="00ED4618">
        <w:rPr>
          <w:rFonts w:ascii="Arial" w:hAnsi="Arial" w:cs="Arial"/>
          <w:sz w:val="24"/>
          <w:szCs w:val="24"/>
        </w:rPr>
        <w:t>An advice service for people with LD on a range of issues, including accessing benefits and Universal Credit. A weekly drop in session specifically for people with LD and also an outreach service in Yate.</w:t>
      </w:r>
    </w:p>
    <w:p w:rsidR="005D2F89" w:rsidRPr="00ED4618" w:rsidRDefault="005D2F89" w:rsidP="005D2F89">
      <w:pPr>
        <w:spacing w:after="0"/>
        <w:rPr>
          <w:rFonts w:ascii="Arial" w:hAnsi="Arial" w:cs="Arial"/>
          <w:i/>
          <w:sz w:val="24"/>
          <w:szCs w:val="24"/>
        </w:rPr>
      </w:pPr>
    </w:p>
    <w:p w:rsidR="005D2F89" w:rsidRPr="00ED4618" w:rsidRDefault="00901499" w:rsidP="005D2F89">
      <w:pPr>
        <w:spacing w:after="0"/>
        <w:rPr>
          <w:rFonts w:ascii="Arial" w:hAnsi="Arial" w:cs="Arial"/>
          <w:sz w:val="24"/>
          <w:szCs w:val="24"/>
        </w:rPr>
      </w:pPr>
      <w:r w:rsidRPr="00ED4618">
        <w:rPr>
          <w:rFonts w:ascii="Arial" w:hAnsi="Arial" w:cs="Arial"/>
          <w:sz w:val="24"/>
          <w:szCs w:val="24"/>
        </w:rPr>
        <w:t>The project has run 4 sessions to date and given advice to approx. 40-50 people either at these sessions or over the telephone</w:t>
      </w:r>
      <w:r w:rsidRPr="00ED4618">
        <w:rPr>
          <w:rFonts w:ascii="Arial" w:hAnsi="Arial" w:cs="Arial"/>
          <w:i/>
          <w:sz w:val="24"/>
          <w:szCs w:val="24"/>
        </w:rPr>
        <w:t>.</w:t>
      </w:r>
      <w:r w:rsidRPr="00ED4618">
        <w:rPr>
          <w:rFonts w:ascii="Arial" w:hAnsi="Arial" w:cs="Arial"/>
          <w:sz w:val="24"/>
          <w:szCs w:val="24"/>
        </w:rPr>
        <w:t xml:space="preserve"> Has found that people are more relaxed about talking about their problems when she takes her dog to the face to face sessions so will consider doing this in the future.</w:t>
      </w:r>
    </w:p>
    <w:p w:rsidR="00521D10" w:rsidRPr="00374D4E" w:rsidRDefault="00521D10" w:rsidP="005D2F89">
      <w:pPr>
        <w:spacing w:after="0"/>
        <w:rPr>
          <w:rFonts w:ascii="Arial" w:hAnsi="Arial" w:cs="Arial"/>
          <w:b/>
          <w:sz w:val="36"/>
          <w:szCs w:val="36"/>
        </w:rPr>
      </w:pPr>
    </w:p>
    <w:p w:rsidR="005D2F89" w:rsidRPr="00ED4618" w:rsidRDefault="007338EF" w:rsidP="005D2F89">
      <w:pPr>
        <w:spacing w:after="0"/>
        <w:rPr>
          <w:rFonts w:ascii="Arial" w:hAnsi="Arial" w:cs="Arial"/>
          <w:b/>
          <w:sz w:val="24"/>
          <w:szCs w:val="24"/>
        </w:rPr>
      </w:pPr>
      <w:r w:rsidRPr="00ED4618">
        <w:rPr>
          <w:rFonts w:ascii="Arial" w:hAnsi="Arial" w:cs="Arial"/>
          <w:b/>
          <w:sz w:val="24"/>
          <w:szCs w:val="24"/>
        </w:rPr>
        <w:t>Hivewatch, Healthwatch and the Hive</w:t>
      </w:r>
    </w:p>
    <w:p w:rsidR="007338EF" w:rsidRPr="00ED4618" w:rsidRDefault="007338EF" w:rsidP="005D2F89">
      <w:pPr>
        <w:spacing w:after="0"/>
        <w:rPr>
          <w:rFonts w:ascii="Arial" w:hAnsi="Arial" w:cs="Arial"/>
          <w:sz w:val="24"/>
          <w:szCs w:val="24"/>
        </w:rPr>
      </w:pPr>
    </w:p>
    <w:p w:rsidR="007338EF" w:rsidRPr="00ED4618" w:rsidRDefault="007338EF" w:rsidP="005D2F89">
      <w:pPr>
        <w:spacing w:after="0"/>
        <w:rPr>
          <w:rFonts w:ascii="Arial" w:hAnsi="Arial" w:cs="Arial"/>
          <w:sz w:val="24"/>
          <w:szCs w:val="24"/>
        </w:rPr>
      </w:pPr>
      <w:r w:rsidRPr="00ED4618">
        <w:rPr>
          <w:rFonts w:ascii="Arial" w:hAnsi="Arial" w:cs="Arial"/>
          <w:sz w:val="24"/>
          <w:szCs w:val="24"/>
        </w:rPr>
        <w:t>A project</w:t>
      </w:r>
      <w:r w:rsidR="000B160B" w:rsidRPr="00ED4618">
        <w:rPr>
          <w:rFonts w:ascii="Arial" w:hAnsi="Arial" w:cs="Arial"/>
          <w:sz w:val="24"/>
          <w:szCs w:val="24"/>
        </w:rPr>
        <w:t xml:space="preserve"> to carry out visits to health and social care services and make</w:t>
      </w:r>
      <w:r w:rsidRPr="00ED4618">
        <w:rPr>
          <w:rFonts w:ascii="Arial" w:hAnsi="Arial" w:cs="Arial"/>
          <w:sz w:val="24"/>
          <w:szCs w:val="24"/>
        </w:rPr>
        <w:t xml:space="preserve"> </w:t>
      </w:r>
      <w:r w:rsidR="000B160B" w:rsidRPr="00ED4618">
        <w:rPr>
          <w:rFonts w:ascii="Arial" w:hAnsi="Arial" w:cs="Arial"/>
          <w:sz w:val="24"/>
          <w:szCs w:val="24"/>
        </w:rPr>
        <w:t>r</w:t>
      </w:r>
      <w:r w:rsidRPr="00ED4618">
        <w:rPr>
          <w:rFonts w:ascii="Arial" w:hAnsi="Arial" w:cs="Arial"/>
          <w:sz w:val="24"/>
          <w:szCs w:val="24"/>
        </w:rPr>
        <w:t>ecommendations on how they can improve their service</w:t>
      </w:r>
      <w:r w:rsidR="000B160B" w:rsidRPr="00ED4618">
        <w:rPr>
          <w:rFonts w:ascii="Arial" w:hAnsi="Arial" w:cs="Arial"/>
          <w:sz w:val="24"/>
          <w:szCs w:val="24"/>
        </w:rPr>
        <w:t xml:space="preserve"> for people with LD.  The project will also arrange </w:t>
      </w:r>
      <w:r w:rsidRPr="00ED4618">
        <w:rPr>
          <w:rFonts w:ascii="Arial" w:hAnsi="Arial" w:cs="Arial"/>
          <w:sz w:val="24"/>
          <w:szCs w:val="24"/>
        </w:rPr>
        <w:t xml:space="preserve">wellbeing events for people with LD which </w:t>
      </w:r>
      <w:r w:rsidR="000B160B" w:rsidRPr="00ED4618">
        <w:rPr>
          <w:rFonts w:ascii="Arial" w:hAnsi="Arial" w:cs="Arial"/>
          <w:sz w:val="24"/>
          <w:szCs w:val="24"/>
        </w:rPr>
        <w:t xml:space="preserve">will </w:t>
      </w:r>
      <w:r w:rsidRPr="00ED4618">
        <w:rPr>
          <w:rFonts w:ascii="Arial" w:hAnsi="Arial" w:cs="Arial"/>
          <w:sz w:val="24"/>
          <w:szCs w:val="24"/>
        </w:rPr>
        <w:t>include info</w:t>
      </w:r>
      <w:r w:rsidR="000B160B" w:rsidRPr="00ED4618">
        <w:rPr>
          <w:rFonts w:ascii="Arial" w:hAnsi="Arial" w:cs="Arial"/>
          <w:sz w:val="24"/>
          <w:szCs w:val="24"/>
        </w:rPr>
        <w:t>rmation</w:t>
      </w:r>
      <w:r w:rsidRPr="00ED4618">
        <w:rPr>
          <w:rFonts w:ascii="Arial" w:hAnsi="Arial" w:cs="Arial"/>
          <w:sz w:val="24"/>
          <w:szCs w:val="24"/>
        </w:rPr>
        <w:t xml:space="preserve"> about rights.</w:t>
      </w:r>
    </w:p>
    <w:p w:rsidR="007338EF" w:rsidRPr="00ED4618" w:rsidRDefault="007338EF" w:rsidP="005D2F89">
      <w:pPr>
        <w:spacing w:after="0"/>
        <w:rPr>
          <w:rFonts w:ascii="Arial" w:hAnsi="Arial" w:cs="Arial"/>
          <w:sz w:val="24"/>
          <w:szCs w:val="24"/>
        </w:rPr>
      </w:pPr>
    </w:p>
    <w:p w:rsidR="000B160B" w:rsidRPr="00ED4618" w:rsidRDefault="00030226" w:rsidP="000B160B">
      <w:pPr>
        <w:spacing w:after="0"/>
        <w:rPr>
          <w:rFonts w:ascii="Arial" w:hAnsi="Arial" w:cs="Arial"/>
          <w:sz w:val="24"/>
          <w:szCs w:val="24"/>
        </w:rPr>
      </w:pPr>
      <w:r w:rsidRPr="00ED4618">
        <w:rPr>
          <w:rFonts w:ascii="Arial" w:hAnsi="Arial" w:cs="Arial"/>
          <w:sz w:val="24"/>
          <w:szCs w:val="24"/>
        </w:rPr>
        <w:t>The project has run 1 wellbeing event in November and is planning the next in February. Looking to do the 2</w:t>
      </w:r>
      <w:r w:rsidRPr="00ED4618">
        <w:rPr>
          <w:rFonts w:ascii="Arial" w:hAnsi="Arial" w:cs="Arial"/>
          <w:sz w:val="24"/>
          <w:szCs w:val="24"/>
          <w:vertAlign w:val="superscript"/>
        </w:rPr>
        <w:t>nd</w:t>
      </w:r>
      <w:r w:rsidRPr="00ED4618">
        <w:rPr>
          <w:rFonts w:ascii="Arial" w:hAnsi="Arial" w:cs="Arial"/>
          <w:sz w:val="24"/>
          <w:szCs w:val="24"/>
        </w:rPr>
        <w:t xml:space="preserve"> session at another venue so more people may attend.</w:t>
      </w:r>
    </w:p>
    <w:p w:rsidR="00521D10" w:rsidRPr="00ED4618" w:rsidRDefault="00521D10">
      <w:pPr>
        <w:rPr>
          <w:rFonts w:ascii="Arial" w:hAnsi="Arial" w:cs="Arial"/>
          <w:b/>
          <w:sz w:val="24"/>
          <w:szCs w:val="24"/>
        </w:rPr>
      </w:pPr>
    </w:p>
    <w:p w:rsidR="000B160B" w:rsidRPr="00ED4618" w:rsidRDefault="000B160B" w:rsidP="005D2F89">
      <w:pPr>
        <w:spacing w:after="0"/>
        <w:rPr>
          <w:rFonts w:ascii="Arial" w:hAnsi="Arial" w:cs="Arial"/>
          <w:b/>
          <w:sz w:val="24"/>
          <w:szCs w:val="24"/>
        </w:rPr>
      </w:pPr>
      <w:r w:rsidRPr="00ED4618">
        <w:rPr>
          <w:rFonts w:ascii="Arial" w:hAnsi="Arial" w:cs="Arial"/>
          <w:b/>
          <w:sz w:val="24"/>
          <w:szCs w:val="24"/>
        </w:rPr>
        <w:t>KIDS</w:t>
      </w:r>
    </w:p>
    <w:p w:rsidR="000B160B" w:rsidRPr="00ED4618" w:rsidRDefault="000B160B" w:rsidP="005D2F89">
      <w:pPr>
        <w:spacing w:after="0"/>
        <w:rPr>
          <w:rFonts w:ascii="Arial" w:hAnsi="Arial" w:cs="Arial"/>
          <w:sz w:val="24"/>
          <w:szCs w:val="24"/>
        </w:rPr>
      </w:pPr>
    </w:p>
    <w:p w:rsidR="000B160B" w:rsidRPr="00ED4618" w:rsidRDefault="000B160B" w:rsidP="005D2F89">
      <w:pPr>
        <w:spacing w:after="0"/>
        <w:rPr>
          <w:rFonts w:ascii="Arial" w:hAnsi="Arial" w:cs="Arial"/>
          <w:sz w:val="24"/>
          <w:szCs w:val="24"/>
        </w:rPr>
      </w:pPr>
      <w:r w:rsidRPr="00ED4618">
        <w:rPr>
          <w:rFonts w:ascii="Arial" w:hAnsi="Arial" w:cs="Arial"/>
          <w:sz w:val="24"/>
          <w:szCs w:val="24"/>
        </w:rPr>
        <w:t xml:space="preserve">A project to work with young people with LD </w:t>
      </w:r>
      <w:r w:rsidR="00EB12E3" w:rsidRPr="00ED4618">
        <w:rPr>
          <w:rFonts w:ascii="Arial" w:hAnsi="Arial" w:cs="Arial"/>
          <w:sz w:val="24"/>
          <w:szCs w:val="24"/>
        </w:rPr>
        <w:t>to come up with</w:t>
      </w:r>
      <w:r w:rsidRPr="00ED4618">
        <w:rPr>
          <w:rFonts w:ascii="Arial" w:hAnsi="Arial" w:cs="Arial"/>
          <w:sz w:val="24"/>
          <w:szCs w:val="24"/>
        </w:rPr>
        <w:t xml:space="preserve"> an accreditation system </w:t>
      </w:r>
      <w:r w:rsidR="00EB12E3" w:rsidRPr="00ED4618">
        <w:rPr>
          <w:rFonts w:ascii="Arial" w:hAnsi="Arial" w:cs="Arial"/>
          <w:sz w:val="24"/>
          <w:szCs w:val="24"/>
        </w:rPr>
        <w:t xml:space="preserve">about </w:t>
      </w:r>
      <w:r w:rsidRPr="00ED4618">
        <w:rPr>
          <w:rFonts w:ascii="Arial" w:hAnsi="Arial" w:cs="Arial"/>
          <w:sz w:val="24"/>
          <w:szCs w:val="24"/>
        </w:rPr>
        <w:t xml:space="preserve">the accessibility of services to people with LD and </w:t>
      </w:r>
      <w:r w:rsidR="00EB12E3" w:rsidRPr="00ED4618">
        <w:rPr>
          <w:rFonts w:ascii="Arial" w:hAnsi="Arial" w:cs="Arial"/>
          <w:sz w:val="24"/>
          <w:szCs w:val="24"/>
        </w:rPr>
        <w:t>through this process</w:t>
      </w:r>
      <w:r w:rsidRPr="00ED4618">
        <w:rPr>
          <w:rFonts w:ascii="Arial" w:hAnsi="Arial" w:cs="Arial"/>
          <w:sz w:val="24"/>
          <w:szCs w:val="24"/>
        </w:rPr>
        <w:t xml:space="preserve"> provide the young people themselves with ASDAN qualification to improve their employment opportunities.</w:t>
      </w:r>
    </w:p>
    <w:p w:rsidR="000B160B" w:rsidRPr="00ED4618" w:rsidRDefault="000B160B" w:rsidP="000B160B">
      <w:pPr>
        <w:spacing w:after="0"/>
        <w:rPr>
          <w:rFonts w:ascii="Arial" w:hAnsi="Arial" w:cs="Arial"/>
          <w:i/>
          <w:sz w:val="24"/>
          <w:szCs w:val="24"/>
        </w:rPr>
      </w:pPr>
    </w:p>
    <w:p w:rsidR="00030226" w:rsidRPr="00ED4618" w:rsidRDefault="00030226" w:rsidP="000B160B">
      <w:pPr>
        <w:spacing w:after="0"/>
        <w:rPr>
          <w:rFonts w:ascii="Arial" w:hAnsi="Arial" w:cs="Arial"/>
          <w:sz w:val="24"/>
          <w:szCs w:val="24"/>
        </w:rPr>
      </w:pPr>
      <w:r w:rsidRPr="00ED4618">
        <w:rPr>
          <w:rFonts w:ascii="Arial" w:hAnsi="Arial" w:cs="Arial"/>
          <w:sz w:val="24"/>
          <w:szCs w:val="24"/>
        </w:rPr>
        <w:lastRenderedPageBreak/>
        <w:t>The project is currently working with 7 people and hoping to increase this to 10. Planning and training meetings were held on 14</w:t>
      </w:r>
      <w:r w:rsidRPr="00ED4618">
        <w:rPr>
          <w:rFonts w:ascii="Arial" w:hAnsi="Arial" w:cs="Arial"/>
          <w:sz w:val="24"/>
          <w:szCs w:val="24"/>
          <w:vertAlign w:val="superscript"/>
        </w:rPr>
        <w:t>th</w:t>
      </w:r>
      <w:r w:rsidRPr="00ED4618">
        <w:rPr>
          <w:rFonts w:ascii="Arial" w:hAnsi="Arial" w:cs="Arial"/>
          <w:sz w:val="24"/>
          <w:szCs w:val="24"/>
        </w:rPr>
        <w:t xml:space="preserve"> &amp; 15</w:t>
      </w:r>
      <w:r w:rsidRPr="00ED4618">
        <w:rPr>
          <w:rFonts w:ascii="Arial" w:hAnsi="Arial" w:cs="Arial"/>
          <w:sz w:val="24"/>
          <w:szCs w:val="24"/>
          <w:vertAlign w:val="superscript"/>
        </w:rPr>
        <w:t>th</w:t>
      </w:r>
      <w:r w:rsidRPr="00ED4618">
        <w:rPr>
          <w:rFonts w:ascii="Arial" w:hAnsi="Arial" w:cs="Arial"/>
          <w:sz w:val="24"/>
          <w:szCs w:val="24"/>
        </w:rPr>
        <w:t xml:space="preserve"> August with the 7 people. They are hoping to send out a survey to see what problems people with learning difficulties </w:t>
      </w:r>
      <w:r w:rsidR="00F20B5B" w:rsidRPr="00ED4618">
        <w:rPr>
          <w:rFonts w:ascii="Arial" w:hAnsi="Arial" w:cs="Arial"/>
          <w:sz w:val="24"/>
          <w:szCs w:val="24"/>
        </w:rPr>
        <w:t>have and which services are priority to focus on.</w:t>
      </w:r>
    </w:p>
    <w:p w:rsidR="00521D10" w:rsidRPr="00374D4E" w:rsidRDefault="00521D10" w:rsidP="005D2F89">
      <w:pPr>
        <w:spacing w:after="0"/>
        <w:rPr>
          <w:rFonts w:ascii="Arial" w:hAnsi="Arial" w:cs="Arial"/>
          <w:b/>
          <w:sz w:val="36"/>
          <w:szCs w:val="36"/>
        </w:rPr>
      </w:pPr>
    </w:p>
    <w:p w:rsidR="000B160B" w:rsidRDefault="000B160B" w:rsidP="005D2F89">
      <w:pPr>
        <w:spacing w:after="0"/>
        <w:rPr>
          <w:rFonts w:ascii="Arial" w:hAnsi="Arial" w:cs="Arial"/>
          <w:b/>
          <w:sz w:val="24"/>
          <w:szCs w:val="24"/>
        </w:rPr>
      </w:pPr>
      <w:r w:rsidRPr="00ED4618">
        <w:rPr>
          <w:rFonts w:ascii="Arial" w:hAnsi="Arial" w:cs="Arial"/>
          <w:b/>
          <w:sz w:val="24"/>
          <w:szCs w:val="24"/>
        </w:rPr>
        <w:t>Learning Difficulty Awareness School Project</w:t>
      </w:r>
    </w:p>
    <w:p w:rsidR="007E7088" w:rsidRPr="00ED4618" w:rsidRDefault="007E7088" w:rsidP="005D2F89">
      <w:pPr>
        <w:spacing w:after="0"/>
        <w:rPr>
          <w:rFonts w:ascii="Arial" w:hAnsi="Arial" w:cs="Arial"/>
          <w:b/>
          <w:sz w:val="24"/>
          <w:szCs w:val="24"/>
        </w:rPr>
      </w:pPr>
    </w:p>
    <w:p w:rsidR="000B160B" w:rsidRPr="00ED4618" w:rsidRDefault="000B160B" w:rsidP="005D2F89">
      <w:pPr>
        <w:spacing w:after="0"/>
        <w:rPr>
          <w:rFonts w:ascii="Arial" w:hAnsi="Arial" w:cs="Arial"/>
          <w:sz w:val="24"/>
          <w:szCs w:val="24"/>
        </w:rPr>
      </w:pPr>
      <w:r w:rsidRPr="00ED4618">
        <w:rPr>
          <w:rFonts w:ascii="Arial" w:hAnsi="Arial" w:cs="Arial"/>
          <w:sz w:val="24"/>
          <w:szCs w:val="24"/>
        </w:rPr>
        <w:t>This project has trainers who go into schools and work with children to raise awareness of learning difficulties and what it is like to have a learning difficulty.</w:t>
      </w:r>
    </w:p>
    <w:p w:rsidR="000B160B" w:rsidRPr="00ED4618" w:rsidRDefault="000B160B" w:rsidP="000B160B">
      <w:pPr>
        <w:spacing w:after="0"/>
        <w:rPr>
          <w:rFonts w:ascii="Arial" w:hAnsi="Arial" w:cs="Arial"/>
          <w:i/>
          <w:sz w:val="24"/>
          <w:szCs w:val="24"/>
        </w:rPr>
      </w:pPr>
    </w:p>
    <w:p w:rsidR="00955994" w:rsidRPr="00ED4618" w:rsidRDefault="00030226" w:rsidP="000B160B">
      <w:pPr>
        <w:spacing w:after="0"/>
        <w:rPr>
          <w:rFonts w:ascii="Arial" w:hAnsi="Arial" w:cs="Arial"/>
          <w:sz w:val="24"/>
          <w:szCs w:val="24"/>
        </w:rPr>
      </w:pPr>
      <w:r w:rsidRPr="00ED4618">
        <w:rPr>
          <w:rFonts w:ascii="Arial" w:hAnsi="Arial" w:cs="Arial"/>
          <w:sz w:val="24"/>
          <w:szCs w:val="24"/>
        </w:rPr>
        <w:t xml:space="preserve">The project has run 21 presentations so far at schools for year 6. They are hoping to run another 9. </w:t>
      </w:r>
    </w:p>
    <w:p w:rsidR="00521D10" w:rsidRPr="00374D4E" w:rsidRDefault="00521D10" w:rsidP="000B160B">
      <w:pPr>
        <w:spacing w:after="0"/>
        <w:rPr>
          <w:rFonts w:ascii="Arial" w:hAnsi="Arial" w:cs="Arial"/>
          <w:b/>
          <w:sz w:val="36"/>
          <w:szCs w:val="36"/>
        </w:rPr>
      </w:pPr>
    </w:p>
    <w:p w:rsidR="000B160B" w:rsidRPr="00ED4618" w:rsidRDefault="000B160B" w:rsidP="000B160B">
      <w:pPr>
        <w:spacing w:after="0"/>
        <w:rPr>
          <w:rFonts w:ascii="Arial" w:hAnsi="Arial" w:cs="Arial"/>
          <w:b/>
          <w:sz w:val="24"/>
          <w:szCs w:val="24"/>
        </w:rPr>
      </w:pPr>
      <w:r w:rsidRPr="00ED4618">
        <w:rPr>
          <w:rFonts w:ascii="Arial" w:hAnsi="Arial" w:cs="Arial"/>
          <w:b/>
          <w:sz w:val="24"/>
          <w:szCs w:val="24"/>
        </w:rPr>
        <w:t>Community Express</w:t>
      </w:r>
    </w:p>
    <w:p w:rsidR="000B160B" w:rsidRPr="00ED4618" w:rsidRDefault="000B160B" w:rsidP="000B160B">
      <w:pPr>
        <w:spacing w:after="0"/>
        <w:rPr>
          <w:rFonts w:ascii="Arial" w:hAnsi="Arial" w:cs="Arial"/>
          <w:b/>
          <w:sz w:val="24"/>
          <w:szCs w:val="24"/>
        </w:rPr>
      </w:pPr>
    </w:p>
    <w:p w:rsidR="000B160B" w:rsidRPr="00ED4618" w:rsidRDefault="000B160B" w:rsidP="000B160B">
      <w:pPr>
        <w:spacing w:after="0"/>
        <w:rPr>
          <w:rFonts w:ascii="Arial" w:hAnsi="Arial" w:cs="Arial"/>
          <w:sz w:val="24"/>
          <w:szCs w:val="24"/>
        </w:rPr>
      </w:pPr>
      <w:r w:rsidRPr="00ED4618">
        <w:rPr>
          <w:rFonts w:ascii="Arial" w:hAnsi="Arial" w:cs="Arial"/>
          <w:sz w:val="24"/>
          <w:szCs w:val="24"/>
        </w:rPr>
        <w:t>Carriages is a meeting place for people with LD to get together and take part in art, craft and music sessions.  People can enjoy the music train and listen to live music at the same time.</w:t>
      </w:r>
    </w:p>
    <w:p w:rsidR="00D84A82" w:rsidRPr="00ED4618" w:rsidRDefault="00D84A82" w:rsidP="000B160B">
      <w:pPr>
        <w:spacing w:after="0"/>
        <w:rPr>
          <w:rFonts w:ascii="Arial" w:hAnsi="Arial" w:cs="Arial"/>
          <w:b/>
          <w:sz w:val="24"/>
          <w:szCs w:val="24"/>
        </w:rPr>
      </w:pPr>
    </w:p>
    <w:p w:rsidR="00D84A82" w:rsidRPr="00ED4618" w:rsidRDefault="006A1536" w:rsidP="00D84A82">
      <w:pPr>
        <w:spacing w:after="0"/>
        <w:rPr>
          <w:rFonts w:ascii="Arial" w:hAnsi="Arial" w:cs="Arial"/>
          <w:b/>
          <w:i/>
          <w:sz w:val="24"/>
          <w:szCs w:val="24"/>
        </w:rPr>
      </w:pPr>
      <w:r w:rsidRPr="00ED4618">
        <w:rPr>
          <w:rFonts w:ascii="Arial" w:hAnsi="Arial" w:cs="Arial"/>
          <w:sz w:val="24"/>
          <w:szCs w:val="24"/>
        </w:rPr>
        <w:t>The project has</w:t>
      </w:r>
      <w:r w:rsidR="00374D4E">
        <w:rPr>
          <w:rFonts w:ascii="Arial" w:hAnsi="Arial" w:cs="Arial"/>
          <w:sz w:val="24"/>
          <w:szCs w:val="24"/>
        </w:rPr>
        <w:t xml:space="preserve"> so far held</w:t>
      </w:r>
      <w:r w:rsidRPr="00ED4618">
        <w:rPr>
          <w:rFonts w:ascii="Arial" w:hAnsi="Arial" w:cs="Arial"/>
          <w:sz w:val="24"/>
          <w:szCs w:val="24"/>
        </w:rPr>
        <w:t xml:space="preserve"> 5 music train sessions</w:t>
      </w:r>
      <w:r w:rsidR="00374D4E">
        <w:rPr>
          <w:rFonts w:ascii="Arial" w:hAnsi="Arial" w:cs="Arial"/>
          <w:sz w:val="24"/>
          <w:szCs w:val="24"/>
        </w:rPr>
        <w:t xml:space="preserve"> at Avon Valley Railway,</w:t>
      </w:r>
      <w:r w:rsidRPr="00ED4618">
        <w:rPr>
          <w:rFonts w:ascii="Arial" w:hAnsi="Arial" w:cs="Arial"/>
          <w:sz w:val="24"/>
          <w:szCs w:val="24"/>
        </w:rPr>
        <w:t xml:space="preserve"> with another 2 planned in the future</w:t>
      </w:r>
      <w:r w:rsidR="00374D4E">
        <w:rPr>
          <w:rFonts w:ascii="Arial" w:hAnsi="Arial" w:cs="Arial"/>
          <w:sz w:val="24"/>
          <w:szCs w:val="24"/>
        </w:rPr>
        <w:t>, and 10 music sessions at the Batch</w:t>
      </w:r>
      <w:r w:rsidRPr="00ED4618">
        <w:rPr>
          <w:rFonts w:ascii="Arial" w:hAnsi="Arial" w:cs="Arial"/>
          <w:sz w:val="24"/>
          <w:szCs w:val="24"/>
        </w:rPr>
        <w:t xml:space="preserve">. </w:t>
      </w:r>
      <w:r w:rsidR="00374D4E">
        <w:rPr>
          <w:rFonts w:ascii="Arial" w:hAnsi="Arial" w:cs="Arial"/>
          <w:sz w:val="24"/>
          <w:szCs w:val="24"/>
        </w:rPr>
        <w:t>The project is not getting support at the Avon Valley Railway to advertise the sessions planned for Bitton railway so these have not taken place. They have still managed to attract 14 people to attend the music train sessions.  At the Batch they have 30 people with LD attending each of the music and art sessions.</w:t>
      </w:r>
      <w:r w:rsidR="00521D10" w:rsidRPr="00ED4618">
        <w:rPr>
          <w:rFonts w:ascii="Arial" w:hAnsi="Arial" w:cs="Arial"/>
          <w:b/>
          <w:i/>
          <w:sz w:val="24"/>
          <w:szCs w:val="24"/>
        </w:rPr>
        <w:t xml:space="preserve"> </w:t>
      </w:r>
    </w:p>
    <w:p w:rsidR="006A1536" w:rsidRPr="00374D4E" w:rsidRDefault="006A1536" w:rsidP="00C10EDC">
      <w:pPr>
        <w:spacing w:after="0" w:line="240" w:lineRule="auto"/>
        <w:rPr>
          <w:rFonts w:ascii="Arial" w:hAnsi="Arial" w:cs="Arial"/>
          <w:b/>
          <w:sz w:val="36"/>
          <w:szCs w:val="36"/>
        </w:rPr>
      </w:pPr>
    </w:p>
    <w:p w:rsidR="00983A54" w:rsidRPr="00ED4618" w:rsidRDefault="00EB12E3" w:rsidP="000B160B">
      <w:pPr>
        <w:spacing w:after="0"/>
        <w:rPr>
          <w:rFonts w:ascii="Arial" w:hAnsi="Arial" w:cs="Arial"/>
          <w:b/>
          <w:sz w:val="24"/>
          <w:szCs w:val="24"/>
        </w:rPr>
      </w:pPr>
      <w:r w:rsidRPr="00ED4618">
        <w:rPr>
          <w:rFonts w:ascii="Arial" w:hAnsi="Arial" w:cs="Arial"/>
          <w:b/>
          <w:sz w:val="24"/>
          <w:szCs w:val="24"/>
        </w:rPr>
        <w:t xml:space="preserve">Learning Disability Hate Crime Project, </w:t>
      </w:r>
      <w:r w:rsidR="00983A54" w:rsidRPr="00ED4618">
        <w:rPr>
          <w:rFonts w:ascii="Arial" w:hAnsi="Arial" w:cs="Arial"/>
          <w:b/>
          <w:sz w:val="24"/>
          <w:szCs w:val="24"/>
        </w:rPr>
        <w:t>Brandon Trust</w:t>
      </w:r>
    </w:p>
    <w:p w:rsidR="00EB12E3" w:rsidRPr="00ED4618" w:rsidRDefault="00EB12E3" w:rsidP="000B160B">
      <w:pPr>
        <w:spacing w:after="0"/>
        <w:rPr>
          <w:rFonts w:ascii="Arial" w:hAnsi="Arial" w:cs="Arial"/>
          <w:b/>
          <w:sz w:val="24"/>
          <w:szCs w:val="24"/>
        </w:rPr>
      </w:pPr>
    </w:p>
    <w:p w:rsidR="00EB12E3" w:rsidRPr="00ED4618" w:rsidRDefault="00EB12E3" w:rsidP="00EB12E3">
      <w:pPr>
        <w:spacing w:after="0"/>
        <w:rPr>
          <w:rFonts w:ascii="Arial" w:hAnsi="Arial" w:cs="Arial"/>
          <w:sz w:val="24"/>
          <w:szCs w:val="24"/>
        </w:rPr>
      </w:pPr>
      <w:r w:rsidRPr="00ED4618">
        <w:rPr>
          <w:rFonts w:ascii="Arial" w:hAnsi="Arial" w:cs="Arial"/>
          <w:sz w:val="24"/>
          <w:szCs w:val="24"/>
        </w:rPr>
        <w:t>A project working with focus on young people with LD in secondary school and colleges, youth clubs, parent groups and social clubs. The focus is telling people about hate crime including through internet and social media. People with LD will make a film about hate crime for other people with LD to watch.</w:t>
      </w:r>
    </w:p>
    <w:p w:rsidR="00EB12E3" w:rsidRPr="00ED4618" w:rsidRDefault="00EB12E3" w:rsidP="00EB12E3">
      <w:pPr>
        <w:spacing w:after="0"/>
        <w:rPr>
          <w:rFonts w:ascii="Arial" w:hAnsi="Arial" w:cs="Arial"/>
          <w:sz w:val="24"/>
          <w:szCs w:val="24"/>
        </w:rPr>
      </w:pPr>
    </w:p>
    <w:p w:rsidR="00D1530C" w:rsidRPr="00374D4E" w:rsidRDefault="00D1530C" w:rsidP="00374D4E">
      <w:pPr>
        <w:spacing w:after="0"/>
        <w:rPr>
          <w:rFonts w:ascii="Arial" w:hAnsi="Arial" w:cs="Arial"/>
          <w:sz w:val="24"/>
          <w:szCs w:val="24"/>
        </w:rPr>
      </w:pPr>
      <w:r w:rsidRPr="00ED4618">
        <w:rPr>
          <w:rFonts w:ascii="Arial" w:hAnsi="Arial" w:cs="Arial"/>
          <w:sz w:val="24"/>
          <w:szCs w:val="24"/>
        </w:rPr>
        <w:t>The project are looking to run 4-5 workshops but have not been able to do this yet. Are currently working with 4 schools to devise a video and possibly a Youtube video</w:t>
      </w:r>
    </w:p>
    <w:p w:rsidR="00521D10" w:rsidRPr="00374D4E" w:rsidRDefault="00521D10" w:rsidP="00EB12E3">
      <w:pPr>
        <w:spacing w:after="0"/>
        <w:rPr>
          <w:rFonts w:ascii="Arial" w:hAnsi="Arial" w:cs="Arial"/>
          <w:b/>
          <w:sz w:val="36"/>
          <w:szCs w:val="36"/>
        </w:rPr>
      </w:pPr>
    </w:p>
    <w:p w:rsidR="00EB12E3" w:rsidRPr="00ED4618" w:rsidRDefault="00EB12E3" w:rsidP="00EB12E3">
      <w:pPr>
        <w:spacing w:after="0"/>
        <w:rPr>
          <w:rFonts w:ascii="Arial" w:hAnsi="Arial" w:cs="Arial"/>
          <w:b/>
          <w:sz w:val="24"/>
          <w:szCs w:val="24"/>
        </w:rPr>
      </w:pPr>
      <w:r w:rsidRPr="00ED4618">
        <w:rPr>
          <w:rFonts w:ascii="Arial" w:hAnsi="Arial" w:cs="Arial"/>
          <w:b/>
          <w:sz w:val="24"/>
          <w:szCs w:val="24"/>
        </w:rPr>
        <w:t>Mud Pie Explorers</w:t>
      </w:r>
    </w:p>
    <w:p w:rsidR="000B160B" w:rsidRPr="00ED4618" w:rsidRDefault="000B160B" w:rsidP="000B160B">
      <w:pPr>
        <w:spacing w:after="0"/>
        <w:rPr>
          <w:rFonts w:ascii="Arial" w:hAnsi="Arial" w:cs="Arial"/>
          <w:b/>
          <w:sz w:val="24"/>
          <w:szCs w:val="24"/>
        </w:rPr>
      </w:pPr>
    </w:p>
    <w:p w:rsidR="00EB12E3" w:rsidRPr="00ED4618" w:rsidRDefault="00EB12E3" w:rsidP="000B160B">
      <w:pPr>
        <w:spacing w:after="0"/>
        <w:rPr>
          <w:rFonts w:ascii="Arial" w:hAnsi="Arial" w:cs="Arial"/>
          <w:sz w:val="24"/>
          <w:szCs w:val="24"/>
        </w:rPr>
      </w:pPr>
      <w:r w:rsidRPr="00ED4618">
        <w:rPr>
          <w:rFonts w:ascii="Arial" w:hAnsi="Arial" w:cs="Arial"/>
          <w:sz w:val="24"/>
          <w:szCs w:val="24"/>
        </w:rPr>
        <w:t>A project running courses on outdoor activities, such as forestry, fishing and cooking to increase the confidence of people with LD and improve their independence and mental health.</w:t>
      </w:r>
    </w:p>
    <w:p w:rsidR="00EB12E3" w:rsidRPr="00ED4618" w:rsidRDefault="00EB12E3" w:rsidP="000B160B">
      <w:pPr>
        <w:spacing w:after="0"/>
        <w:rPr>
          <w:rFonts w:ascii="Arial" w:hAnsi="Arial" w:cs="Arial"/>
          <w:sz w:val="24"/>
          <w:szCs w:val="24"/>
        </w:rPr>
      </w:pPr>
    </w:p>
    <w:p w:rsidR="00E93237" w:rsidRPr="00ED4618" w:rsidRDefault="00D1530C" w:rsidP="00E93237">
      <w:pPr>
        <w:spacing w:after="0"/>
        <w:rPr>
          <w:rFonts w:ascii="Arial" w:hAnsi="Arial" w:cs="Arial"/>
          <w:sz w:val="24"/>
          <w:szCs w:val="24"/>
        </w:rPr>
      </w:pPr>
      <w:r w:rsidRPr="00ED4618">
        <w:rPr>
          <w:rFonts w:ascii="Arial" w:hAnsi="Arial" w:cs="Arial"/>
          <w:sz w:val="24"/>
          <w:szCs w:val="24"/>
        </w:rPr>
        <w:t>The project was looking to run 2 sessions in September/October but this did not happen so will now look to do them in February/March. Are preparing a leaflet to go out promoting what they do.</w:t>
      </w:r>
    </w:p>
    <w:p w:rsidR="00EB12E3" w:rsidRPr="00ED4618" w:rsidRDefault="00B73C49" w:rsidP="000B160B">
      <w:pPr>
        <w:spacing w:after="0"/>
        <w:rPr>
          <w:rFonts w:ascii="Arial" w:hAnsi="Arial" w:cs="Arial"/>
          <w:b/>
          <w:sz w:val="24"/>
          <w:szCs w:val="24"/>
        </w:rPr>
      </w:pPr>
      <w:r w:rsidRPr="00ED4618">
        <w:rPr>
          <w:rFonts w:ascii="Arial" w:hAnsi="Arial" w:cs="Arial"/>
          <w:b/>
          <w:sz w:val="24"/>
          <w:szCs w:val="24"/>
        </w:rPr>
        <w:lastRenderedPageBreak/>
        <w:t>Buddies, Sense</w:t>
      </w:r>
    </w:p>
    <w:p w:rsidR="00B73C49" w:rsidRPr="00ED4618" w:rsidRDefault="00B73C49" w:rsidP="000B160B">
      <w:pPr>
        <w:spacing w:after="0"/>
        <w:rPr>
          <w:rFonts w:ascii="Arial" w:hAnsi="Arial" w:cs="Arial"/>
          <w:sz w:val="24"/>
          <w:szCs w:val="24"/>
        </w:rPr>
      </w:pPr>
    </w:p>
    <w:p w:rsidR="00B73C49" w:rsidRPr="00ED4618" w:rsidRDefault="00B73C49" w:rsidP="000B160B">
      <w:pPr>
        <w:spacing w:after="0"/>
        <w:rPr>
          <w:rFonts w:ascii="Arial" w:hAnsi="Arial" w:cs="Arial"/>
          <w:sz w:val="24"/>
          <w:szCs w:val="24"/>
        </w:rPr>
      </w:pPr>
      <w:r w:rsidRPr="00ED4618">
        <w:rPr>
          <w:rFonts w:ascii="Arial" w:hAnsi="Arial" w:cs="Arial"/>
          <w:sz w:val="24"/>
          <w:szCs w:val="24"/>
        </w:rPr>
        <w:t>A project to provide a buddying/ befriending service for people with LD.  People are paired with a volunteer with the aim of helping them to go out into the community to try out new activities and new things.</w:t>
      </w:r>
    </w:p>
    <w:p w:rsidR="00E93237" w:rsidRPr="00ED4618" w:rsidRDefault="00E93237" w:rsidP="00E93237">
      <w:pPr>
        <w:spacing w:after="0"/>
        <w:rPr>
          <w:rFonts w:ascii="Arial" w:hAnsi="Arial" w:cs="Arial"/>
          <w:sz w:val="24"/>
          <w:szCs w:val="24"/>
        </w:rPr>
      </w:pPr>
    </w:p>
    <w:p w:rsidR="00E93237" w:rsidRPr="00ED4618" w:rsidRDefault="00D1530C" w:rsidP="00E93237">
      <w:pPr>
        <w:spacing w:after="0"/>
        <w:rPr>
          <w:rFonts w:ascii="Arial" w:hAnsi="Arial" w:cs="Arial"/>
          <w:sz w:val="24"/>
          <w:szCs w:val="24"/>
        </w:rPr>
      </w:pPr>
      <w:r w:rsidRPr="00ED4618">
        <w:rPr>
          <w:rFonts w:ascii="Arial" w:hAnsi="Arial" w:cs="Arial"/>
          <w:sz w:val="24"/>
          <w:szCs w:val="24"/>
        </w:rPr>
        <w:t>The project has been looking to get 25 volunteers but so far has only managed to get 1. Working with other organisations to see how they can promote what they do</w:t>
      </w:r>
      <w:r w:rsidR="00C224F4" w:rsidRPr="00ED4618">
        <w:rPr>
          <w:rFonts w:ascii="Arial" w:hAnsi="Arial" w:cs="Arial"/>
          <w:sz w:val="24"/>
          <w:szCs w:val="24"/>
        </w:rPr>
        <w:t xml:space="preserve">. Looking to get further funding so that the person running the project can stay in place for further 6 months as existing funding only supported them for </w:t>
      </w:r>
      <w:r w:rsidR="00F20B5B" w:rsidRPr="00ED4618">
        <w:rPr>
          <w:rFonts w:ascii="Arial" w:hAnsi="Arial" w:cs="Arial"/>
          <w:sz w:val="24"/>
          <w:szCs w:val="24"/>
        </w:rPr>
        <w:t>the initial 6 months of the project.</w:t>
      </w:r>
    </w:p>
    <w:p w:rsidR="00521D10" w:rsidRPr="00374D4E" w:rsidRDefault="00521D10" w:rsidP="000B160B">
      <w:pPr>
        <w:spacing w:after="0"/>
        <w:rPr>
          <w:rFonts w:ascii="Arial" w:hAnsi="Arial" w:cs="Arial"/>
          <w:b/>
          <w:sz w:val="36"/>
          <w:szCs w:val="36"/>
        </w:rPr>
      </w:pPr>
    </w:p>
    <w:p w:rsidR="00B73C49" w:rsidRPr="00ED4618" w:rsidRDefault="00F362B0" w:rsidP="000B160B">
      <w:pPr>
        <w:spacing w:after="0"/>
        <w:rPr>
          <w:rFonts w:ascii="Arial" w:hAnsi="Arial" w:cs="Arial"/>
          <w:b/>
          <w:sz w:val="24"/>
          <w:szCs w:val="24"/>
        </w:rPr>
      </w:pPr>
      <w:r w:rsidRPr="00ED4618">
        <w:rPr>
          <w:rFonts w:ascii="Arial" w:hAnsi="Arial" w:cs="Arial"/>
          <w:b/>
          <w:sz w:val="24"/>
          <w:szCs w:val="24"/>
        </w:rPr>
        <w:t xml:space="preserve">Enterprising People, </w:t>
      </w:r>
      <w:r w:rsidR="00B73C49" w:rsidRPr="00ED4618">
        <w:rPr>
          <w:rFonts w:ascii="Arial" w:hAnsi="Arial" w:cs="Arial"/>
          <w:b/>
          <w:sz w:val="24"/>
          <w:szCs w:val="24"/>
        </w:rPr>
        <w:t>Sixteen Cooperative</w:t>
      </w:r>
    </w:p>
    <w:p w:rsidR="00926191" w:rsidRPr="00ED4618" w:rsidRDefault="00926191" w:rsidP="000B160B">
      <w:pPr>
        <w:spacing w:after="0"/>
        <w:rPr>
          <w:rFonts w:ascii="Arial" w:hAnsi="Arial" w:cs="Arial"/>
          <w:b/>
          <w:sz w:val="24"/>
          <w:szCs w:val="24"/>
        </w:rPr>
      </w:pPr>
    </w:p>
    <w:p w:rsidR="00926191" w:rsidRPr="00ED4618" w:rsidRDefault="00926191" w:rsidP="00926191">
      <w:pPr>
        <w:spacing w:after="0"/>
        <w:rPr>
          <w:rFonts w:ascii="Arial" w:hAnsi="Arial" w:cs="Arial"/>
          <w:sz w:val="24"/>
          <w:szCs w:val="24"/>
        </w:rPr>
      </w:pPr>
      <w:r w:rsidRPr="00ED4618">
        <w:rPr>
          <w:rFonts w:ascii="Arial" w:hAnsi="Arial" w:cs="Arial"/>
          <w:sz w:val="24"/>
          <w:szCs w:val="24"/>
        </w:rPr>
        <w:t>A project to run enterprise development workshops and coaching to support people with LD to become self-employed and set up their own businesses.</w:t>
      </w:r>
    </w:p>
    <w:p w:rsidR="00926191" w:rsidRPr="00ED4618" w:rsidRDefault="00926191" w:rsidP="00926191">
      <w:pPr>
        <w:spacing w:after="0"/>
        <w:rPr>
          <w:rFonts w:ascii="Arial" w:hAnsi="Arial" w:cs="Arial"/>
          <w:sz w:val="24"/>
          <w:szCs w:val="24"/>
        </w:rPr>
      </w:pPr>
    </w:p>
    <w:p w:rsidR="00E93237" w:rsidRPr="00ED4618" w:rsidRDefault="00C224F4" w:rsidP="00E93237">
      <w:pPr>
        <w:spacing w:after="0"/>
        <w:rPr>
          <w:rFonts w:ascii="Arial" w:hAnsi="Arial" w:cs="Arial"/>
          <w:sz w:val="24"/>
          <w:szCs w:val="24"/>
        </w:rPr>
      </w:pPr>
      <w:r w:rsidRPr="00ED4618">
        <w:rPr>
          <w:rFonts w:ascii="Arial" w:hAnsi="Arial" w:cs="Arial"/>
          <w:sz w:val="24"/>
          <w:szCs w:val="24"/>
        </w:rPr>
        <w:t>The project wa</w:t>
      </w:r>
      <w:r w:rsidR="00F20B5B" w:rsidRPr="00ED4618">
        <w:rPr>
          <w:rFonts w:ascii="Arial" w:hAnsi="Arial" w:cs="Arial"/>
          <w:sz w:val="24"/>
          <w:szCs w:val="24"/>
        </w:rPr>
        <w:t xml:space="preserve">s looking to do 3 workshops, </w:t>
      </w:r>
      <w:r w:rsidRPr="00ED4618">
        <w:rPr>
          <w:rFonts w:ascii="Arial" w:hAnsi="Arial" w:cs="Arial"/>
          <w:sz w:val="24"/>
          <w:szCs w:val="24"/>
        </w:rPr>
        <w:t>1</w:t>
      </w:r>
      <w:r w:rsidRPr="00ED4618">
        <w:rPr>
          <w:rFonts w:ascii="Arial" w:hAnsi="Arial" w:cs="Arial"/>
          <w:sz w:val="24"/>
          <w:szCs w:val="24"/>
          <w:vertAlign w:val="superscript"/>
        </w:rPr>
        <w:t>st</w:t>
      </w:r>
      <w:r w:rsidRPr="00ED4618">
        <w:rPr>
          <w:rFonts w:ascii="Arial" w:hAnsi="Arial" w:cs="Arial"/>
          <w:sz w:val="24"/>
          <w:szCs w:val="24"/>
        </w:rPr>
        <w:t xml:space="preserve"> one booked for October hopefully working with 4-5 people.</w:t>
      </w:r>
    </w:p>
    <w:p w:rsidR="00C224F4" w:rsidRPr="00ED4618" w:rsidRDefault="00C224F4" w:rsidP="00E93237">
      <w:pPr>
        <w:spacing w:after="0"/>
        <w:rPr>
          <w:rFonts w:ascii="Arial" w:hAnsi="Arial" w:cs="Arial"/>
          <w:sz w:val="24"/>
          <w:szCs w:val="24"/>
        </w:rPr>
      </w:pPr>
      <w:r w:rsidRPr="00ED4618">
        <w:rPr>
          <w:rFonts w:ascii="Arial" w:hAnsi="Arial" w:cs="Arial"/>
          <w:sz w:val="24"/>
          <w:szCs w:val="24"/>
        </w:rPr>
        <w:t xml:space="preserve">A seminar will be held in September for parents and carers to show them how to set up a business. Leaflets for this have been distributed </w:t>
      </w:r>
    </w:p>
    <w:p w:rsidR="006A1536" w:rsidRPr="00374D4E" w:rsidRDefault="006A1536" w:rsidP="00926191">
      <w:pPr>
        <w:spacing w:after="0"/>
        <w:rPr>
          <w:rFonts w:ascii="Arial" w:hAnsi="Arial" w:cs="Arial"/>
          <w:b/>
          <w:sz w:val="36"/>
          <w:szCs w:val="36"/>
        </w:rPr>
      </w:pPr>
    </w:p>
    <w:p w:rsidR="00926191" w:rsidRPr="00ED4618" w:rsidRDefault="00926191" w:rsidP="00926191">
      <w:pPr>
        <w:spacing w:after="0"/>
        <w:rPr>
          <w:rFonts w:ascii="Arial" w:hAnsi="Arial" w:cs="Arial"/>
          <w:b/>
          <w:sz w:val="24"/>
          <w:szCs w:val="24"/>
        </w:rPr>
      </w:pPr>
      <w:r w:rsidRPr="00ED4618">
        <w:rPr>
          <w:rFonts w:ascii="Arial" w:hAnsi="Arial" w:cs="Arial"/>
          <w:b/>
          <w:sz w:val="24"/>
          <w:szCs w:val="24"/>
        </w:rPr>
        <w:t>Kitchen Challenge, Wiggly Worm Ltd</w:t>
      </w:r>
    </w:p>
    <w:p w:rsidR="00AC6456" w:rsidRPr="00ED4618" w:rsidRDefault="00926191" w:rsidP="00926191">
      <w:pPr>
        <w:spacing w:after="0"/>
        <w:rPr>
          <w:rFonts w:ascii="Arial" w:hAnsi="Arial" w:cs="Arial"/>
          <w:sz w:val="24"/>
          <w:szCs w:val="24"/>
        </w:rPr>
      </w:pPr>
      <w:r w:rsidRPr="00ED4618">
        <w:rPr>
          <w:rFonts w:ascii="Arial" w:hAnsi="Arial" w:cs="Arial"/>
          <w:sz w:val="24"/>
          <w:szCs w:val="24"/>
        </w:rPr>
        <w:t xml:space="preserve"> </w:t>
      </w:r>
    </w:p>
    <w:p w:rsidR="00926191" w:rsidRPr="00ED4618" w:rsidRDefault="00926191" w:rsidP="00926191">
      <w:pPr>
        <w:spacing w:after="0"/>
        <w:rPr>
          <w:rFonts w:ascii="Arial" w:hAnsi="Arial" w:cs="Arial"/>
          <w:sz w:val="24"/>
          <w:szCs w:val="24"/>
        </w:rPr>
      </w:pPr>
      <w:r w:rsidRPr="00ED4618">
        <w:rPr>
          <w:rFonts w:ascii="Arial" w:hAnsi="Arial" w:cs="Arial"/>
          <w:sz w:val="24"/>
          <w:szCs w:val="24"/>
        </w:rPr>
        <w:t xml:space="preserve">The project is for people with LD to learn about how to cook and how to be healthy.  People will learn to cook in both a home kitchen and a restaurant or café kitchen.  At the end of the project people will run their own restaurant service to specially invited guests, including local employers, where they will plan their own 3 course menu, cook and serve all of the food. </w:t>
      </w:r>
    </w:p>
    <w:p w:rsidR="00EE7787" w:rsidRPr="00ED4618" w:rsidRDefault="00EE7787" w:rsidP="00926191">
      <w:pPr>
        <w:spacing w:after="0"/>
        <w:rPr>
          <w:rFonts w:ascii="Arial" w:hAnsi="Arial" w:cs="Arial"/>
          <w:sz w:val="24"/>
          <w:szCs w:val="24"/>
        </w:rPr>
      </w:pPr>
    </w:p>
    <w:p w:rsidR="00E93237" w:rsidRPr="00ED4618" w:rsidRDefault="00B43D9C" w:rsidP="00E93237">
      <w:pPr>
        <w:spacing w:after="0"/>
        <w:rPr>
          <w:rFonts w:ascii="Arial" w:hAnsi="Arial" w:cs="Arial"/>
          <w:sz w:val="24"/>
          <w:szCs w:val="24"/>
        </w:rPr>
      </w:pPr>
      <w:r w:rsidRPr="00ED4618">
        <w:rPr>
          <w:rFonts w:ascii="Arial" w:hAnsi="Arial" w:cs="Arial"/>
          <w:sz w:val="24"/>
          <w:szCs w:val="24"/>
        </w:rPr>
        <w:t xml:space="preserve">The project </w:t>
      </w:r>
      <w:r w:rsidR="00374D4E">
        <w:rPr>
          <w:rFonts w:ascii="Arial" w:hAnsi="Arial" w:cs="Arial"/>
          <w:sz w:val="24"/>
          <w:szCs w:val="24"/>
        </w:rPr>
        <w:t xml:space="preserve">got funding to run two 6 week kitchen challenge sessions. One was held at Turnberries in Thornbury for people with additional and more complex needs. They had 5 people with LD and 5 carers attending the sessions. The second kitchen challenge was held at Staple Hill and was for more able people. 6 people with LD and 3 carers attended the sessions. </w:t>
      </w:r>
      <w:r w:rsidR="007E7088">
        <w:rPr>
          <w:rFonts w:ascii="Arial" w:hAnsi="Arial" w:cs="Arial"/>
          <w:sz w:val="24"/>
          <w:szCs w:val="24"/>
        </w:rPr>
        <w:t xml:space="preserve">The 2 sessions finished in November. 1 person has felt confident enough to apply for catering jobs since participating in the project. They now plan to follow up on everyone who has attended the sessions to see if anyone has gone on to develop new skills. </w:t>
      </w:r>
    </w:p>
    <w:p w:rsidR="00521D10" w:rsidRPr="00374D4E" w:rsidRDefault="00521D10" w:rsidP="00926191">
      <w:pPr>
        <w:spacing w:after="0"/>
        <w:rPr>
          <w:rFonts w:ascii="Arial" w:hAnsi="Arial" w:cs="Arial"/>
          <w:b/>
          <w:sz w:val="36"/>
          <w:szCs w:val="36"/>
        </w:rPr>
      </w:pPr>
    </w:p>
    <w:p w:rsidR="00EE7787" w:rsidRPr="00ED4618" w:rsidRDefault="00EE7787" w:rsidP="00926191">
      <w:pPr>
        <w:spacing w:after="0"/>
        <w:rPr>
          <w:rFonts w:ascii="Arial" w:hAnsi="Arial" w:cs="Arial"/>
          <w:b/>
          <w:sz w:val="24"/>
          <w:szCs w:val="24"/>
        </w:rPr>
      </w:pPr>
      <w:r w:rsidRPr="00ED4618">
        <w:rPr>
          <w:rFonts w:ascii="Arial" w:hAnsi="Arial" w:cs="Arial"/>
          <w:b/>
          <w:sz w:val="24"/>
          <w:szCs w:val="24"/>
        </w:rPr>
        <w:t>Step Up Into Catering, Step and Stone</w:t>
      </w:r>
    </w:p>
    <w:p w:rsidR="00EE7787" w:rsidRPr="00ED4618" w:rsidRDefault="00EE7787" w:rsidP="00926191">
      <w:pPr>
        <w:spacing w:after="0"/>
        <w:rPr>
          <w:rFonts w:ascii="Arial" w:hAnsi="Arial" w:cs="Arial"/>
          <w:sz w:val="24"/>
          <w:szCs w:val="24"/>
        </w:rPr>
      </w:pPr>
    </w:p>
    <w:p w:rsidR="00EE7787" w:rsidRPr="00ED4618" w:rsidRDefault="00EE7787" w:rsidP="00926191">
      <w:pPr>
        <w:spacing w:after="0"/>
        <w:rPr>
          <w:rFonts w:ascii="Arial" w:hAnsi="Arial" w:cs="Arial"/>
          <w:sz w:val="24"/>
          <w:szCs w:val="24"/>
        </w:rPr>
      </w:pPr>
      <w:r w:rsidRPr="00ED4618">
        <w:rPr>
          <w:rFonts w:ascii="Arial" w:hAnsi="Arial" w:cs="Arial"/>
          <w:sz w:val="24"/>
          <w:szCs w:val="24"/>
        </w:rPr>
        <w:t>A project to teach people with LD baking skills to help people to gain employment in the catering industry.  The course also helps people increase their confidence, social skills and independence.</w:t>
      </w:r>
    </w:p>
    <w:p w:rsidR="00EE7787" w:rsidRPr="00ED4618" w:rsidRDefault="00EE7787" w:rsidP="00926191">
      <w:pPr>
        <w:spacing w:after="0"/>
        <w:rPr>
          <w:rFonts w:ascii="Arial" w:hAnsi="Arial" w:cs="Arial"/>
          <w:sz w:val="24"/>
          <w:szCs w:val="24"/>
        </w:rPr>
      </w:pPr>
    </w:p>
    <w:p w:rsidR="00E93237" w:rsidRPr="00ED4618" w:rsidRDefault="00C224F4" w:rsidP="00E93237">
      <w:pPr>
        <w:spacing w:after="0"/>
        <w:rPr>
          <w:rFonts w:ascii="Arial" w:hAnsi="Arial" w:cs="Arial"/>
          <w:sz w:val="24"/>
          <w:szCs w:val="24"/>
        </w:rPr>
      </w:pPr>
      <w:r w:rsidRPr="00ED4618">
        <w:rPr>
          <w:rFonts w:ascii="Arial" w:hAnsi="Arial" w:cs="Arial"/>
          <w:sz w:val="24"/>
          <w:szCs w:val="24"/>
        </w:rPr>
        <w:lastRenderedPageBreak/>
        <w:t>The project is l</w:t>
      </w:r>
      <w:r w:rsidR="00F20B5B" w:rsidRPr="00ED4618">
        <w:rPr>
          <w:rFonts w:ascii="Arial" w:hAnsi="Arial" w:cs="Arial"/>
          <w:sz w:val="24"/>
          <w:szCs w:val="24"/>
        </w:rPr>
        <w:t>ooking to work with 6 people fro</w:t>
      </w:r>
      <w:r w:rsidRPr="00ED4618">
        <w:rPr>
          <w:rFonts w:ascii="Arial" w:hAnsi="Arial" w:cs="Arial"/>
          <w:sz w:val="24"/>
          <w:szCs w:val="24"/>
        </w:rPr>
        <w:t>m South Gloucestershire</w:t>
      </w:r>
      <w:r w:rsidR="00F20B5B" w:rsidRPr="00ED4618">
        <w:rPr>
          <w:rFonts w:ascii="Arial" w:hAnsi="Arial" w:cs="Arial"/>
          <w:sz w:val="24"/>
          <w:szCs w:val="24"/>
        </w:rPr>
        <w:t xml:space="preserve"> currently they have 3. Has</w:t>
      </w:r>
      <w:r w:rsidRPr="00ED4618">
        <w:rPr>
          <w:rFonts w:ascii="Arial" w:hAnsi="Arial" w:cs="Arial"/>
          <w:sz w:val="24"/>
          <w:szCs w:val="24"/>
        </w:rPr>
        <w:t xml:space="preserve"> moved to new premises in Knowle and looking to produce flyers to promote this</w:t>
      </w:r>
      <w:r w:rsidR="00F20B5B" w:rsidRPr="00ED4618">
        <w:rPr>
          <w:rFonts w:ascii="Arial" w:hAnsi="Arial" w:cs="Arial"/>
          <w:sz w:val="24"/>
          <w:szCs w:val="24"/>
        </w:rPr>
        <w:t>.</w:t>
      </w:r>
    </w:p>
    <w:p w:rsidR="00E93237" w:rsidRPr="00ED4618" w:rsidRDefault="00E93237" w:rsidP="00926191">
      <w:pPr>
        <w:spacing w:after="0"/>
        <w:rPr>
          <w:rFonts w:ascii="Arial" w:hAnsi="Arial" w:cs="Arial"/>
          <w:sz w:val="24"/>
          <w:szCs w:val="24"/>
        </w:rPr>
      </w:pPr>
    </w:p>
    <w:p w:rsidR="00521D10" w:rsidRPr="00ED4618" w:rsidRDefault="00521D10" w:rsidP="00652D74">
      <w:pPr>
        <w:spacing w:after="0" w:line="240" w:lineRule="auto"/>
        <w:rPr>
          <w:rFonts w:ascii="Arial" w:hAnsi="Arial" w:cs="Arial"/>
          <w:b/>
          <w:sz w:val="24"/>
          <w:szCs w:val="24"/>
        </w:rPr>
      </w:pPr>
    </w:p>
    <w:p w:rsidR="00EE7787" w:rsidRPr="00ED4618" w:rsidRDefault="00EE7787" w:rsidP="00652D74">
      <w:pPr>
        <w:spacing w:after="0" w:line="240" w:lineRule="auto"/>
        <w:rPr>
          <w:rFonts w:ascii="Arial" w:hAnsi="Arial" w:cs="Arial"/>
          <w:b/>
          <w:sz w:val="24"/>
          <w:szCs w:val="24"/>
        </w:rPr>
      </w:pPr>
      <w:r w:rsidRPr="00ED4618">
        <w:rPr>
          <w:rFonts w:ascii="Arial" w:hAnsi="Arial" w:cs="Arial"/>
          <w:b/>
          <w:sz w:val="24"/>
          <w:szCs w:val="24"/>
        </w:rPr>
        <w:t>Ready, Steady Grow, Volunteering Matters</w:t>
      </w:r>
    </w:p>
    <w:p w:rsidR="00652D74" w:rsidRPr="00ED4618" w:rsidRDefault="00652D74" w:rsidP="00652D74">
      <w:pPr>
        <w:spacing w:after="0" w:line="240" w:lineRule="auto"/>
        <w:rPr>
          <w:rFonts w:ascii="Arial" w:hAnsi="Arial" w:cs="Arial"/>
          <w:b/>
          <w:sz w:val="24"/>
          <w:szCs w:val="24"/>
        </w:rPr>
      </w:pPr>
    </w:p>
    <w:p w:rsidR="00652D74" w:rsidRPr="00ED4618" w:rsidRDefault="00652D74" w:rsidP="00652D74">
      <w:pPr>
        <w:spacing w:after="0" w:line="240" w:lineRule="auto"/>
        <w:rPr>
          <w:rFonts w:ascii="Arial" w:hAnsi="Arial" w:cs="Arial"/>
          <w:sz w:val="24"/>
          <w:szCs w:val="24"/>
        </w:rPr>
      </w:pPr>
      <w:r w:rsidRPr="00ED4618">
        <w:rPr>
          <w:rFonts w:ascii="Arial" w:hAnsi="Arial" w:cs="Arial"/>
          <w:sz w:val="24"/>
          <w:szCs w:val="24"/>
        </w:rPr>
        <w:t>A project for people to learn gardening and growing skills to increase their confidence and independence and help them gain voluntary or paid work in gardening.</w:t>
      </w:r>
    </w:p>
    <w:p w:rsidR="00EE7787" w:rsidRPr="00ED4618" w:rsidRDefault="00EE7787" w:rsidP="00652D74">
      <w:pPr>
        <w:spacing w:after="0" w:line="240" w:lineRule="auto"/>
        <w:rPr>
          <w:rFonts w:ascii="Arial" w:hAnsi="Arial" w:cs="Arial"/>
          <w:b/>
          <w:sz w:val="24"/>
          <w:szCs w:val="24"/>
        </w:rPr>
      </w:pPr>
    </w:p>
    <w:p w:rsidR="00E93237" w:rsidRPr="00ED4618" w:rsidRDefault="00C224F4" w:rsidP="00E93237">
      <w:pPr>
        <w:spacing w:after="0"/>
        <w:rPr>
          <w:rFonts w:ascii="Arial" w:hAnsi="Arial" w:cs="Arial"/>
          <w:sz w:val="24"/>
          <w:szCs w:val="24"/>
        </w:rPr>
      </w:pPr>
      <w:r w:rsidRPr="00ED4618">
        <w:rPr>
          <w:rFonts w:ascii="Arial" w:hAnsi="Arial" w:cs="Arial"/>
          <w:sz w:val="24"/>
          <w:szCs w:val="24"/>
        </w:rPr>
        <w:t xml:space="preserve">The </w:t>
      </w:r>
      <w:r w:rsidR="00521D10" w:rsidRPr="00ED4618">
        <w:rPr>
          <w:rFonts w:ascii="Arial" w:hAnsi="Arial" w:cs="Arial"/>
          <w:sz w:val="24"/>
          <w:szCs w:val="24"/>
        </w:rPr>
        <w:t>project</w:t>
      </w:r>
      <w:r w:rsidRPr="00ED4618">
        <w:rPr>
          <w:rFonts w:ascii="Arial" w:hAnsi="Arial" w:cs="Arial"/>
          <w:sz w:val="24"/>
          <w:szCs w:val="24"/>
        </w:rPr>
        <w:t xml:space="preserve"> is still working with people </w:t>
      </w:r>
      <w:r w:rsidR="00521D10" w:rsidRPr="00ED4618">
        <w:rPr>
          <w:rFonts w:ascii="Arial" w:hAnsi="Arial" w:cs="Arial"/>
          <w:sz w:val="24"/>
          <w:szCs w:val="24"/>
        </w:rPr>
        <w:t>from</w:t>
      </w:r>
      <w:r w:rsidRPr="00ED4618">
        <w:rPr>
          <w:rFonts w:ascii="Arial" w:hAnsi="Arial" w:cs="Arial"/>
          <w:sz w:val="24"/>
          <w:szCs w:val="24"/>
        </w:rPr>
        <w:t xml:space="preserve"> last year to build their skills. No new people for this year but looking </w:t>
      </w:r>
      <w:r w:rsidR="00521D10" w:rsidRPr="00ED4618">
        <w:rPr>
          <w:rFonts w:ascii="Arial" w:hAnsi="Arial" w:cs="Arial"/>
          <w:sz w:val="24"/>
          <w:szCs w:val="24"/>
        </w:rPr>
        <w:t>to contact the Wellb</w:t>
      </w:r>
      <w:r w:rsidR="00F20B5B" w:rsidRPr="00ED4618">
        <w:rPr>
          <w:rFonts w:ascii="Arial" w:hAnsi="Arial" w:cs="Arial"/>
          <w:sz w:val="24"/>
          <w:szCs w:val="24"/>
        </w:rPr>
        <w:t>eing College for help with contacting possible new candidates.</w:t>
      </w:r>
    </w:p>
    <w:p w:rsidR="007E7088" w:rsidRDefault="007E7088">
      <w:pPr>
        <w:rPr>
          <w:rFonts w:ascii="Arial" w:hAnsi="Arial" w:cs="Arial"/>
          <w:b/>
          <w:sz w:val="24"/>
          <w:szCs w:val="24"/>
        </w:rPr>
      </w:pPr>
      <w:r>
        <w:rPr>
          <w:rFonts w:ascii="Arial" w:hAnsi="Arial" w:cs="Arial"/>
          <w:b/>
          <w:sz w:val="24"/>
          <w:szCs w:val="24"/>
        </w:rPr>
        <w:br w:type="page"/>
      </w:r>
    </w:p>
    <w:p w:rsidR="007E7088" w:rsidRDefault="000E2841" w:rsidP="000E2841">
      <w:pPr>
        <w:rPr>
          <w:rStyle w:val="fontstyle11"/>
          <w:rFonts w:ascii="Arial" w:hAnsi="Arial" w:cs="Arial"/>
          <w:color w:val="auto"/>
          <w:sz w:val="28"/>
          <w:szCs w:val="28"/>
        </w:rPr>
      </w:pPr>
      <w:r w:rsidRPr="007E7088">
        <w:rPr>
          <w:rStyle w:val="fontstyle01"/>
          <w:rFonts w:ascii="Arial" w:hAnsi="Arial" w:cs="Arial"/>
          <w:color w:val="auto"/>
          <w:sz w:val="28"/>
          <w:szCs w:val="28"/>
        </w:rPr>
        <w:lastRenderedPageBreak/>
        <w:t>Conclusion</w:t>
      </w:r>
      <w:r w:rsidRPr="007E7088">
        <w:rPr>
          <w:rStyle w:val="fontstyle11"/>
          <w:rFonts w:ascii="Arial" w:hAnsi="Arial" w:cs="Arial"/>
          <w:color w:val="auto"/>
          <w:sz w:val="28"/>
          <w:szCs w:val="28"/>
        </w:rPr>
        <w:br/>
      </w:r>
    </w:p>
    <w:p w:rsidR="007E7088" w:rsidRDefault="000E2841" w:rsidP="000E2841">
      <w:pPr>
        <w:rPr>
          <w:rStyle w:val="fontstyle11"/>
          <w:rFonts w:ascii="Arial" w:hAnsi="Arial" w:cs="Arial"/>
          <w:color w:val="auto"/>
          <w:sz w:val="24"/>
          <w:szCs w:val="24"/>
        </w:rPr>
      </w:pPr>
      <w:r w:rsidRPr="00ED4618">
        <w:rPr>
          <w:rStyle w:val="fontstyle11"/>
          <w:rFonts w:ascii="Arial" w:hAnsi="Arial" w:cs="Arial"/>
          <w:color w:val="auto"/>
          <w:sz w:val="24"/>
          <w:szCs w:val="24"/>
        </w:rPr>
        <w:t>The LDPB Review from Sept 2017-Sept 2018 was a very worthwhile programme. While offering a healthy amount of challenge to Board Members, the review has also highlighted much of what is good about the Board</w:t>
      </w:r>
      <w:r w:rsidR="007E7088">
        <w:rPr>
          <w:rStyle w:val="fontstyle11"/>
          <w:rFonts w:ascii="Arial" w:hAnsi="Arial" w:cs="Arial"/>
          <w:color w:val="auto"/>
          <w:sz w:val="24"/>
          <w:szCs w:val="24"/>
        </w:rPr>
        <w:t xml:space="preserve"> and the importance of maintaining a strong and active LDPB</w:t>
      </w:r>
      <w:r w:rsidRPr="00ED4618">
        <w:rPr>
          <w:rStyle w:val="fontstyle11"/>
          <w:rFonts w:ascii="Arial" w:hAnsi="Arial" w:cs="Arial"/>
          <w:color w:val="auto"/>
          <w:sz w:val="24"/>
          <w:szCs w:val="24"/>
        </w:rPr>
        <w:t xml:space="preserve">. The quality of engagement by the Board with stakeholders has improved and as a result some important issues and concerns of the LD Community have been resolved. The board is pleased to have supported service providers to make their services more relevant to people with LD. </w:t>
      </w:r>
    </w:p>
    <w:p w:rsidR="000E2841" w:rsidRPr="007E7088" w:rsidRDefault="000E2841" w:rsidP="000E2841">
      <w:pPr>
        <w:rPr>
          <w:rFonts w:ascii="Arial" w:hAnsi="Arial" w:cs="Arial"/>
          <w:sz w:val="28"/>
          <w:szCs w:val="28"/>
        </w:rPr>
      </w:pPr>
      <w:r w:rsidRPr="00ED4618">
        <w:t>END</w:t>
      </w:r>
    </w:p>
    <w:sectPr w:rsidR="000E2841" w:rsidRPr="007E708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FDD" w:rsidRDefault="00CA6FDD" w:rsidP="002C4E9B">
      <w:pPr>
        <w:spacing w:after="0" w:line="240" w:lineRule="auto"/>
      </w:pPr>
      <w:r>
        <w:separator/>
      </w:r>
    </w:p>
  </w:endnote>
  <w:endnote w:type="continuationSeparator" w:id="0">
    <w:p w:rsidR="00CA6FDD" w:rsidRDefault="00CA6FDD" w:rsidP="002C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roximaNova-Bold">
    <w:altName w:val="Times New Roman"/>
    <w:panose1 w:val="00000000000000000000"/>
    <w:charset w:val="00"/>
    <w:family w:val="roman"/>
    <w:notTrueType/>
    <w:pitch w:val="default"/>
  </w:font>
  <w:font w:name="ProximaNova-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171475"/>
      <w:docPartObj>
        <w:docPartGallery w:val="Page Numbers (Bottom of Page)"/>
        <w:docPartUnique/>
      </w:docPartObj>
    </w:sdtPr>
    <w:sdtEndPr>
      <w:rPr>
        <w:noProof/>
      </w:rPr>
    </w:sdtEndPr>
    <w:sdtContent>
      <w:p w:rsidR="00EE7787" w:rsidRDefault="00EE7787">
        <w:pPr>
          <w:pStyle w:val="Footer"/>
          <w:jc w:val="center"/>
        </w:pPr>
        <w:r>
          <w:fldChar w:fldCharType="begin"/>
        </w:r>
        <w:r>
          <w:instrText xml:space="preserve"> PAGE   \* MERGEFORMAT </w:instrText>
        </w:r>
        <w:r>
          <w:fldChar w:fldCharType="separate"/>
        </w:r>
        <w:r w:rsidR="000F7F4D">
          <w:rPr>
            <w:noProof/>
          </w:rPr>
          <w:t>19</w:t>
        </w:r>
        <w:r>
          <w:rPr>
            <w:noProof/>
          </w:rPr>
          <w:fldChar w:fldCharType="end"/>
        </w:r>
      </w:p>
    </w:sdtContent>
  </w:sdt>
  <w:p w:rsidR="00EE7787" w:rsidRDefault="00EE7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FDD" w:rsidRDefault="00CA6FDD" w:rsidP="002C4E9B">
      <w:pPr>
        <w:spacing w:after="0" w:line="240" w:lineRule="auto"/>
      </w:pPr>
      <w:r>
        <w:separator/>
      </w:r>
    </w:p>
  </w:footnote>
  <w:footnote w:type="continuationSeparator" w:id="0">
    <w:p w:rsidR="00CA6FDD" w:rsidRDefault="00CA6FDD" w:rsidP="002C4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2A4"/>
    <w:multiLevelType w:val="hybridMultilevel"/>
    <w:tmpl w:val="5576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050FF"/>
    <w:multiLevelType w:val="hybridMultilevel"/>
    <w:tmpl w:val="3FB0B6B8"/>
    <w:lvl w:ilvl="0" w:tplc="387A26A4">
      <w:start w:val="1"/>
      <w:numFmt w:val="decimal"/>
      <w:lvlText w:val="%1."/>
      <w:lvlJc w:val="left"/>
      <w:pPr>
        <w:tabs>
          <w:tab w:val="num" w:pos="720"/>
        </w:tabs>
        <w:ind w:left="720" w:hanging="360"/>
      </w:pPr>
    </w:lvl>
    <w:lvl w:ilvl="1" w:tplc="E042D6EA" w:tentative="1">
      <w:start w:val="1"/>
      <w:numFmt w:val="decimal"/>
      <w:lvlText w:val="%2."/>
      <w:lvlJc w:val="left"/>
      <w:pPr>
        <w:tabs>
          <w:tab w:val="num" w:pos="1440"/>
        </w:tabs>
        <w:ind w:left="1440" w:hanging="360"/>
      </w:pPr>
    </w:lvl>
    <w:lvl w:ilvl="2" w:tplc="70BC474E" w:tentative="1">
      <w:start w:val="1"/>
      <w:numFmt w:val="decimal"/>
      <w:lvlText w:val="%3."/>
      <w:lvlJc w:val="left"/>
      <w:pPr>
        <w:tabs>
          <w:tab w:val="num" w:pos="2160"/>
        </w:tabs>
        <w:ind w:left="2160" w:hanging="360"/>
      </w:pPr>
    </w:lvl>
    <w:lvl w:ilvl="3" w:tplc="06B4975E" w:tentative="1">
      <w:start w:val="1"/>
      <w:numFmt w:val="decimal"/>
      <w:lvlText w:val="%4."/>
      <w:lvlJc w:val="left"/>
      <w:pPr>
        <w:tabs>
          <w:tab w:val="num" w:pos="2880"/>
        </w:tabs>
        <w:ind w:left="2880" w:hanging="360"/>
      </w:pPr>
    </w:lvl>
    <w:lvl w:ilvl="4" w:tplc="6E0E9952" w:tentative="1">
      <w:start w:val="1"/>
      <w:numFmt w:val="decimal"/>
      <w:lvlText w:val="%5."/>
      <w:lvlJc w:val="left"/>
      <w:pPr>
        <w:tabs>
          <w:tab w:val="num" w:pos="3600"/>
        </w:tabs>
        <w:ind w:left="3600" w:hanging="360"/>
      </w:pPr>
    </w:lvl>
    <w:lvl w:ilvl="5" w:tplc="59E88E08" w:tentative="1">
      <w:start w:val="1"/>
      <w:numFmt w:val="decimal"/>
      <w:lvlText w:val="%6."/>
      <w:lvlJc w:val="left"/>
      <w:pPr>
        <w:tabs>
          <w:tab w:val="num" w:pos="4320"/>
        </w:tabs>
        <w:ind w:left="4320" w:hanging="360"/>
      </w:pPr>
    </w:lvl>
    <w:lvl w:ilvl="6" w:tplc="69520216" w:tentative="1">
      <w:start w:val="1"/>
      <w:numFmt w:val="decimal"/>
      <w:lvlText w:val="%7."/>
      <w:lvlJc w:val="left"/>
      <w:pPr>
        <w:tabs>
          <w:tab w:val="num" w:pos="5040"/>
        </w:tabs>
        <w:ind w:left="5040" w:hanging="360"/>
      </w:pPr>
    </w:lvl>
    <w:lvl w:ilvl="7" w:tplc="6610E506" w:tentative="1">
      <w:start w:val="1"/>
      <w:numFmt w:val="decimal"/>
      <w:lvlText w:val="%8."/>
      <w:lvlJc w:val="left"/>
      <w:pPr>
        <w:tabs>
          <w:tab w:val="num" w:pos="5760"/>
        </w:tabs>
        <w:ind w:left="5760" w:hanging="360"/>
      </w:pPr>
    </w:lvl>
    <w:lvl w:ilvl="8" w:tplc="B5B4713A" w:tentative="1">
      <w:start w:val="1"/>
      <w:numFmt w:val="decimal"/>
      <w:lvlText w:val="%9."/>
      <w:lvlJc w:val="left"/>
      <w:pPr>
        <w:tabs>
          <w:tab w:val="num" w:pos="6480"/>
        </w:tabs>
        <w:ind w:left="6480" w:hanging="360"/>
      </w:pPr>
    </w:lvl>
  </w:abstractNum>
  <w:abstractNum w:abstractNumId="2" w15:restartNumberingAfterBreak="0">
    <w:nsid w:val="0DFC3033"/>
    <w:multiLevelType w:val="hybridMultilevel"/>
    <w:tmpl w:val="BAB2DD1A"/>
    <w:lvl w:ilvl="0" w:tplc="B374EF6E">
      <w:start w:val="1"/>
      <w:numFmt w:val="decimal"/>
      <w:lvlText w:val="%1."/>
      <w:lvlJc w:val="left"/>
      <w:pPr>
        <w:tabs>
          <w:tab w:val="num" w:pos="720"/>
        </w:tabs>
        <w:ind w:left="720" w:hanging="360"/>
      </w:pPr>
    </w:lvl>
    <w:lvl w:ilvl="1" w:tplc="E5742F28" w:tentative="1">
      <w:start w:val="1"/>
      <w:numFmt w:val="decimal"/>
      <w:lvlText w:val="%2."/>
      <w:lvlJc w:val="left"/>
      <w:pPr>
        <w:tabs>
          <w:tab w:val="num" w:pos="1440"/>
        </w:tabs>
        <w:ind w:left="1440" w:hanging="360"/>
      </w:pPr>
    </w:lvl>
    <w:lvl w:ilvl="2" w:tplc="9D36A980" w:tentative="1">
      <w:start w:val="1"/>
      <w:numFmt w:val="decimal"/>
      <w:lvlText w:val="%3."/>
      <w:lvlJc w:val="left"/>
      <w:pPr>
        <w:tabs>
          <w:tab w:val="num" w:pos="2160"/>
        </w:tabs>
        <w:ind w:left="2160" w:hanging="360"/>
      </w:pPr>
    </w:lvl>
    <w:lvl w:ilvl="3" w:tplc="FF22823A" w:tentative="1">
      <w:start w:val="1"/>
      <w:numFmt w:val="decimal"/>
      <w:lvlText w:val="%4."/>
      <w:lvlJc w:val="left"/>
      <w:pPr>
        <w:tabs>
          <w:tab w:val="num" w:pos="2880"/>
        </w:tabs>
        <w:ind w:left="2880" w:hanging="360"/>
      </w:pPr>
    </w:lvl>
    <w:lvl w:ilvl="4" w:tplc="747E977E" w:tentative="1">
      <w:start w:val="1"/>
      <w:numFmt w:val="decimal"/>
      <w:lvlText w:val="%5."/>
      <w:lvlJc w:val="left"/>
      <w:pPr>
        <w:tabs>
          <w:tab w:val="num" w:pos="3600"/>
        </w:tabs>
        <w:ind w:left="3600" w:hanging="360"/>
      </w:pPr>
    </w:lvl>
    <w:lvl w:ilvl="5" w:tplc="31260884" w:tentative="1">
      <w:start w:val="1"/>
      <w:numFmt w:val="decimal"/>
      <w:lvlText w:val="%6."/>
      <w:lvlJc w:val="left"/>
      <w:pPr>
        <w:tabs>
          <w:tab w:val="num" w:pos="4320"/>
        </w:tabs>
        <w:ind w:left="4320" w:hanging="360"/>
      </w:pPr>
    </w:lvl>
    <w:lvl w:ilvl="6" w:tplc="120A5E26" w:tentative="1">
      <w:start w:val="1"/>
      <w:numFmt w:val="decimal"/>
      <w:lvlText w:val="%7."/>
      <w:lvlJc w:val="left"/>
      <w:pPr>
        <w:tabs>
          <w:tab w:val="num" w:pos="5040"/>
        </w:tabs>
        <w:ind w:left="5040" w:hanging="360"/>
      </w:pPr>
    </w:lvl>
    <w:lvl w:ilvl="7" w:tplc="6060A5B0" w:tentative="1">
      <w:start w:val="1"/>
      <w:numFmt w:val="decimal"/>
      <w:lvlText w:val="%8."/>
      <w:lvlJc w:val="left"/>
      <w:pPr>
        <w:tabs>
          <w:tab w:val="num" w:pos="5760"/>
        </w:tabs>
        <w:ind w:left="5760" w:hanging="360"/>
      </w:pPr>
    </w:lvl>
    <w:lvl w:ilvl="8" w:tplc="E6F61162" w:tentative="1">
      <w:start w:val="1"/>
      <w:numFmt w:val="decimal"/>
      <w:lvlText w:val="%9."/>
      <w:lvlJc w:val="left"/>
      <w:pPr>
        <w:tabs>
          <w:tab w:val="num" w:pos="6480"/>
        </w:tabs>
        <w:ind w:left="6480" w:hanging="360"/>
      </w:pPr>
    </w:lvl>
  </w:abstractNum>
  <w:abstractNum w:abstractNumId="3" w15:restartNumberingAfterBreak="0">
    <w:nsid w:val="0ECD76A6"/>
    <w:multiLevelType w:val="hybridMultilevel"/>
    <w:tmpl w:val="36D4E964"/>
    <w:lvl w:ilvl="0" w:tplc="6748CD0E">
      <w:start w:val="1"/>
      <w:numFmt w:val="decimal"/>
      <w:lvlText w:val="%1."/>
      <w:lvlJc w:val="left"/>
      <w:pPr>
        <w:tabs>
          <w:tab w:val="num" w:pos="720"/>
        </w:tabs>
        <w:ind w:left="720" w:hanging="360"/>
      </w:pPr>
    </w:lvl>
    <w:lvl w:ilvl="1" w:tplc="51406242" w:tentative="1">
      <w:start w:val="1"/>
      <w:numFmt w:val="decimal"/>
      <w:lvlText w:val="%2."/>
      <w:lvlJc w:val="left"/>
      <w:pPr>
        <w:tabs>
          <w:tab w:val="num" w:pos="1440"/>
        </w:tabs>
        <w:ind w:left="1440" w:hanging="360"/>
      </w:pPr>
    </w:lvl>
    <w:lvl w:ilvl="2" w:tplc="D8C465CA" w:tentative="1">
      <w:start w:val="1"/>
      <w:numFmt w:val="decimal"/>
      <w:lvlText w:val="%3."/>
      <w:lvlJc w:val="left"/>
      <w:pPr>
        <w:tabs>
          <w:tab w:val="num" w:pos="2160"/>
        </w:tabs>
        <w:ind w:left="2160" w:hanging="360"/>
      </w:pPr>
    </w:lvl>
    <w:lvl w:ilvl="3" w:tplc="63F8B678" w:tentative="1">
      <w:start w:val="1"/>
      <w:numFmt w:val="decimal"/>
      <w:lvlText w:val="%4."/>
      <w:lvlJc w:val="left"/>
      <w:pPr>
        <w:tabs>
          <w:tab w:val="num" w:pos="2880"/>
        </w:tabs>
        <w:ind w:left="2880" w:hanging="360"/>
      </w:pPr>
    </w:lvl>
    <w:lvl w:ilvl="4" w:tplc="BEFEAA10" w:tentative="1">
      <w:start w:val="1"/>
      <w:numFmt w:val="decimal"/>
      <w:lvlText w:val="%5."/>
      <w:lvlJc w:val="left"/>
      <w:pPr>
        <w:tabs>
          <w:tab w:val="num" w:pos="3600"/>
        </w:tabs>
        <w:ind w:left="3600" w:hanging="360"/>
      </w:pPr>
    </w:lvl>
    <w:lvl w:ilvl="5" w:tplc="959CE5BA" w:tentative="1">
      <w:start w:val="1"/>
      <w:numFmt w:val="decimal"/>
      <w:lvlText w:val="%6."/>
      <w:lvlJc w:val="left"/>
      <w:pPr>
        <w:tabs>
          <w:tab w:val="num" w:pos="4320"/>
        </w:tabs>
        <w:ind w:left="4320" w:hanging="360"/>
      </w:pPr>
    </w:lvl>
    <w:lvl w:ilvl="6" w:tplc="B68EE1FE" w:tentative="1">
      <w:start w:val="1"/>
      <w:numFmt w:val="decimal"/>
      <w:lvlText w:val="%7."/>
      <w:lvlJc w:val="left"/>
      <w:pPr>
        <w:tabs>
          <w:tab w:val="num" w:pos="5040"/>
        </w:tabs>
        <w:ind w:left="5040" w:hanging="360"/>
      </w:pPr>
    </w:lvl>
    <w:lvl w:ilvl="7" w:tplc="674E952C" w:tentative="1">
      <w:start w:val="1"/>
      <w:numFmt w:val="decimal"/>
      <w:lvlText w:val="%8."/>
      <w:lvlJc w:val="left"/>
      <w:pPr>
        <w:tabs>
          <w:tab w:val="num" w:pos="5760"/>
        </w:tabs>
        <w:ind w:left="5760" w:hanging="360"/>
      </w:pPr>
    </w:lvl>
    <w:lvl w:ilvl="8" w:tplc="4F98DB76" w:tentative="1">
      <w:start w:val="1"/>
      <w:numFmt w:val="decimal"/>
      <w:lvlText w:val="%9."/>
      <w:lvlJc w:val="left"/>
      <w:pPr>
        <w:tabs>
          <w:tab w:val="num" w:pos="6480"/>
        </w:tabs>
        <w:ind w:left="6480" w:hanging="360"/>
      </w:pPr>
    </w:lvl>
  </w:abstractNum>
  <w:abstractNum w:abstractNumId="4" w15:restartNumberingAfterBreak="0">
    <w:nsid w:val="17460539"/>
    <w:multiLevelType w:val="hybridMultilevel"/>
    <w:tmpl w:val="D1C85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9273A"/>
    <w:multiLevelType w:val="hybridMultilevel"/>
    <w:tmpl w:val="17B2479A"/>
    <w:lvl w:ilvl="0" w:tplc="45CAD84A">
      <w:start w:val="1"/>
      <w:numFmt w:val="decimal"/>
      <w:lvlText w:val="%1."/>
      <w:lvlJc w:val="left"/>
      <w:pPr>
        <w:tabs>
          <w:tab w:val="num" w:pos="720"/>
        </w:tabs>
        <w:ind w:left="720" w:hanging="360"/>
      </w:pPr>
    </w:lvl>
    <w:lvl w:ilvl="1" w:tplc="3BB879DC" w:tentative="1">
      <w:start w:val="1"/>
      <w:numFmt w:val="decimal"/>
      <w:lvlText w:val="%2."/>
      <w:lvlJc w:val="left"/>
      <w:pPr>
        <w:tabs>
          <w:tab w:val="num" w:pos="1440"/>
        </w:tabs>
        <w:ind w:left="1440" w:hanging="360"/>
      </w:pPr>
    </w:lvl>
    <w:lvl w:ilvl="2" w:tplc="88EA035C" w:tentative="1">
      <w:start w:val="1"/>
      <w:numFmt w:val="decimal"/>
      <w:lvlText w:val="%3."/>
      <w:lvlJc w:val="left"/>
      <w:pPr>
        <w:tabs>
          <w:tab w:val="num" w:pos="2160"/>
        </w:tabs>
        <w:ind w:left="2160" w:hanging="360"/>
      </w:pPr>
    </w:lvl>
    <w:lvl w:ilvl="3" w:tplc="5C76834C" w:tentative="1">
      <w:start w:val="1"/>
      <w:numFmt w:val="decimal"/>
      <w:lvlText w:val="%4."/>
      <w:lvlJc w:val="left"/>
      <w:pPr>
        <w:tabs>
          <w:tab w:val="num" w:pos="2880"/>
        </w:tabs>
        <w:ind w:left="2880" w:hanging="360"/>
      </w:pPr>
    </w:lvl>
    <w:lvl w:ilvl="4" w:tplc="69E87042" w:tentative="1">
      <w:start w:val="1"/>
      <w:numFmt w:val="decimal"/>
      <w:lvlText w:val="%5."/>
      <w:lvlJc w:val="left"/>
      <w:pPr>
        <w:tabs>
          <w:tab w:val="num" w:pos="3600"/>
        </w:tabs>
        <w:ind w:left="3600" w:hanging="360"/>
      </w:pPr>
    </w:lvl>
    <w:lvl w:ilvl="5" w:tplc="F2DEDCF0" w:tentative="1">
      <w:start w:val="1"/>
      <w:numFmt w:val="decimal"/>
      <w:lvlText w:val="%6."/>
      <w:lvlJc w:val="left"/>
      <w:pPr>
        <w:tabs>
          <w:tab w:val="num" w:pos="4320"/>
        </w:tabs>
        <w:ind w:left="4320" w:hanging="360"/>
      </w:pPr>
    </w:lvl>
    <w:lvl w:ilvl="6" w:tplc="650C18E6" w:tentative="1">
      <w:start w:val="1"/>
      <w:numFmt w:val="decimal"/>
      <w:lvlText w:val="%7."/>
      <w:lvlJc w:val="left"/>
      <w:pPr>
        <w:tabs>
          <w:tab w:val="num" w:pos="5040"/>
        </w:tabs>
        <w:ind w:left="5040" w:hanging="360"/>
      </w:pPr>
    </w:lvl>
    <w:lvl w:ilvl="7" w:tplc="80DC085E" w:tentative="1">
      <w:start w:val="1"/>
      <w:numFmt w:val="decimal"/>
      <w:lvlText w:val="%8."/>
      <w:lvlJc w:val="left"/>
      <w:pPr>
        <w:tabs>
          <w:tab w:val="num" w:pos="5760"/>
        </w:tabs>
        <w:ind w:left="5760" w:hanging="360"/>
      </w:pPr>
    </w:lvl>
    <w:lvl w:ilvl="8" w:tplc="70D64B78" w:tentative="1">
      <w:start w:val="1"/>
      <w:numFmt w:val="decimal"/>
      <w:lvlText w:val="%9."/>
      <w:lvlJc w:val="left"/>
      <w:pPr>
        <w:tabs>
          <w:tab w:val="num" w:pos="6480"/>
        </w:tabs>
        <w:ind w:left="6480" w:hanging="360"/>
      </w:pPr>
    </w:lvl>
  </w:abstractNum>
  <w:abstractNum w:abstractNumId="6" w15:restartNumberingAfterBreak="0">
    <w:nsid w:val="1F083BD6"/>
    <w:multiLevelType w:val="hybridMultilevel"/>
    <w:tmpl w:val="7C380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7689B"/>
    <w:multiLevelType w:val="hybridMultilevel"/>
    <w:tmpl w:val="BF5A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9536D"/>
    <w:multiLevelType w:val="hybridMultilevel"/>
    <w:tmpl w:val="7B82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7604C"/>
    <w:multiLevelType w:val="hybridMultilevel"/>
    <w:tmpl w:val="23B0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04591"/>
    <w:multiLevelType w:val="hybridMultilevel"/>
    <w:tmpl w:val="09BEF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0E7C82"/>
    <w:multiLevelType w:val="hybridMultilevel"/>
    <w:tmpl w:val="BA84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5E4BAC"/>
    <w:multiLevelType w:val="hybridMultilevel"/>
    <w:tmpl w:val="91A8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774204"/>
    <w:multiLevelType w:val="hybridMultilevel"/>
    <w:tmpl w:val="C5027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72BE3"/>
    <w:multiLevelType w:val="hybridMultilevel"/>
    <w:tmpl w:val="D5D0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E6299"/>
    <w:multiLevelType w:val="hybridMultilevel"/>
    <w:tmpl w:val="C76C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36C51"/>
    <w:multiLevelType w:val="hybridMultilevel"/>
    <w:tmpl w:val="755E3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5C075FB"/>
    <w:multiLevelType w:val="hybridMultilevel"/>
    <w:tmpl w:val="D1146692"/>
    <w:lvl w:ilvl="0" w:tplc="7D628388">
      <w:start w:val="1"/>
      <w:numFmt w:val="decimal"/>
      <w:lvlText w:val="%1."/>
      <w:lvlJc w:val="left"/>
      <w:pPr>
        <w:tabs>
          <w:tab w:val="num" w:pos="720"/>
        </w:tabs>
        <w:ind w:left="720" w:hanging="360"/>
      </w:pPr>
    </w:lvl>
    <w:lvl w:ilvl="1" w:tplc="76087302" w:tentative="1">
      <w:start w:val="1"/>
      <w:numFmt w:val="decimal"/>
      <w:lvlText w:val="%2."/>
      <w:lvlJc w:val="left"/>
      <w:pPr>
        <w:tabs>
          <w:tab w:val="num" w:pos="1440"/>
        </w:tabs>
        <w:ind w:left="1440" w:hanging="360"/>
      </w:pPr>
    </w:lvl>
    <w:lvl w:ilvl="2" w:tplc="710449EC" w:tentative="1">
      <w:start w:val="1"/>
      <w:numFmt w:val="decimal"/>
      <w:lvlText w:val="%3."/>
      <w:lvlJc w:val="left"/>
      <w:pPr>
        <w:tabs>
          <w:tab w:val="num" w:pos="2160"/>
        </w:tabs>
        <w:ind w:left="2160" w:hanging="360"/>
      </w:pPr>
    </w:lvl>
    <w:lvl w:ilvl="3" w:tplc="4D644FA6" w:tentative="1">
      <w:start w:val="1"/>
      <w:numFmt w:val="decimal"/>
      <w:lvlText w:val="%4."/>
      <w:lvlJc w:val="left"/>
      <w:pPr>
        <w:tabs>
          <w:tab w:val="num" w:pos="2880"/>
        </w:tabs>
        <w:ind w:left="2880" w:hanging="360"/>
      </w:pPr>
    </w:lvl>
    <w:lvl w:ilvl="4" w:tplc="0EA6468E" w:tentative="1">
      <w:start w:val="1"/>
      <w:numFmt w:val="decimal"/>
      <w:lvlText w:val="%5."/>
      <w:lvlJc w:val="left"/>
      <w:pPr>
        <w:tabs>
          <w:tab w:val="num" w:pos="3600"/>
        </w:tabs>
        <w:ind w:left="3600" w:hanging="360"/>
      </w:pPr>
    </w:lvl>
    <w:lvl w:ilvl="5" w:tplc="4426BFB0" w:tentative="1">
      <w:start w:val="1"/>
      <w:numFmt w:val="decimal"/>
      <w:lvlText w:val="%6."/>
      <w:lvlJc w:val="left"/>
      <w:pPr>
        <w:tabs>
          <w:tab w:val="num" w:pos="4320"/>
        </w:tabs>
        <w:ind w:left="4320" w:hanging="360"/>
      </w:pPr>
    </w:lvl>
    <w:lvl w:ilvl="6" w:tplc="7E5C1678" w:tentative="1">
      <w:start w:val="1"/>
      <w:numFmt w:val="decimal"/>
      <w:lvlText w:val="%7."/>
      <w:lvlJc w:val="left"/>
      <w:pPr>
        <w:tabs>
          <w:tab w:val="num" w:pos="5040"/>
        </w:tabs>
        <w:ind w:left="5040" w:hanging="360"/>
      </w:pPr>
    </w:lvl>
    <w:lvl w:ilvl="7" w:tplc="6D98B786" w:tentative="1">
      <w:start w:val="1"/>
      <w:numFmt w:val="decimal"/>
      <w:lvlText w:val="%8."/>
      <w:lvlJc w:val="left"/>
      <w:pPr>
        <w:tabs>
          <w:tab w:val="num" w:pos="5760"/>
        </w:tabs>
        <w:ind w:left="5760" w:hanging="360"/>
      </w:pPr>
    </w:lvl>
    <w:lvl w:ilvl="8" w:tplc="46A82FC4" w:tentative="1">
      <w:start w:val="1"/>
      <w:numFmt w:val="decimal"/>
      <w:lvlText w:val="%9."/>
      <w:lvlJc w:val="left"/>
      <w:pPr>
        <w:tabs>
          <w:tab w:val="num" w:pos="6480"/>
        </w:tabs>
        <w:ind w:left="6480" w:hanging="360"/>
      </w:pPr>
    </w:lvl>
  </w:abstractNum>
  <w:abstractNum w:abstractNumId="18" w15:restartNumberingAfterBreak="0">
    <w:nsid w:val="5E64631E"/>
    <w:multiLevelType w:val="hybridMultilevel"/>
    <w:tmpl w:val="6B3A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A2196"/>
    <w:multiLevelType w:val="hybridMultilevel"/>
    <w:tmpl w:val="3B28D32E"/>
    <w:lvl w:ilvl="0" w:tplc="2048DFF0">
      <w:numFmt w:val="bullet"/>
      <w:lvlText w:val="•"/>
      <w:lvlJc w:val="left"/>
      <w:pPr>
        <w:ind w:left="4933" w:hanging="338"/>
      </w:pPr>
      <w:rPr>
        <w:rFonts w:ascii="Arial Black" w:eastAsia="Arial Black" w:hAnsi="Arial Black" w:cs="Arial Black" w:hint="default"/>
        <w:color w:val="231F20"/>
        <w:w w:val="71"/>
        <w:sz w:val="40"/>
        <w:szCs w:val="40"/>
        <w:lang w:val="en-GB" w:eastAsia="en-GB" w:bidi="en-GB"/>
      </w:rPr>
    </w:lvl>
    <w:lvl w:ilvl="1" w:tplc="BBE606DC">
      <w:numFmt w:val="bullet"/>
      <w:lvlText w:val="•"/>
      <w:lvlJc w:val="left"/>
      <w:pPr>
        <w:ind w:left="5636" w:hanging="338"/>
      </w:pPr>
      <w:rPr>
        <w:rFonts w:hint="default"/>
        <w:lang w:val="en-GB" w:eastAsia="en-GB" w:bidi="en-GB"/>
      </w:rPr>
    </w:lvl>
    <w:lvl w:ilvl="2" w:tplc="9A647368">
      <w:numFmt w:val="bullet"/>
      <w:lvlText w:val="•"/>
      <w:lvlJc w:val="left"/>
      <w:pPr>
        <w:ind w:left="6333" w:hanging="338"/>
      </w:pPr>
      <w:rPr>
        <w:rFonts w:hint="default"/>
        <w:lang w:val="en-GB" w:eastAsia="en-GB" w:bidi="en-GB"/>
      </w:rPr>
    </w:lvl>
    <w:lvl w:ilvl="3" w:tplc="D35C3296">
      <w:numFmt w:val="bullet"/>
      <w:lvlText w:val="•"/>
      <w:lvlJc w:val="left"/>
      <w:pPr>
        <w:ind w:left="7029" w:hanging="338"/>
      </w:pPr>
      <w:rPr>
        <w:rFonts w:hint="default"/>
        <w:lang w:val="en-GB" w:eastAsia="en-GB" w:bidi="en-GB"/>
      </w:rPr>
    </w:lvl>
    <w:lvl w:ilvl="4" w:tplc="E9C24416">
      <w:numFmt w:val="bullet"/>
      <w:lvlText w:val="•"/>
      <w:lvlJc w:val="left"/>
      <w:pPr>
        <w:ind w:left="7726" w:hanging="338"/>
      </w:pPr>
      <w:rPr>
        <w:rFonts w:hint="default"/>
        <w:lang w:val="en-GB" w:eastAsia="en-GB" w:bidi="en-GB"/>
      </w:rPr>
    </w:lvl>
    <w:lvl w:ilvl="5" w:tplc="66CC153A">
      <w:numFmt w:val="bullet"/>
      <w:lvlText w:val="•"/>
      <w:lvlJc w:val="left"/>
      <w:pPr>
        <w:ind w:left="8422" w:hanging="338"/>
      </w:pPr>
      <w:rPr>
        <w:rFonts w:hint="default"/>
        <w:lang w:val="en-GB" w:eastAsia="en-GB" w:bidi="en-GB"/>
      </w:rPr>
    </w:lvl>
    <w:lvl w:ilvl="6" w:tplc="8F1CA46C">
      <w:numFmt w:val="bullet"/>
      <w:lvlText w:val="•"/>
      <w:lvlJc w:val="left"/>
      <w:pPr>
        <w:ind w:left="9119" w:hanging="338"/>
      </w:pPr>
      <w:rPr>
        <w:rFonts w:hint="default"/>
        <w:lang w:val="en-GB" w:eastAsia="en-GB" w:bidi="en-GB"/>
      </w:rPr>
    </w:lvl>
    <w:lvl w:ilvl="7" w:tplc="35708430">
      <w:numFmt w:val="bullet"/>
      <w:lvlText w:val="•"/>
      <w:lvlJc w:val="left"/>
      <w:pPr>
        <w:ind w:left="9815" w:hanging="338"/>
      </w:pPr>
      <w:rPr>
        <w:rFonts w:hint="default"/>
        <w:lang w:val="en-GB" w:eastAsia="en-GB" w:bidi="en-GB"/>
      </w:rPr>
    </w:lvl>
    <w:lvl w:ilvl="8" w:tplc="BAD4ED68">
      <w:numFmt w:val="bullet"/>
      <w:lvlText w:val="•"/>
      <w:lvlJc w:val="left"/>
      <w:pPr>
        <w:ind w:left="10512" w:hanging="338"/>
      </w:pPr>
      <w:rPr>
        <w:rFonts w:hint="default"/>
        <w:lang w:val="en-GB" w:eastAsia="en-GB" w:bidi="en-GB"/>
      </w:rPr>
    </w:lvl>
  </w:abstractNum>
  <w:abstractNum w:abstractNumId="20" w15:restartNumberingAfterBreak="0">
    <w:nsid w:val="67F43E1C"/>
    <w:multiLevelType w:val="hybridMultilevel"/>
    <w:tmpl w:val="E5F8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047A25"/>
    <w:multiLevelType w:val="hybridMultilevel"/>
    <w:tmpl w:val="15A4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75540D"/>
    <w:multiLevelType w:val="hybridMultilevel"/>
    <w:tmpl w:val="926E2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014386"/>
    <w:multiLevelType w:val="hybridMultilevel"/>
    <w:tmpl w:val="DFEE4B4C"/>
    <w:lvl w:ilvl="0" w:tplc="BF4EB280">
      <w:numFmt w:val="bullet"/>
      <w:lvlText w:val="-"/>
      <w:lvlJc w:val="left"/>
      <w:pPr>
        <w:ind w:left="1074" w:hanging="360"/>
      </w:pPr>
      <w:rPr>
        <w:rFonts w:ascii="Arial" w:eastAsiaTheme="minorHAnsi" w:hAnsi="Arial" w:cs="Aria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num w:numId="1">
    <w:abstractNumId w:val="0"/>
  </w:num>
  <w:num w:numId="2">
    <w:abstractNumId w:val="19"/>
  </w:num>
  <w:num w:numId="3">
    <w:abstractNumId w:val="18"/>
  </w:num>
  <w:num w:numId="4">
    <w:abstractNumId w:val="14"/>
  </w:num>
  <w:num w:numId="5">
    <w:abstractNumId w:val="20"/>
  </w:num>
  <w:num w:numId="6">
    <w:abstractNumId w:val="4"/>
  </w:num>
  <w:num w:numId="7">
    <w:abstractNumId w:val="3"/>
  </w:num>
  <w:num w:numId="8">
    <w:abstractNumId w:val="1"/>
  </w:num>
  <w:num w:numId="9">
    <w:abstractNumId w:val="17"/>
  </w:num>
  <w:num w:numId="10">
    <w:abstractNumId w:val="5"/>
  </w:num>
  <w:num w:numId="11">
    <w:abstractNumId w:val="2"/>
  </w:num>
  <w:num w:numId="12">
    <w:abstractNumId w:val="12"/>
  </w:num>
  <w:num w:numId="13">
    <w:abstractNumId w:val="8"/>
  </w:num>
  <w:num w:numId="14">
    <w:abstractNumId w:val="6"/>
  </w:num>
  <w:num w:numId="15">
    <w:abstractNumId w:val="10"/>
  </w:num>
  <w:num w:numId="16">
    <w:abstractNumId w:val="13"/>
  </w:num>
  <w:num w:numId="17">
    <w:abstractNumId w:val="16"/>
  </w:num>
  <w:num w:numId="18">
    <w:abstractNumId w:val="21"/>
  </w:num>
  <w:num w:numId="19">
    <w:abstractNumId w:val="7"/>
  </w:num>
  <w:num w:numId="20">
    <w:abstractNumId w:val="15"/>
  </w:num>
  <w:num w:numId="21">
    <w:abstractNumId w:val="22"/>
  </w:num>
  <w:num w:numId="22">
    <w:abstractNumId w:val="9"/>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9B"/>
    <w:rsid w:val="00030226"/>
    <w:rsid w:val="0004023D"/>
    <w:rsid w:val="000B160B"/>
    <w:rsid w:val="000D2603"/>
    <w:rsid w:val="000E2841"/>
    <w:rsid w:val="000F7F4D"/>
    <w:rsid w:val="00115487"/>
    <w:rsid w:val="00193589"/>
    <w:rsid w:val="001C11D9"/>
    <w:rsid w:val="001E104D"/>
    <w:rsid w:val="001E500A"/>
    <w:rsid w:val="001E7B4F"/>
    <w:rsid w:val="00272E33"/>
    <w:rsid w:val="002C4E9B"/>
    <w:rsid w:val="00301784"/>
    <w:rsid w:val="00374D4E"/>
    <w:rsid w:val="003A4BB4"/>
    <w:rsid w:val="003C2A18"/>
    <w:rsid w:val="003D1CD8"/>
    <w:rsid w:val="003E74C0"/>
    <w:rsid w:val="003F3263"/>
    <w:rsid w:val="00403435"/>
    <w:rsid w:val="00403AA5"/>
    <w:rsid w:val="00403D7F"/>
    <w:rsid w:val="00405414"/>
    <w:rsid w:val="0040593D"/>
    <w:rsid w:val="004A77DB"/>
    <w:rsid w:val="004C25E0"/>
    <w:rsid w:val="004C5B4E"/>
    <w:rsid w:val="004C7D34"/>
    <w:rsid w:val="004E3E85"/>
    <w:rsid w:val="00521D10"/>
    <w:rsid w:val="00546D6E"/>
    <w:rsid w:val="005A3169"/>
    <w:rsid w:val="005D2F89"/>
    <w:rsid w:val="005E0AA1"/>
    <w:rsid w:val="005E3938"/>
    <w:rsid w:val="005F385E"/>
    <w:rsid w:val="005F7431"/>
    <w:rsid w:val="00614AE7"/>
    <w:rsid w:val="00652D74"/>
    <w:rsid w:val="00653987"/>
    <w:rsid w:val="00657521"/>
    <w:rsid w:val="00673691"/>
    <w:rsid w:val="006A1536"/>
    <w:rsid w:val="006B34E9"/>
    <w:rsid w:val="007338EF"/>
    <w:rsid w:val="007C6D5D"/>
    <w:rsid w:val="007E7088"/>
    <w:rsid w:val="007F1270"/>
    <w:rsid w:val="00825A26"/>
    <w:rsid w:val="008655F8"/>
    <w:rsid w:val="008676D6"/>
    <w:rsid w:val="00901499"/>
    <w:rsid w:val="00911BE3"/>
    <w:rsid w:val="00926191"/>
    <w:rsid w:val="00955994"/>
    <w:rsid w:val="00956C66"/>
    <w:rsid w:val="00960492"/>
    <w:rsid w:val="00962D07"/>
    <w:rsid w:val="00976741"/>
    <w:rsid w:val="00983A54"/>
    <w:rsid w:val="009B72F2"/>
    <w:rsid w:val="009C1635"/>
    <w:rsid w:val="009E32A2"/>
    <w:rsid w:val="00A002B8"/>
    <w:rsid w:val="00A108AF"/>
    <w:rsid w:val="00A15139"/>
    <w:rsid w:val="00A26D21"/>
    <w:rsid w:val="00A46B07"/>
    <w:rsid w:val="00AB1308"/>
    <w:rsid w:val="00AC6456"/>
    <w:rsid w:val="00AF7B6F"/>
    <w:rsid w:val="00B002FD"/>
    <w:rsid w:val="00B43D9C"/>
    <w:rsid w:val="00B508E8"/>
    <w:rsid w:val="00B5504E"/>
    <w:rsid w:val="00B73C49"/>
    <w:rsid w:val="00B778DE"/>
    <w:rsid w:val="00C076CB"/>
    <w:rsid w:val="00C10EDC"/>
    <w:rsid w:val="00C224F4"/>
    <w:rsid w:val="00C7245F"/>
    <w:rsid w:val="00CA6FDD"/>
    <w:rsid w:val="00CB0F25"/>
    <w:rsid w:val="00CB1A73"/>
    <w:rsid w:val="00D1530C"/>
    <w:rsid w:val="00D404C0"/>
    <w:rsid w:val="00D43F37"/>
    <w:rsid w:val="00D84A82"/>
    <w:rsid w:val="00DD4CDC"/>
    <w:rsid w:val="00E16844"/>
    <w:rsid w:val="00E207AC"/>
    <w:rsid w:val="00E52015"/>
    <w:rsid w:val="00E67A7E"/>
    <w:rsid w:val="00E93237"/>
    <w:rsid w:val="00EB12E3"/>
    <w:rsid w:val="00ED4618"/>
    <w:rsid w:val="00EE2023"/>
    <w:rsid w:val="00EE7787"/>
    <w:rsid w:val="00F20B5B"/>
    <w:rsid w:val="00F2385F"/>
    <w:rsid w:val="00F362B0"/>
    <w:rsid w:val="00F41F52"/>
    <w:rsid w:val="00F527EC"/>
    <w:rsid w:val="00F87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92EE8-5DB1-4C07-9BC1-6F488D9D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8720C"/>
    <w:pPr>
      <w:widowControl w:val="0"/>
      <w:autoSpaceDE w:val="0"/>
      <w:autoSpaceDN w:val="0"/>
      <w:spacing w:before="156" w:after="0" w:line="240" w:lineRule="auto"/>
      <w:ind w:left="4596"/>
      <w:outlineLvl w:val="0"/>
    </w:pPr>
    <w:rPr>
      <w:rFonts w:ascii="Trebuchet MS" w:eastAsia="Trebuchet MS" w:hAnsi="Trebuchet MS" w:cs="Trebuchet MS"/>
      <w:b/>
      <w:bCs/>
      <w:sz w:val="40"/>
      <w:szCs w:val="4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C4E9B"/>
    <w:pPr>
      <w:widowControl w:val="0"/>
      <w:autoSpaceDE w:val="0"/>
      <w:autoSpaceDN w:val="0"/>
      <w:spacing w:before="190" w:after="0" w:line="240" w:lineRule="auto"/>
      <w:ind w:left="170"/>
    </w:pPr>
    <w:rPr>
      <w:rFonts w:ascii="Arial Black" w:eastAsia="Arial Black" w:hAnsi="Arial Black" w:cs="Arial Black"/>
      <w:lang w:eastAsia="en-GB" w:bidi="en-GB"/>
    </w:rPr>
  </w:style>
  <w:style w:type="paragraph" w:styleId="Header">
    <w:name w:val="header"/>
    <w:basedOn w:val="Normal"/>
    <w:link w:val="HeaderChar"/>
    <w:uiPriority w:val="99"/>
    <w:unhideWhenUsed/>
    <w:rsid w:val="002C4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E9B"/>
  </w:style>
  <w:style w:type="paragraph" w:styleId="Footer">
    <w:name w:val="footer"/>
    <w:basedOn w:val="Normal"/>
    <w:link w:val="FooterChar"/>
    <w:uiPriority w:val="99"/>
    <w:unhideWhenUsed/>
    <w:rsid w:val="002C4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E9B"/>
  </w:style>
  <w:style w:type="paragraph" w:styleId="ListParagraph">
    <w:name w:val="List Paragraph"/>
    <w:basedOn w:val="Normal"/>
    <w:uiPriority w:val="34"/>
    <w:qFormat/>
    <w:rsid w:val="00193589"/>
    <w:pPr>
      <w:ind w:left="720"/>
      <w:contextualSpacing/>
    </w:pPr>
  </w:style>
  <w:style w:type="paragraph" w:styleId="BodyText">
    <w:name w:val="Body Text"/>
    <w:basedOn w:val="Normal"/>
    <w:link w:val="BodyTextChar"/>
    <w:uiPriority w:val="1"/>
    <w:qFormat/>
    <w:rsid w:val="00193589"/>
    <w:pPr>
      <w:widowControl w:val="0"/>
      <w:autoSpaceDE w:val="0"/>
      <w:autoSpaceDN w:val="0"/>
      <w:spacing w:after="0" w:line="240" w:lineRule="auto"/>
      <w:ind w:left="4596"/>
    </w:pPr>
    <w:rPr>
      <w:rFonts w:ascii="Arial Black" w:eastAsia="Arial Black" w:hAnsi="Arial Black" w:cs="Arial Black"/>
      <w:sz w:val="40"/>
      <w:szCs w:val="40"/>
      <w:lang w:eastAsia="en-GB" w:bidi="en-GB"/>
    </w:rPr>
  </w:style>
  <w:style w:type="character" w:customStyle="1" w:styleId="BodyTextChar">
    <w:name w:val="Body Text Char"/>
    <w:basedOn w:val="DefaultParagraphFont"/>
    <w:link w:val="BodyText"/>
    <w:uiPriority w:val="1"/>
    <w:rsid w:val="00193589"/>
    <w:rPr>
      <w:rFonts w:ascii="Arial Black" w:eastAsia="Arial Black" w:hAnsi="Arial Black" w:cs="Arial Black"/>
      <w:sz w:val="40"/>
      <w:szCs w:val="40"/>
      <w:lang w:eastAsia="en-GB" w:bidi="en-GB"/>
    </w:rPr>
  </w:style>
  <w:style w:type="character" w:customStyle="1" w:styleId="Heading1Char">
    <w:name w:val="Heading 1 Char"/>
    <w:basedOn w:val="DefaultParagraphFont"/>
    <w:link w:val="Heading1"/>
    <w:uiPriority w:val="1"/>
    <w:rsid w:val="00F8720C"/>
    <w:rPr>
      <w:rFonts w:ascii="Trebuchet MS" w:eastAsia="Trebuchet MS" w:hAnsi="Trebuchet MS" w:cs="Trebuchet MS"/>
      <w:b/>
      <w:bCs/>
      <w:sz w:val="40"/>
      <w:szCs w:val="40"/>
      <w:lang w:eastAsia="en-GB" w:bidi="en-GB"/>
    </w:rPr>
  </w:style>
  <w:style w:type="character" w:styleId="Hyperlink">
    <w:name w:val="Hyperlink"/>
    <w:basedOn w:val="DefaultParagraphFont"/>
    <w:uiPriority w:val="99"/>
    <w:unhideWhenUsed/>
    <w:rsid w:val="00F8720C"/>
    <w:rPr>
      <w:color w:val="0563C1" w:themeColor="hyperlink"/>
      <w:u w:val="single"/>
    </w:rPr>
  </w:style>
  <w:style w:type="character" w:styleId="FollowedHyperlink">
    <w:name w:val="FollowedHyperlink"/>
    <w:basedOn w:val="DefaultParagraphFont"/>
    <w:uiPriority w:val="99"/>
    <w:semiHidden/>
    <w:unhideWhenUsed/>
    <w:rsid w:val="00F8720C"/>
    <w:rPr>
      <w:color w:val="954F72" w:themeColor="followedHyperlink"/>
      <w:u w:val="single"/>
    </w:rPr>
  </w:style>
  <w:style w:type="paragraph" w:styleId="PlainText">
    <w:name w:val="Plain Text"/>
    <w:basedOn w:val="Normal"/>
    <w:link w:val="PlainTextChar"/>
    <w:uiPriority w:val="99"/>
    <w:semiHidden/>
    <w:unhideWhenUsed/>
    <w:rsid w:val="009B72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72F2"/>
    <w:rPr>
      <w:rFonts w:ascii="Calibri" w:hAnsi="Calibri"/>
      <w:szCs w:val="21"/>
    </w:rPr>
  </w:style>
  <w:style w:type="character" w:styleId="CommentReference">
    <w:name w:val="annotation reference"/>
    <w:basedOn w:val="DefaultParagraphFont"/>
    <w:uiPriority w:val="99"/>
    <w:semiHidden/>
    <w:unhideWhenUsed/>
    <w:rsid w:val="00E207AC"/>
    <w:rPr>
      <w:sz w:val="16"/>
      <w:szCs w:val="16"/>
    </w:rPr>
  </w:style>
  <w:style w:type="paragraph" w:styleId="CommentText">
    <w:name w:val="annotation text"/>
    <w:basedOn w:val="Normal"/>
    <w:link w:val="CommentTextChar"/>
    <w:uiPriority w:val="99"/>
    <w:semiHidden/>
    <w:unhideWhenUsed/>
    <w:rsid w:val="00E207AC"/>
    <w:pPr>
      <w:widowControl w:val="0"/>
      <w:autoSpaceDE w:val="0"/>
      <w:autoSpaceDN w:val="0"/>
      <w:spacing w:after="0" w:line="240" w:lineRule="auto"/>
    </w:pPr>
    <w:rPr>
      <w:rFonts w:ascii="Arial Black" w:eastAsia="Arial Black" w:hAnsi="Arial Black" w:cs="Arial Black"/>
      <w:sz w:val="20"/>
      <w:szCs w:val="20"/>
      <w:lang w:eastAsia="en-GB" w:bidi="en-GB"/>
    </w:rPr>
  </w:style>
  <w:style w:type="character" w:customStyle="1" w:styleId="CommentTextChar">
    <w:name w:val="Comment Text Char"/>
    <w:basedOn w:val="DefaultParagraphFont"/>
    <w:link w:val="CommentText"/>
    <w:uiPriority w:val="99"/>
    <w:semiHidden/>
    <w:rsid w:val="00E207AC"/>
    <w:rPr>
      <w:rFonts w:ascii="Arial Black" w:eastAsia="Arial Black" w:hAnsi="Arial Black" w:cs="Arial Black"/>
      <w:sz w:val="20"/>
      <w:szCs w:val="20"/>
      <w:lang w:eastAsia="en-GB" w:bidi="en-GB"/>
    </w:rPr>
  </w:style>
  <w:style w:type="paragraph" w:styleId="CommentSubject">
    <w:name w:val="annotation subject"/>
    <w:basedOn w:val="CommentText"/>
    <w:next w:val="CommentText"/>
    <w:link w:val="CommentSubjectChar"/>
    <w:uiPriority w:val="99"/>
    <w:semiHidden/>
    <w:unhideWhenUsed/>
    <w:rsid w:val="0040593D"/>
    <w:rPr>
      <w:b/>
      <w:bCs/>
    </w:rPr>
  </w:style>
  <w:style w:type="character" w:customStyle="1" w:styleId="CommentSubjectChar">
    <w:name w:val="Comment Subject Char"/>
    <w:basedOn w:val="CommentTextChar"/>
    <w:link w:val="CommentSubject"/>
    <w:uiPriority w:val="99"/>
    <w:semiHidden/>
    <w:rsid w:val="0040593D"/>
    <w:rPr>
      <w:rFonts w:ascii="Arial Black" w:eastAsia="Arial Black" w:hAnsi="Arial Black" w:cs="Arial Black"/>
      <w:b/>
      <w:bCs/>
      <w:sz w:val="20"/>
      <w:szCs w:val="20"/>
      <w:lang w:eastAsia="en-GB" w:bidi="en-GB"/>
    </w:rPr>
  </w:style>
  <w:style w:type="paragraph" w:styleId="BalloonText">
    <w:name w:val="Balloon Text"/>
    <w:basedOn w:val="Normal"/>
    <w:link w:val="BalloonTextChar"/>
    <w:uiPriority w:val="99"/>
    <w:semiHidden/>
    <w:unhideWhenUsed/>
    <w:rsid w:val="00F23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85F"/>
    <w:rPr>
      <w:rFonts w:ascii="Segoe UI" w:hAnsi="Segoe UI" w:cs="Segoe UI"/>
      <w:sz w:val="18"/>
      <w:szCs w:val="18"/>
    </w:rPr>
  </w:style>
  <w:style w:type="character" w:customStyle="1" w:styleId="fontstyle01">
    <w:name w:val="fontstyle01"/>
    <w:basedOn w:val="DefaultParagraphFont"/>
    <w:rsid w:val="000E2841"/>
    <w:rPr>
      <w:rFonts w:ascii="ProximaNova-Bold" w:hAnsi="ProximaNova-Bold" w:hint="default"/>
      <w:b/>
      <w:bCs/>
      <w:i w:val="0"/>
      <w:iCs w:val="0"/>
      <w:color w:val="242021"/>
      <w:sz w:val="40"/>
      <w:szCs w:val="40"/>
    </w:rPr>
  </w:style>
  <w:style w:type="character" w:customStyle="1" w:styleId="fontstyle11">
    <w:name w:val="fontstyle11"/>
    <w:basedOn w:val="DefaultParagraphFont"/>
    <w:rsid w:val="000E2841"/>
    <w:rPr>
      <w:rFonts w:ascii="ProximaNova-Regular" w:hAnsi="ProximaNova-Regular" w:hint="default"/>
      <w:b w:val="0"/>
      <w:bCs w:val="0"/>
      <w:i w:val="0"/>
      <w:iCs w:val="0"/>
      <w:color w:val="242021"/>
      <w:sz w:val="40"/>
      <w:szCs w:val="40"/>
    </w:rPr>
  </w:style>
  <w:style w:type="paragraph" w:styleId="NoSpacing">
    <w:name w:val="No Spacing"/>
    <w:uiPriority w:val="1"/>
    <w:qFormat/>
    <w:rsid w:val="000E28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074">
      <w:bodyDiv w:val="1"/>
      <w:marLeft w:val="0"/>
      <w:marRight w:val="0"/>
      <w:marTop w:val="0"/>
      <w:marBottom w:val="0"/>
      <w:divBdr>
        <w:top w:val="none" w:sz="0" w:space="0" w:color="auto"/>
        <w:left w:val="none" w:sz="0" w:space="0" w:color="auto"/>
        <w:bottom w:val="none" w:sz="0" w:space="0" w:color="auto"/>
        <w:right w:val="none" w:sz="0" w:space="0" w:color="auto"/>
      </w:divBdr>
    </w:div>
    <w:div w:id="484782015">
      <w:bodyDiv w:val="1"/>
      <w:marLeft w:val="0"/>
      <w:marRight w:val="0"/>
      <w:marTop w:val="0"/>
      <w:marBottom w:val="0"/>
      <w:divBdr>
        <w:top w:val="none" w:sz="0" w:space="0" w:color="auto"/>
        <w:left w:val="none" w:sz="0" w:space="0" w:color="auto"/>
        <w:bottom w:val="none" w:sz="0" w:space="0" w:color="auto"/>
        <w:right w:val="none" w:sz="0" w:space="0" w:color="auto"/>
      </w:divBdr>
      <w:divsChild>
        <w:div w:id="1186939622">
          <w:marLeft w:val="360"/>
          <w:marRight w:val="0"/>
          <w:marTop w:val="0"/>
          <w:marBottom w:val="0"/>
          <w:divBdr>
            <w:top w:val="none" w:sz="0" w:space="0" w:color="auto"/>
            <w:left w:val="none" w:sz="0" w:space="0" w:color="auto"/>
            <w:bottom w:val="none" w:sz="0" w:space="0" w:color="auto"/>
            <w:right w:val="none" w:sz="0" w:space="0" w:color="auto"/>
          </w:divBdr>
        </w:div>
      </w:divsChild>
    </w:div>
    <w:div w:id="546643083">
      <w:bodyDiv w:val="1"/>
      <w:marLeft w:val="0"/>
      <w:marRight w:val="0"/>
      <w:marTop w:val="0"/>
      <w:marBottom w:val="0"/>
      <w:divBdr>
        <w:top w:val="none" w:sz="0" w:space="0" w:color="auto"/>
        <w:left w:val="none" w:sz="0" w:space="0" w:color="auto"/>
        <w:bottom w:val="none" w:sz="0" w:space="0" w:color="auto"/>
        <w:right w:val="none" w:sz="0" w:space="0" w:color="auto"/>
      </w:divBdr>
      <w:divsChild>
        <w:div w:id="449789020">
          <w:marLeft w:val="360"/>
          <w:marRight w:val="0"/>
          <w:marTop w:val="0"/>
          <w:marBottom w:val="0"/>
          <w:divBdr>
            <w:top w:val="none" w:sz="0" w:space="0" w:color="auto"/>
            <w:left w:val="none" w:sz="0" w:space="0" w:color="auto"/>
            <w:bottom w:val="none" w:sz="0" w:space="0" w:color="auto"/>
            <w:right w:val="none" w:sz="0" w:space="0" w:color="auto"/>
          </w:divBdr>
        </w:div>
      </w:divsChild>
    </w:div>
    <w:div w:id="951863069">
      <w:bodyDiv w:val="1"/>
      <w:marLeft w:val="0"/>
      <w:marRight w:val="0"/>
      <w:marTop w:val="0"/>
      <w:marBottom w:val="0"/>
      <w:divBdr>
        <w:top w:val="none" w:sz="0" w:space="0" w:color="auto"/>
        <w:left w:val="none" w:sz="0" w:space="0" w:color="auto"/>
        <w:bottom w:val="none" w:sz="0" w:space="0" w:color="auto"/>
        <w:right w:val="none" w:sz="0" w:space="0" w:color="auto"/>
      </w:divBdr>
      <w:divsChild>
        <w:div w:id="58212042">
          <w:marLeft w:val="360"/>
          <w:marRight w:val="0"/>
          <w:marTop w:val="0"/>
          <w:marBottom w:val="0"/>
          <w:divBdr>
            <w:top w:val="none" w:sz="0" w:space="0" w:color="auto"/>
            <w:left w:val="none" w:sz="0" w:space="0" w:color="auto"/>
            <w:bottom w:val="none" w:sz="0" w:space="0" w:color="auto"/>
            <w:right w:val="none" w:sz="0" w:space="0" w:color="auto"/>
          </w:divBdr>
        </w:div>
        <w:div w:id="1455710281">
          <w:marLeft w:val="360"/>
          <w:marRight w:val="0"/>
          <w:marTop w:val="0"/>
          <w:marBottom w:val="0"/>
          <w:divBdr>
            <w:top w:val="none" w:sz="0" w:space="0" w:color="auto"/>
            <w:left w:val="none" w:sz="0" w:space="0" w:color="auto"/>
            <w:bottom w:val="none" w:sz="0" w:space="0" w:color="auto"/>
            <w:right w:val="none" w:sz="0" w:space="0" w:color="auto"/>
          </w:divBdr>
        </w:div>
        <w:div w:id="1653752484">
          <w:marLeft w:val="360"/>
          <w:marRight w:val="0"/>
          <w:marTop w:val="0"/>
          <w:marBottom w:val="0"/>
          <w:divBdr>
            <w:top w:val="none" w:sz="0" w:space="0" w:color="auto"/>
            <w:left w:val="none" w:sz="0" w:space="0" w:color="auto"/>
            <w:bottom w:val="none" w:sz="0" w:space="0" w:color="auto"/>
            <w:right w:val="none" w:sz="0" w:space="0" w:color="auto"/>
          </w:divBdr>
        </w:div>
      </w:divsChild>
    </w:div>
    <w:div w:id="1141386944">
      <w:bodyDiv w:val="1"/>
      <w:marLeft w:val="0"/>
      <w:marRight w:val="0"/>
      <w:marTop w:val="0"/>
      <w:marBottom w:val="0"/>
      <w:divBdr>
        <w:top w:val="none" w:sz="0" w:space="0" w:color="auto"/>
        <w:left w:val="none" w:sz="0" w:space="0" w:color="auto"/>
        <w:bottom w:val="none" w:sz="0" w:space="0" w:color="auto"/>
        <w:right w:val="none" w:sz="0" w:space="0" w:color="auto"/>
      </w:divBdr>
      <w:divsChild>
        <w:div w:id="2119713960">
          <w:marLeft w:val="360"/>
          <w:marRight w:val="0"/>
          <w:marTop w:val="0"/>
          <w:marBottom w:val="0"/>
          <w:divBdr>
            <w:top w:val="none" w:sz="0" w:space="0" w:color="auto"/>
            <w:left w:val="none" w:sz="0" w:space="0" w:color="auto"/>
            <w:bottom w:val="none" w:sz="0" w:space="0" w:color="auto"/>
            <w:right w:val="none" w:sz="0" w:space="0" w:color="auto"/>
          </w:divBdr>
        </w:div>
        <w:div w:id="1130325979">
          <w:marLeft w:val="360"/>
          <w:marRight w:val="0"/>
          <w:marTop w:val="0"/>
          <w:marBottom w:val="0"/>
          <w:divBdr>
            <w:top w:val="none" w:sz="0" w:space="0" w:color="auto"/>
            <w:left w:val="none" w:sz="0" w:space="0" w:color="auto"/>
            <w:bottom w:val="none" w:sz="0" w:space="0" w:color="auto"/>
            <w:right w:val="none" w:sz="0" w:space="0" w:color="auto"/>
          </w:divBdr>
        </w:div>
        <w:div w:id="1474903583">
          <w:marLeft w:val="360"/>
          <w:marRight w:val="0"/>
          <w:marTop w:val="0"/>
          <w:marBottom w:val="0"/>
          <w:divBdr>
            <w:top w:val="none" w:sz="0" w:space="0" w:color="auto"/>
            <w:left w:val="none" w:sz="0" w:space="0" w:color="auto"/>
            <w:bottom w:val="none" w:sz="0" w:space="0" w:color="auto"/>
            <w:right w:val="none" w:sz="0" w:space="0" w:color="auto"/>
          </w:divBdr>
        </w:div>
      </w:divsChild>
    </w:div>
    <w:div w:id="1268349155">
      <w:bodyDiv w:val="1"/>
      <w:marLeft w:val="0"/>
      <w:marRight w:val="0"/>
      <w:marTop w:val="0"/>
      <w:marBottom w:val="0"/>
      <w:divBdr>
        <w:top w:val="none" w:sz="0" w:space="0" w:color="auto"/>
        <w:left w:val="none" w:sz="0" w:space="0" w:color="auto"/>
        <w:bottom w:val="none" w:sz="0" w:space="0" w:color="auto"/>
        <w:right w:val="none" w:sz="0" w:space="0" w:color="auto"/>
      </w:divBdr>
      <w:divsChild>
        <w:div w:id="1203976061">
          <w:marLeft w:val="360"/>
          <w:marRight w:val="0"/>
          <w:marTop w:val="0"/>
          <w:marBottom w:val="0"/>
          <w:divBdr>
            <w:top w:val="none" w:sz="0" w:space="0" w:color="auto"/>
            <w:left w:val="none" w:sz="0" w:space="0" w:color="auto"/>
            <w:bottom w:val="none" w:sz="0" w:space="0" w:color="auto"/>
            <w:right w:val="none" w:sz="0" w:space="0" w:color="auto"/>
          </w:divBdr>
        </w:div>
      </w:divsChild>
    </w:div>
    <w:div w:id="1293051556">
      <w:bodyDiv w:val="1"/>
      <w:marLeft w:val="0"/>
      <w:marRight w:val="0"/>
      <w:marTop w:val="0"/>
      <w:marBottom w:val="0"/>
      <w:divBdr>
        <w:top w:val="none" w:sz="0" w:space="0" w:color="auto"/>
        <w:left w:val="none" w:sz="0" w:space="0" w:color="auto"/>
        <w:bottom w:val="none" w:sz="0" w:space="0" w:color="auto"/>
        <w:right w:val="none" w:sz="0" w:space="0" w:color="auto"/>
      </w:divBdr>
    </w:div>
    <w:div w:id="156822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uthglos.gov.uk/ldpbmeeting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3A04C-B204-40AC-BDC0-5E381F8E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4634</Words>
  <Characters>26418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30991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Eastham</dc:creator>
  <cp:keywords/>
  <dc:description/>
  <cp:lastModifiedBy>Claire Callas</cp:lastModifiedBy>
  <cp:revision>2</cp:revision>
  <cp:lastPrinted>2019-01-02T09:25:00Z</cp:lastPrinted>
  <dcterms:created xsi:type="dcterms:W3CDTF">2019-01-24T12:52:00Z</dcterms:created>
  <dcterms:modified xsi:type="dcterms:W3CDTF">2019-01-24T12:52:00Z</dcterms:modified>
</cp:coreProperties>
</file>